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892" w:rsidRPr="009D77DE" w:rsidRDefault="00CD5149" w:rsidP="009833F5">
      <w:pPr>
        <w:pStyle w:val="a3"/>
        <w:widowControl w:val="0"/>
        <w:jc w:val="center"/>
        <w:rPr>
          <w:rFonts w:ascii="Times New Roman" w:hAnsi="Times New Roman"/>
          <w:noProof/>
          <w:sz w:val="28"/>
          <w:szCs w:val="28"/>
        </w:rPr>
      </w:pPr>
      <w:r w:rsidRPr="009D77DE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09600" cy="904875"/>
            <wp:effectExtent l="19050" t="0" r="0" b="0"/>
            <wp:docPr id="1" name="Рисунок 1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hel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 l="14497" r="18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09F6" w:rsidRPr="009D77DE" w:rsidRDefault="000B09F6" w:rsidP="000B09F6">
      <w:pPr>
        <w:pStyle w:val="31"/>
        <w:framePr w:w="9897" w:wrap="around" w:x="1435" w:y="266"/>
        <w:widowControl w:val="0"/>
        <w:rPr>
          <w:rFonts w:ascii="Arial" w:hAnsi="Arial" w:cs="Arial"/>
          <w:sz w:val="28"/>
          <w:szCs w:val="28"/>
        </w:rPr>
      </w:pPr>
      <w:r w:rsidRPr="009D77DE">
        <w:rPr>
          <w:rFonts w:ascii="Arial" w:hAnsi="Arial" w:cs="Arial"/>
          <w:sz w:val="28"/>
          <w:szCs w:val="28"/>
        </w:rPr>
        <w:t>Городской округ</w:t>
      </w:r>
    </w:p>
    <w:p w:rsidR="000B09F6" w:rsidRPr="009D77DE" w:rsidRDefault="000B09F6" w:rsidP="000B09F6">
      <w:pPr>
        <w:pStyle w:val="31"/>
        <w:framePr w:w="9897" w:wrap="around" w:x="1435" w:y="266"/>
        <w:widowControl w:val="0"/>
        <w:rPr>
          <w:rFonts w:ascii="Arial" w:hAnsi="Arial" w:cs="Arial"/>
          <w:sz w:val="28"/>
          <w:szCs w:val="28"/>
        </w:rPr>
      </w:pPr>
      <w:r w:rsidRPr="009D77DE">
        <w:rPr>
          <w:rFonts w:ascii="Arial" w:hAnsi="Arial" w:cs="Arial"/>
          <w:sz w:val="28"/>
          <w:szCs w:val="28"/>
        </w:rPr>
        <w:t xml:space="preserve"> «Закрытое административно – территориальное образование Железногорск Красноярского края»</w:t>
      </w:r>
    </w:p>
    <w:p w:rsidR="000B09F6" w:rsidRPr="009D77DE" w:rsidRDefault="000B09F6" w:rsidP="000B09F6">
      <w:pPr>
        <w:pStyle w:val="1"/>
        <w:keepNext w:val="0"/>
        <w:framePr w:w="9897" w:wrap="around" w:x="1435" w:y="266"/>
        <w:widowControl w:val="0"/>
        <w:rPr>
          <w:rFonts w:ascii="Arial" w:hAnsi="Arial" w:cs="Arial"/>
          <w:szCs w:val="28"/>
        </w:rPr>
      </w:pPr>
    </w:p>
    <w:p w:rsidR="000B09F6" w:rsidRPr="009D77DE" w:rsidRDefault="000B09F6" w:rsidP="000B09F6">
      <w:pPr>
        <w:pStyle w:val="1"/>
        <w:keepNext w:val="0"/>
        <w:framePr w:w="9897" w:wrap="around" w:x="1435" w:y="266"/>
        <w:widowControl w:val="0"/>
        <w:rPr>
          <w:sz w:val="32"/>
          <w:szCs w:val="32"/>
        </w:rPr>
      </w:pPr>
      <w:r w:rsidRPr="009D77DE">
        <w:rPr>
          <w:sz w:val="32"/>
          <w:szCs w:val="32"/>
        </w:rPr>
        <w:t>АДМИНИСТРАЦИЯ ЗАТО г. ЖЕЛЕЗНОГОРСК</w:t>
      </w:r>
    </w:p>
    <w:p w:rsidR="000B09F6" w:rsidRPr="009D77DE" w:rsidRDefault="000B09F6" w:rsidP="000B09F6">
      <w:pPr>
        <w:framePr w:w="9897" w:h="1873" w:hSpace="180" w:wrap="around" w:vAnchor="text" w:hAnchor="page" w:x="1435" w:y="266"/>
        <w:widowControl w:val="0"/>
        <w:jc w:val="center"/>
        <w:rPr>
          <w:rFonts w:ascii="Times New Roman" w:hAnsi="Times New Roman"/>
          <w:b/>
          <w:sz w:val="28"/>
        </w:rPr>
      </w:pPr>
    </w:p>
    <w:p w:rsidR="000B09F6" w:rsidRPr="009D77DE" w:rsidRDefault="000B09F6" w:rsidP="000B09F6">
      <w:pPr>
        <w:framePr w:w="9897" w:h="1873" w:hSpace="180" w:wrap="around" w:vAnchor="text" w:hAnchor="page" w:x="1435" w:y="266"/>
        <w:widowControl w:val="0"/>
        <w:jc w:val="center"/>
        <w:rPr>
          <w:rFonts w:ascii="Arial" w:hAnsi="Arial"/>
        </w:rPr>
      </w:pPr>
      <w:r w:rsidRPr="009D77DE">
        <w:rPr>
          <w:rFonts w:ascii="Arial" w:hAnsi="Arial"/>
          <w:b/>
          <w:sz w:val="36"/>
        </w:rPr>
        <w:t>ПОСТАНОВЛЕНИЕ</w:t>
      </w:r>
    </w:p>
    <w:p w:rsidR="000B09F6" w:rsidRPr="009D77DE" w:rsidRDefault="000B09F6" w:rsidP="000B09F6">
      <w:pPr>
        <w:widowControl w:val="0"/>
      </w:pPr>
    </w:p>
    <w:p w:rsidR="00254841" w:rsidRPr="009D77DE" w:rsidRDefault="00254841" w:rsidP="00254841">
      <w:pPr>
        <w:framePr w:w="9796" w:h="441" w:hSpace="180" w:wrap="around" w:vAnchor="text" w:hAnchor="page" w:x="1531" w:y="2770"/>
        <w:widowControl w:val="0"/>
        <w:rPr>
          <w:rFonts w:ascii="Times New Roman" w:hAnsi="Times New Roman"/>
          <w:sz w:val="22"/>
        </w:rPr>
      </w:pPr>
    </w:p>
    <w:p w:rsidR="00254841" w:rsidRPr="009D77DE" w:rsidRDefault="002D0C78" w:rsidP="00254841">
      <w:pPr>
        <w:framePr w:w="9796" w:h="441" w:hSpace="180" w:wrap="around" w:vAnchor="text" w:hAnchor="page" w:x="1531" w:y="2770"/>
        <w:widowControl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</w:t>
      </w:r>
      <w:r w:rsidR="00395A0F">
        <w:rPr>
          <w:rFonts w:ascii="Times New Roman" w:hAnsi="Times New Roman"/>
          <w:sz w:val="22"/>
          <w:szCs w:val="22"/>
        </w:rPr>
        <w:t>о</w:t>
      </w:r>
      <w:r w:rsidR="00D66925">
        <w:rPr>
          <w:rFonts w:ascii="Times New Roman" w:hAnsi="Times New Roman"/>
          <w:sz w:val="22"/>
          <w:szCs w:val="22"/>
        </w:rPr>
        <w:t>т</w:t>
      </w:r>
      <w:r w:rsidR="00395A0F">
        <w:rPr>
          <w:rFonts w:ascii="Times New Roman" w:hAnsi="Times New Roman"/>
          <w:sz w:val="22"/>
          <w:szCs w:val="22"/>
        </w:rPr>
        <w:t xml:space="preserve"> 17.04.2026</w:t>
      </w:r>
      <w:r w:rsidR="00D66925">
        <w:rPr>
          <w:rFonts w:ascii="Times New Roman" w:hAnsi="Times New Roman"/>
          <w:sz w:val="22"/>
          <w:szCs w:val="22"/>
        </w:rPr>
        <w:t xml:space="preserve"> </w:t>
      </w:r>
      <w:r w:rsidR="00A833ED">
        <w:rPr>
          <w:rFonts w:ascii="Times New Roman" w:hAnsi="Times New Roman"/>
          <w:sz w:val="22"/>
          <w:szCs w:val="22"/>
        </w:rPr>
        <w:t xml:space="preserve"> </w:t>
      </w:r>
      <w:r w:rsidR="00B70785">
        <w:rPr>
          <w:rFonts w:ascii="Times New Roman" w:hAnsi="Times New Roman"/>
          <w:sz w:val="22"/>
          <w:szCs w:val="22"/>
        </w:rPr>
        <w:t xml:space="preserve"> </w:t>
      </w:r>
      <w:r w:rsidR="00254841" w:rsidRPr="009D77DE">
        <w:rPr>
          <w:rFonts w:ascii="Times New Roman" w:hAnsi="Times New Roman"/>
          <w:sz w:val="22"/>
          <w:szCs w:val="22"/>
        </w:rPr>
        <w:t xml:space="preserve">                                </w:t>
      </w:r>
      <w:r w:rsidR="00D748CE">
        <w:rPr>
          <w:rFonts w:ascii="Times New Roman" w:hAnsi="Times New Roman"/>
          <w:sz w:val="22"/>
          <w:szCs w:val="22"/>
        </w:rPr>
        <w:t xml:space="preserve">                      </w:t>
      </w:r>
      <w:r w:rsidR="00254841" w:rsidRPr="009D77DE">
        <w:rPr>
          <w:rFonts w:ascii="Times New Roman" w:hAnsi="Times New Roman"/>
          <w:sz w:val="22"/>
          <w:szCs w:val="22"/>
        </w:rPr>
        <w:t xml:space="preserve">                                </w:t>
      </w:r>
      <w:r w:rsidR="002225B2" w:rsidRPr="009D77DE">
        <w:rPr>
          <w:rFonts w:ascii="Times New Roman" w:hAnsi="Times New Roman"/>
          <w:sz w:val="22"/>
          <w:szCs w:val="22"/>
        </w:rPr>
        <w:t xml:space="preserve">                           </w:t>
      </w:r>
      <w:r w:rsidR="00D66925">
        <w:rPr>
          <w:rFonts w:ascii="Times New Roman" w:hAnsi="Times New Roman"/>
          <w:sz w:val="22"/>
          <w:szCs w:val="22"/>
        </w:rPr>
        <w:t xml:space="preserve"> </w:t>
      </w:r>
      <w:r w:rsidR="00B57894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    </w:t>
      </w:r>
      <w:r w:rsidR="00B57894">
        <w:rPr>
          <w:rFonts w:ascii="Times New Roman" w:hAnsi="Times New Roman"/>
          <w:sz w:val="22"/>
          <w:szCs w:val="22"/>
        </w:rPr>
        <w:t xml:space="preserve"> </w:t>
      </w:r>
      <w:r w:rsidR="00D66925">
        <w:rPr>
          <w:rFonts w:ascii="Times New Roman" w:hAnsi="Times New Roman"/>
          <w:sz w:val="22"/>
          <w:szCs w:val="22"/>
        </w:rPr>
        <w:t xml:space="preserve">     </w:t>
      </w:r>
      <w:r w:rsidR="00395A0F">
        <w:rPr>
          <w:rFonts w:ascii="Times New Roman" w:hAnsi="Times New Roman"/>
          <w:sz w:val="22"/>
          <w:szCs w:val="22"/>
        </w:rPr>
        <w:t xml:space="preserve">      </w:t>
      </w:r>
      <w:r w:rsidR="00A833ED">
        <w:rPr>
          <w:rFonts w:ascii="Times New Roman" w:hAnsi="Times New Roman"/>
          <w:sz w:val="22"/>
          <w:szCs w:val="22"/>
        </w:rPr>
        <w:t xml:space="preserve">  </w:t>
      </w:r>
      <w:r w:rsidR="00D66925">
        <w:rPr>
          <w:rFonts w:ascii="Times New Roman" w:hAnsi="Times New Roman"/>
          <w:sz w:val="22"/>
          <w:szCs w:val="22"/>
        </w:rPr>
        <w:t xml:space="preserve">  </w:t>
      </w:r>
      <w:r w:rsidR="00254841" w:rsidRPr="009D77DE">
        <w:rPr>
          <w:rFonts w:ascii="Times New Roman" w:hAnsi="Times New Roman"/>
          <w:sz w:val="22"/>
          <w:szCs w:val="22"/>
        </w:rPr>
        <w:t>№</w:t>
      </w:r>
      <w:r w:rsidR="00395A0F">
        <w:rPr>
          <w:rFonts w:ascii="Times New Roman" w:hAnsi="Times New Roman"/>
          <w:sz w:val="22"/>
          <w:szCs w:val="22"/>
        </w:rPr>
        <w:t>688</w:t>
      </w:r>
      <w:r w:rsidR="00C867A5">
        <w:rPr>
          <w:rFonts w:ascii="Times New Roman" w:hAnsi="Times New Roman"/>
          <w:sz w:val="22"/>
          <w:szCs w:val="22"/>
        </w:rPr>
        <w:t xml:space="preserve"> </w:t>
      </w:r>
      <w:r w:rsidR="00A833ED">
        <w:rPr>
          <w:rFonts w:ascii="Times New Roman" w:hAnsi="Times New Roman"/>
          <w:sz w:val="22"/>
          <w:szCs w:val="22"/>
        </w:rPr>
        <w:t xml:space="preserve"> </w:t>
      </w:r>
      <w:r w:rsidR="00B70785">
        <w:rPr>
          <w:rFonts w:ascii="Times New Roman" w:hAnsi="Times New Roman"/>
          <w:sz w:val="22"/>
          <w:szCs w:val="22"/>
        </w:rPr>
        <w:t xml:space="preserve"> </w:t>
      </w:r>
    </w:p>
    <w:p w:rsidR="00254841" w:rsidRPr="009D77DE" w:rsidRDefault="00254841" w:rsidP="00254841">
      <w:pPr>
        <w:framePr w:w="9796" w:h="441" w:hSpace="180" w:wrap="around" w:vAnchor="text" w:hAnchor="page" w:x="1531" w:y="2770"/>
        <w:widowControl w:val="0"/>
        <w:jc w:val="center"/>
        <w:rPr>
          <w:rFonts w:ascii="Times New Roman" w:hAnsi="Times New Roman"/>
          <w:sz w:val="27"/>
          <w:szCs w:val="27"/>
        </w:rPr>
      </w:pPr>
      <w:r w:rsidRPr="009D77DE">
        <w:rPr>
          <w:rFonts w:ascii="Times New Roman" w:hAnsi="Times New Roman"/>
          <w:sz w:val="27"/>
          <w:szCs w:val="27"/>
        </w:rPr>
        <w:t>г. Железногорск</w:t>
      </w:r>
    </w:p>
    <w:p w:rsidR="000B09F6" w:rsidRPr="009D77DE" w:rsidRDefault="000B09F6" w:rsidP="000B09F6">
      <w:pPr>
        <w:widowControl w:val="0"/>
      </w:pPr>
    </w:p>
    <w:p w:rsidR="000B09F6" w:rsidRPr="009D77DE" w:rsidRDefault="000B09F6" w:rsidP="000B09F6">
      <w:pPr>
        <w:widowControl w:val="0"/>
      </w:pPr>
    </w:p>
    <w:p w:rsidR="00CC2892" w:rsidRPr="009D77DE" w:rsidRDefault="00CC2892" w:rsidP="009833F5">
      <w:pPr>
        <w:widowControl w:val="0"/>
        <w:rPr>
          <w:rFonts w:ascii="Times New Roman" w:hAnsi="Times New Roman"/>
          <w:sz w:val="28"/>
          <w:szCs w:val="28"/>
        </w:rPr>
      </w:pPr>
    </w:p>
    <w:p w:rsidR="00B63EA8" w:rsidRPr="00EF51AF" w:rsidRDefault="000F5D10" w:rsidP="002D00FB">
      <w:pPr>
        <w:pStyle w:val="ConsTitle"/>
        <w:jc w:val="both"/>
        <w:rPr>
          <w:rFonts w:ascii="Times New Roman" w:hAnsi="Times New Roman"/>
          <w:b w:val="0"/>
          <w:sz w:val="27"/>
          <w:szCs w:val="27"/>
        </w:rPr>
      </w:pPr>
      <w:r w:rsidRPr="00EF51AF">
        <w:rPr>
          <w:rFonts w:ascii="Times New Roman" w:hAnsi="Times New Roman"/>
          <w:b w:val="0"/>
          <w:sz w:val="27"/>
          <w:szCs w:val="27"/>
        </w:rPr>
        <w:t xml:space="preserve">О внесении изменений в постановление </w:t>
      </w:r>
      <w:proofErr w:type="gramStart"/>
      <w:r w:rsidRPr="00EF51AF">
        <w:rPr>
          <w:rFonts w:ascii="Times New Roman" w:hAnsi="Times New Roman"/>
          <w:b w:val="0"/>
          <w:sz w:val="27"/>
          <w:szCs w:val="27"/>
        </w:rPr>
        <w:t>Администрации</w:t>
      </w:r>
      <w:proofErr w:type="gramEnd"/>
      <w:r w:rsidRPr="00EF51AF">
        <w:rPr>
          <w:rFonts w:ascii="Times New Roman" w:hAnsi="Times New Roman"/>
          <w:b w:val="0"/>
          <w:sz w:val="27"/>
          <w:szCs w:val="27"/>
        </w:rPr>
        <w:t xml:space="preserve"> ЗАТО г. Железногорск от 30.11.2017 № 2069 "</w:t>
      </w:r>
      <w:r w:rsidR="00FA7BA5" w:rsidRPr="00EF51AF">
        <w:rPr>
          <w:rFonts w:ascii="Times New Roman" w:hAnsi="Times New Roman"/>
          <w:b w:val="0"/>
          <w:sz w:val="27"/>
          <w:szCs w:val="27"/>
        </w:rPr>
        <w:t xml:space="preserve">Об утверждении муниципальной программы </w:t>
      </w:r>
      <w:r w:rsidR="007438B8" w:rsidRPr="00EF51AF">
        <w:rPr>
          <w:rFonts w:ascii="Times New Roman" w:hAnsi="Times New Roman"/>
          <w:b w:val="0"/>
          <w:sz w:val="27"/>
          <w:szCs w:val="27"/>
        </w:rPr>
        <w:t>«</w:t>
      </w:r>
      <w:r w:rsidR="00FA7BA5" w:rsidRPr="00EF51AF">
        <w:rPr>
          <w:rFonts w:ascii="Times New Roman" w:hAnsi="Times New Roman"/>
          <w:b w:val="0"/>
          <w:sz w:val="27"/>
          <w:szCs w:val="27"/>
        </w:rPr>
        <w:t>Формиров</w:t>
      </w:r>
      <w:r w:rsidR="00C822D6" w:rsidRPr="00EF51AF">
        <w:rPr>
          <w:rFonts w:ascii="Times New Roman" w:hAnsi="Times New Roman"/>
          <w:b w:val="0"/>
          <w:sz w:val="27"/>
          <w:szCs w:val="27"/>
        </w:rPr>
        <w:t>ание современной городской среды</w:t>
      </w:r>
      <w:r w:rsidR="007438B8" w:rsidRPr="00EF51AF">
        <w:rPr>
          <w:rFonts w:ascii="Times New Roman" w:hAnsi="Times New Roman"/>
          <w:b w:val="0"/>
          <w:sz w:val="27"/>
          <w:szCs w:val="27"/>
        </w:rPr>
        <w:t>»</w:t>
      </w:r>
      <w:r w:rsidR="009D046F" w:rsidRPr="00EF51AF">
        <w:rPr>
          <w:rFonts w:ascii="Times New Roman" w:hAnsi="Times New Roman"/>
          <w:b w:val="0"/>
          <w:sz w:val="27"/>
          <w:szCs w:val="27"/>
        </w:rPr>
        <w:t xml:space="preserve"> </w:t>
      </w:r>
      <w:r w:rsidRPr="00EF51AF">
        <w:rPr>
          <w:rFonts w:ascii="Times New Roman" w:hAnsi="Times New Roman"/>
          <w:b w:val="0"/>
          <w:sz w:val="27"/>
          <w:szCs w:val="27"/>
        </w:rPr>
        <w:t>"</w:t>
      </w:r>
    </w:p>
    <w:p w:rsidR="00B63EA8" w:rsidRPr="00EF51AF" w:rsidRDefault="00B63EA8" w:rsidP="009833F5">
      <w:pPr>
        <w:pStyle w:val="ConsTitle"/>
        <w:jc w:val="both"/>
        <w:rPr>
          <w:rFonts w:ascii="Times New Roman" w:hAnsi="Times New Roman"/>
          <w:b w:val="0"/>
          <w:sz w:val="27"/>
          <w:szCs w:val="27"/>
        </w:rPr>
      </w:pPr>
    </w:p>
    <w:p w:rsidR="009854B1" w:rsidRPr="00EF51AF" w:rsidRDefault="00C214A9" w:rsidP="00C214A9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7"/>
          <w:szCs w:val="27"/>
        </w:rPr>
      </w:pPr>
      <w:r w:rsidRPr="00EF51AF">
        <w:rPr>
          <w:rFonts w:ascii="Times New Roman" w:hAnsi="Times New Roman"/>
          <w:sz w:val="27"/>
          <w:szCs w:val="27"/>
        </w:rPr>
        <w:t>Руководствуясь статьей 16 Федерального закона от 06.10.2003 № 131-ФЗ «Об общих принципах организации местного самоуправления в Российской Федерации», Приказом Минстроя России от 18.03.2019 № 162/</w:t>
      </w:r>
      <w:proofErr w:type="spellStart"/>
      <w:proofErr w:type="gramStart"/>
      <w:r w:rsidRPr="00EF51AF">
        <w:rPr>
          <w:rFonts w:ascii="Times New Roman" w:hAnsi="Times New Roman"/>
          <w:sz w:val="27"/>
          <w:szCs w:val="27"/>
        </w:rPr>
        <w:t>пр</w:t>
      </w:r>
      <w:proofErr w:type="spellEnd"/>
      <w:proofErr w:type="gramEnd"/>
      <w:r w:rsidRPr="00EF51AF">
        <w:rPr>
          <w:rFonts w:ascii="Times New Roman" w:hAnsi="Times New Roman"/>
          <w:sz w:val="27"/>
          <w:szCs w:val="27"/>
        </w:rPr>
        <w:t xml:space="preserve"> "Об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федерального проекта «Формирование комфортной городской среды»", </w:t>
      </w:r>
      <w:proofErr w:type="gramStart"/>
      <w:r w:rsidRPr="00EF51AF">
        <w:rPr>
          <w:rFonts w:ascii="Times New Roman" w:hAnsi="Times New Roman"/>
          <w:sz w:val="27"/>
          <w:szCs w:val="27"/>
        </w:rPr>
        <w:t>Уставом</w:t>
      </w:r>
      <w:proofErr w:type="gramEnd"/>
      <w:r w:rsidRPr="00EF51AF">
        <w:rPr>
          <w:rFonts w:ascii="Times New Roman" w:hAnsi="Times New Roman"/>
          <w:sz w:val="27"/>
          <w:szCs w:val="27"/>
        </w:rPr>
        <w:t xml:space="preserve"> ЗАТО Железногорск, постановлением Администрации ЗАТО                          г. Железногорск от 21.08.2013 № 1301 «Об утверждении Порядка принятия решений о разработке, формировании и реализации муниципальных программ ЗАТО Железногорск», в целях формирования современной городской среды и обеспечения комплексного подхода к благоустройству территорий ЗАТО Железногорск,</w:t>
      </w:r>
    </w:p>
    <w:p w:rsidR="000B09F6" w:rsidRPr="00EF51AF" w:rsidRDefault="000B09F6" w:rsidP="009833F5">
      <w:pPr>
        <w:pStyle w:val="ConsTitle"/>
        <w:jc w:val="both"/>
        <w:rPr>
          <w:rFonts w:ascii="Times New Roman" w:hAnsi="Times New Roman"/>
          <w:b w:val="0"/>
          <w:sz w:val="27"/>
          <w:szCs w:val="27"/>
        </w:rPr>
      </w:pPr>
    </w:p>
    <w:p w:rsidR="009854B1" w:rsidRPr="00EF51AF" w:rsidRDefault="009854B1" w:rsidP="009833F5">
      <w:pPr>
        <w:pStyle w:val="ConsTitle"/>
        <w:jc w:val="both"/>
        <w:rPr>
          <w:rFonts w:ascii="Times New Roman" w:hAnsi="Times New Roman"/>
          <w:b w:val="0"/>
          <w:sz w:val="27"/>
          <w:szCs w:val="27"/>
        </w:rPr>
      </w:pPr>
      <w:r w:rsidRPr="00EF51AF">
        <w:rPr>
          <w:rFonts w:ascii="Times New Roman" w:hAnsi="Times New Roman"/>
          <w:b w:val="0"/>
          <w:sz w:val="27"/>
          <w:szCs w:val="27"/>
        </w:rPr>
        <w:t>ПОСТАНОВЛЯЮ:</w:t>
      </w:r>
    </w:p>
    <w:p w:rsidR="00D531C7" w:rsidRPr="00EF51AF" w:rsidRDefault="00D531C7" w:rsidP="00D531C7">
      <w:pPr>
        <w:pStyle w:val="ConsTitle"/>
        <w:jc w:val="both"/>
        <w:rPr>
          <w:rFonts w:ascii="Times New Roman" w:hAnsi="Times New Roman"/>
          <w:b w:val="0"/>
          <w:sz w:val="27"/>
          <w:szCs w:val="27"/>
        </w:rPr>
      </w:pPr>
    </w:p>
    <w:p w:rsidR="00F7630E" w:rsidRPr="00EF51AF" w:rsidRDefault="00F7630E" w:rsidP="00F7630E">
      <w:pPr>
        <w:ind w:firstLine="709"/>
        <w:jc w:val="both"/>
        <w:rPr>
          <w:rFonts w:ascii="Times New Roman" w:hAnsi="Times New Roman"/>
          <w:sz w:val="27"/>
          <w:szCs w:val="27"/>
        </w:rPr>
      </w:pPr>
      <w:r w:rsidRPr="00EF51AF">
        <w:rPr>
          <w:rFonts w:ascii="Times New Roman" w:hAnsi="Times New Roman"/>
          <w:sz w:val="27"/>
          <w:szCs w:val="27"/>
        </w:rPr>
        <w:t xml:space="preserve">1. Внести следующие изменения в постановление </w:t>
      </w:r>
      <w:proofErr w:type="gramStart"/>
      <w:r w:rsidRPr="00EF51AF">
        <w:rPr>
          <w:rFonts w:ascii="Times New Roman" w:hAnsi="Times New Roman"/>
          <w:sz w:val="27"/>
          <w:szCs w:val="27"/>
        </w:rPr>
        <w:t>Администрации</w:t>
      </w:r>
      <w:proofErr w:type="gramEnd"/>
      <w:r w:rsidRPr="00EF51AF">
        <w:rPr>
          <w:rFonts w:ascii="Times New Roman" w:hAnsi="Times New Roman"/>
          <w:sz w:val="27"/>
          <w:szCs w:val="27"/>
        </w:rPr>
        <w:t xml:space="preserve"> ЗАТО            г. Железногорск от 30.11.2017 № 2069 "Об утверждении муниципальной программы «Формирование современ</w:t>
      </w:r>
      <w:r w:rsidR="00B715A5" w:rsidRPr="00EF51AF">
        <w:rPr>
          <w:rFonts w:ascii="Times New Roman" w:hAnsi="Times New Roman"/>
          <w:sz w:val="27"/>
          <w:szCs w:val="27"/>
        </w:rPr>
        <w:t>ной городской среды</w:t>
      </w:r>
      <w:r w:rsidRPr="00EF51AF">
        <w:rPr>
          <w:rFonts w:ascii="Times New Roman" w:hAnsi="Times New Roman"/>
          <w:sz w:val="27"/>
          <w:szCs w:val="27"/>
        </w:rPr>
        <w:t>»":</w:t>
      </w:r>
    </w:p>
    <w:p w:rsidR="00524110" w:rsidRPr="00EF51AF" w:rsidRDefault="00524110" w:rsidP="00524110">
      <w:pPr>
        <w:pStyle w:val="ConsTitle"/>
        <w:ind w:firstLine="709"/>
        <w:jc w:val="both"/>
        <w:rPr>
          <w:rFonts w:ascii="Times New Roman" w:hAnsi="Times New Roman"/>
          <w:b w:val="0"/>
          <w:sz w:val="27"/>
          <w:szCs w:val="27"/>
        </w:rPr>
      </w:pPr>
      <w:r w:rsidRPr="00EF51AF">
        <w:rPr>
          <w:rFonts w:ascii="Times New Roman" w:hAnsi="Times New Roman"/>
          <w:b w:val="0"/>
          <w:sz w:val="27"/>
          <w:szCs w:val="27"/>
        </w:rPr>
        <w:t xml:space="preserve">1.1. В приложении к постановлению строку 5 таблицы раздела 1 «Паспорт муниципальной </w:t>
      </w:r>
      <w:proofErr w:type="gramStart"/>
      <w:r w:rsidRPr="00EF51AF">
        <w:rPr>
          <w:rFonts w:ascii="Times New Roman" w:hAnsi="Times New Roman"/>
          <w:b w:val="0"/>
          <w:sz w:val="27"/>
          <w:szCs w:val="27"/>
        </w:rPr>
        <w:t>программы</w:t>
      </w:r>
      <w:proofErr w:type="gramEnd"/>
      <w:r w:rsidRPr="00EF51AF">
        <w:rPr>
          <w:rFonts w:ascii="Times New Roman" w:hAnsi="Times New Roman"/>
          <w:b w:val="0"/>
          <w:sz w:val="27"/>
          <w:szCs w:val="27"/>
        </w:rPr>
        <w:t xml:space="preserve"> ЗАТО Железногорск» изложить в новой редакции: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68"/>
        <w:gridCol w:w="6803"/>
      </w:tblGrid>
      <w:tr w:rsidR="00524110" w:rsidRPr="00EF51A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10" w:rsidRPr="00EF51AF" w:rsidRDefault="00524110" w:rsidP="005241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EF51AF">
              <w:rPr>
                <w:rFonts w:ascii="Times New Roman" w:hAnsi="Times New Roman"/>
                <w:sz w:val="26"/>
                <w:szCs w:val="26"/>
              </w:rPr>
              <w:t xml:space="preserve">Перечень подпрограмм и отдельных мероприятий муниципальной </w:t>
            </w:r>
            <w:r w:rsidRPr="00EF51AF">
              <w:rPr>
                <w:rFonts w:ascii="Times New Roman" w:hAnsi="Times New Roman"/>
                <w:sz w:val="26"/>
                <w:szCs w:val="26"/>
              </w:rPr>
              <w:lastRenderedPageBreak/>
              <w:t>программы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10" w:rsidRPr="00EF51AF" w:rsidRDefault="00524110" w:rsidP="005241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EF51AF">
              <w:rPr>
                <w:rFonts w:ascii="Times New Roman" w:hAnsi="Times New Roman"/>
                <w:sz w:val="26"/>
                <w:szCs w:val="26"/>
              </w:rPr>
              <w:lastRenderedPageBreak/>
              <w:t>В реализации Программы подпрограммы не выделяются.</w:t>
            </w:r>
          </w:p>
          <w:p w:rsidR="00524110" w:rsidRPr="00EF51AF" w:rsidRDefault="00524110" w:rsidP="005241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EF51AF">
              <w:rPr>
                <w:rFonts w:ascii="Times New Roman" w:hAnsi="Times New Roman"/>
                <w:sz w:val="26"/>
                <w:szCs w:val="26"/>
              </w:rPr>
              <w:t>Отдельные мероприятия Программы:</w:t>
            </w:r>
          </w:p>
          <w:p w:rsidR="00524110" w:rsidRPr="00EF51AF" w:rsidRDefault="00524110" w:rsidP="005241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EF51AF">
              <w:rPr>
                <w:rFonts w:ascii="Times New Roman" w:hAnsi="Times New Roman"/>
                <w:sz w:val="26"/>
                <w:szCs w:val="26"/>
              </w:rPr>
              <w:t>1. Создание условий для вовлечения граждан и организаций в процесс формирования современной городской среды;</w:t>
            </w:r>
          </w:p>
          <w:p w:rsidR="00524110" w:rsidRPr="00EF51AF" w:rsidRDefault="00524110" w:rsidP="005241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EF51AF">
              <w:rPr>
                <w:rFonts w:ascii="Times New Roman" w:hAnsi="Times New Roman"/>
                <w:sz w:val="26"/>
                <w:szCs w:val="26"/>
              </w:rPr>
              <w:lastRenderedPageBreak/>
              <w:t>2. Инвентаризация уровня благоустройства индивидуальных жилых домов и земельных участков, предоставленных для их размещения, с целью заключения по результатам инвентаризации соглашений с собственниками (пользователями) указанных домов (собственниками (пользователями) земельных участков) об их благоустройстве не позднее 2027 года, в соответствии с требованиями правил благоустройства;</w:t>
            </w:r>
          </w:p>
          <w:p w:rsidR="00524110" w:rsidRPr="00EF51AF" w:rsidRDefault="00524110" w:rsidP="005241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EF51AF">
              <w:rPr>
                <w:rFonts w:ascii="Times New Roman" w:hAnsi="Times New Roman"/>
                <w:sz w:val="26"/>
                <w:szCs w:val="26"/>
              </w:rPr>
              <w:t>3. Расходы на реализацию мероприятий по благоустройству, направленных на формирование современной городской среды;</w:t>
            </w:r>
          </w:p>
          <w:p w:rsidR="00524110" w:rsidRPr="00EF51AF" w:rsidRDefault="00524110" w:rsidP="005241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EF51AF">
              <w:rPr>
                <w:rFonts w:ascii="Times New Roman" w:hAnsi="Times New Roman"/>
                <w:sz w:val="26"/>
                <w:szCs w:val="26"/>
              </w:rPr>
              <w:t>4. Благоустройство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за счет средств указанных лиц в соответствии с требованиями правил благоустройства;</w:t>
            </w:r>
          </w:p>
          <w:p w:rsidR="00524110" w:rsidRPr="00EF51AF" w:rsidRDefault="00524110" w:rsidP="005241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EF51AF">
              <w:rPr>
                <w:rFonts w:ascii="Times New Roman" w:hAnsi="Times New Roman"/>
                <w:sz w:val="26"/>
                <w:szCs w:val="26"/>
              </w:rPr>
              <w:t>5. Обеспечение технологического присоединения к сетям электроснабжения;</w:t>
            </w:r>
          </w:p>
          <w:p w:rsidR="00524110" w:rsidRPr="00EF51AF" w:rsidRDefault="00524110" w:rsidP="005241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EF51AF">
              <w:rPr>
                <w:rFonts w:ascii="Times New Roman" w:hAnsi="Times New Roman"/>
                <w:sz w:val="26"/>
                <w:szCs w:val="26"/>
              </w:rPr>
              <w:t>6. Резерв средств на исполнение условий соглашений о предоставлении межбюджетных трансфертов из вышестоящего бюджета в рамках муниципальной программы "Формирование современной городской среды"</w:t>
            </w:r>
          </w:p>
          <w:p w:rsidR="00524110" w:rsidRPr="00EF51AF" w:rsidRDefault="00524110" w:rsidP="005241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EF51AF">
              <w:rPr>
                <w:rFonts w:ascii="Times New Roman" w:hAnsi="Times New Roman"/>
                <w:sz w:val="26"/>
                <w:szCs w:val="26"/>
              </w:rPr>
              <w:t xml:space="preserve">7. Расходы на реализацию мероприятий по поддержке местных инициатив (благоустройство площади имени академика С.П. Королева </w:t>
            </w:r>
            <w:proofErr w:type="gramStart"/>
            <w:r w:rsidRPr="00EF51AF">
              <w:rPr>
                <w:rFonts w:ascii="Times New Roman" w:hAnsi="Times New Roman"/>
                <w:sz w:val="26"/>
                <w:szCs w:val="26"/>
              </w:rPr>
              <w:t xml:space="preserve">( </w:t>
            </w:r>
            <w:proofErr w:type="gramEnd"/>
            <w:r w:rsidRPr="00EF51AF">
              <w:rPr>
                <w:rFonts w:ascii="Times New Roman" w:hAnsi="Times New Roman"/>
                <w:sz w:val="26"/>
                <w:szCs w:val="26"/>
              </w:rPr>
              <w:t>этап 1)).</w:t>
            </w:r>
          </w:p>
        </w:tc>
      </w:tr>
    </w:tbl>
    <w:p w:rsidR="00524110" w:rsidRPr="00EF51AF" w:rsidRDefault="00524110" w:rsidP="0015674C">
      <w:pPr>
        <w:pStyle w:val="ConsTitle"/>
        <w:ind w:firstLine="709"/>
        <w:jc w:val="both"/>
        <w:rPr>
          <w:rFonts w:ascii="Times New Roman" w:hAnsi="Times New Roman"/>
          <w:b w:val="0"/>
          <w:sz w:val="27"/>
          <w:szCs w:val="27"/>
        </w:rPr>
      </w:pPr>
    </w:p>
    <w:p w:rsidR="0015674C" w:rsidRPr="00EF51AF" w:rsidRDefault="00582691" w:rsidP="0015674C">
      <w:pPr>
        <w:pStyle w:val="ConsTitle"/>
        <w:ind w:firstLine="709"/>
        <w:jc w:val="both"/>
        <w:rPr>
          <w:rFonts w:ascii="Times New Roman" w:hAnsi="Times New Roman"/>
          <w:b w:val="0"/>
          <w:sz w:val="27"/>
          <w:szCs w:val="27"/>
        </w:rPr>
      </w:pPr>
      <w:r w:rsidRPr="00EF51AF">
        <w:rPr>
          <w:rFonts w:ascii="Times New Roman" w:hAnsi="Times New Roman"/>
          <w:b w:val="0"/>
          <w:sz w:val="27"/>
          <w:szCs w:val="27"/>
        </w:rPr>
        <w:t>1.</w:t>
      </w:r>
      <w:r w:rsidR="00524110" w:rsidRPr="00EF51AF">
        <w:rPr>
          <w:rFonts w:ascii="Times New Roman" w:hAnsi="Times New Roman"/>
          <w:b w:val="0"/>
          <w:sz w:val="27"/>
          <w:szCs w:val="27"/>
        </w:rPr>
        <w:t>2</w:t>
      </w:r>
      <w:r w:rsidRPr="00EF51AF">
        <w:rPr>
          <w:rFonts w:ascii="Times New Roman" w:hAnsi="Times New Roman"/>
          <w:b w:val="0"/>
          <w:sz w:val="27"/>
          <w:szCs w:val="27"/>
        </w:rPr>
        <w:t>.</w:t>
      </w:r>
      <w:r w:rsidR="0015674C" w:rsidRPr="00EF51AF">
        <w:rPr>
          <w:rFonts w:ascii="Times New Roman" w:hAnsi="Times New Roman"/>
          <w:b w:val="0"/>
          <w:sz w:val="27"/>
          <w:szCs w:val="27"/>
        </w:rPr>
        <w:t xml:space="preserve"> В приложении к постановлению строку 10 таблицы раздела 1 «Паспорт муниципальной </w:t>
      </w:r>
      <w:proofErr w:type="gramStart"/>
      <w:r w:rsidR="0015674C" w:rsidRPr="00EF51AF">
        <w:rPr>
          <w:rFonts w:ascii="Times New Roman" w:hAnsi="Times New Roman"/>
          <w:b w:val="0"/>
          <w:sz w:val="27"/>
          <w:szCs w:val="27"/>
        </w:rPr>
        <w:t>программы</w:t>
      </w:r>
      <w:proofErr w:type="gramEnd"/>
      <w:r w:rsidR="0015674C" w:rsidRPr="00EF51AF">
        <w:rPr>
          <w:rFonts w:ascii="Times New Roman" w:hAnsi="Times New Roman"/>
          <w:b w:val="0"/>
          <w:sz w:val="27"/>
          <w:szCs w:val="27"/>
        </w:rPr>
        <w:t xml:space="preserve"> ЗАТО Железногорск» изложить в новой редакции: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86"/>
        <w:gridCol w:w="5670"/>
      </w:tblGrid>
      <w:tr w:rsidR="00582691" w:rsidRPr="00EF51AF" w:rsidTr="00F66C9A">
        <w:tc>
          <w:tcPr>
            <w:tcW w:w="3686" w:type="dxa"/>
            <w:vAlign w:val="center"/>
          </w:tcPr>
          <w:p w:rsidR="00582691" w:rsidRPr="00EF51AF" w:rsidRDefault="00582691" w:rsidP="003D1B38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EF51AF">
              <w:rPr>
                <w:rFonts w:ascii="Times New Roman" w:hAnsi="Times New Roman"/>
                <w:sz w:val="27"/>
                <w:szCs w:val="27"/>
              </w:rPr>
              <w:t>Информация по ресурсному обеспечению муниципальной программы, в том числе в разбивке по источникам финансирования по годам реализации программы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582691" w:rsidRPr="00EF51AF" w:rsidRDefault="00582691" w:rsidP="003D1B38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EF51AF">
              <w:rPr>
                <w:rFonts w:ascii="Times New Roman" w:hAnsi="Times New Roman"/>
                <w:sz w:val="27"/>
                <w:szCs w:val="27"/>
              </w:rPr>
              <w:t xml:space="preserve">Финансирование программы составит </w:t>
            </w:r>
          </w:p>
          <w:p w:rsidR="00582691" w:rsidRPr="00EF51AF" w:rsidRDefault="00AA6F8F" w:rsidP="003D1B38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EF51AF">
              <w:rPr>
                <w:rFonts w:ascii="Times New Roman" w:hAnsi="Times New Roman"/>
                <w:sz w:val="27"/>
                <w:szCs w:val="27"/>
              </w:rPr>
              <w:t>97 346 672,2</w:t>
            </w:r>
            <w:r w:rsidR="003D1B38" w:rsidRPr="00EF51AF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582691" w:rsidRPr="00EF51AF">
              <w:rPr>
                <w:rFonts w:ascii="Times New Roman" w:hAnsi="Times New Roman"/>
                <w:sz w:val="27"/>
                <w:szCs w:val="27"/>
              </w:rPr>
              <w:t xml:space="preserve">руб., в том числе за счет средств: </w:t>
            </w:r>
          </w:p>
          <w:p w:rsidR="00582691" w:rsidRPr="00EF51AF" w:rsidRDefault="00582691" w:rsidP="003D1B38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EF51AF">
              <w:rPr>
                <w:rFonts w:ascii="Times New Roman" w:hAnsi="Times New Roman"/>
                <w:sz w:val="27"/>
                <w:szCs w:val="27"/>
              </w:rPr>
              <w:t>федерального бюджета –</w:t>
            </w:r>
            <w:r w:rsidR="00F66C9A" w:rsidRPr="00EF51AF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3D1B38" w:rsidRPr="00EF51AF">
              <w:rPr>
                <w:rFonts w:ascii="Times New Roman" w:hAnsi="Times New Roman"/>
                <w:sz w:val="27"/>
                <w:szCs w:val="27"/>
              </w:rPr>
              <w:t>76 535 002,47</w:t>
            </w:r>
            <w:r w:rsidR="00F66C9A" w:rsidRPr="00EF51AF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EF51AF">
              <w:rPr>
                <w:rFonts w:ascii="Times New Roman" w:hAnsi="Times New Roman"/>
                <w:sz w:val="27"/>
                <w:szCs w:val="27"/>
              </w:rPr>
              <w:t>руб.,</w:t>
            </w:r>
          </w:p>
          <w:p w:rsidR="00582691" w:rsidRPr="00EF51AF" w:rsidRDefault="00582691" w:rsidP="003D1B38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EF51AF">
              <w:rPr>
                <w:rFonts w:ascii="Times New Roman" w:hAnsi="Times New Roman"/>
                <w:sz w:val="27"/>
                <w:szCs w:val="27"/>
              </w:rPr>
              <w:t xml:space="preserve">краевого бюджета – </w:t>
            </w:r>
            <w:r w:rsidR="00F66C9A" w:rsidRPr="00EF51AF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AA6F8F" w:rsidRPr="00EF51AF">
              <w:rPr>
                <w:rFonts w:ascii="Times New Roman" w:hAnsi="Times New Roman"/>
                <w:sz w:val="27"/>
                <w:szCs w:val="27"/>
              </w:rPr>
              <w:t>15 189 301,73</w:t>
            </w:r>
            <w:r w:rsidR="003D1B38" w:rsidRPr="00EF51AF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EF51AF">
              <w:rPr>
                <w:rFonts w:ascii="Times New Roman" w:hAnsi="Times New Roman"/>
                <w:sz w:val="27"/>
                <w:szCs w:val="27"/>
              </w:rPr>
              <w:t>руб.,</w:t>
            </w:r>
          </w:p>
          <w:p w:rsidR="00F66C9A" w:rsidRPr="00EF51AF" w:rsidRDefault="00582691" w:rsidP="003D1B38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EF51AF">
              <w:rPr>
                <w:rFonts w:ascii="Times New Roman" w:hAnsi="Times New Roman"/>
                <w:sz w:val="27"/>
                <w:szCs w:val="27"/>
              </w:rPr>
              <w:t xml:space="preserve">местного бюджета – </w:t>
            </w:r>
            <w:r w:rsidR="00AA6F8F" w:rsidRPr="00EF51AF">
              <w:rPr>
                <w:rFonts w:ascii="Times New Roman" w:hAnsi="Times New Roman"/>
                <w:sz w:val="27"/>
                <w:szCs w:val="27"/>
              </w:rPr>
              <w:t xml:space="preserve">5 622 368,00 </w:t>
            </w:r>
            <w:r w:rsidRPr="00EF51AF">
              <w:rPr>
                <w:rFonts w:ascii="Times New Roman" w:hAnsi="Times New Roman"/>
                <w:sz w:val="27"/>
                <w:szCs w:val="27"/>
              </w:rPr>
              <w:t xml:space="preserve">руб., </w:t>
            </w:r>
          </w:p>
          <w:p w:rsidR="00582691" w:rsidRPr="00EF51AF" w:rsidRDefault="00582691" w:rsidP="003D1B38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EF51AF">
              <w:rPr>
                <w:rFonts w:ascii="Times New Roman" w:hAnsi="Times New Roman"/>
                <w:sz w:val="27"/>
                <w:szCs w:val="27"/>
              </w:rPr>
              <w:t>или в том числе по годам:</w:t>
            </w:r>
          </w:p>
          <w:p w:rsidR="00582691" w:rsidRPr="00EF51AF" w:rsidRDefault="00582691" w:rsidP="003D1B38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EF51AF">
              <w:rPr>
                <w:rFonts w:ascii="Times New Roman" w:hAnsi="Times New Roman"/>
                <w:sz w:val="27"/>
                <w:szCs w:val="27"/>
              </w:rPr>
              <w:t>из федерального бюджета:</w:t>
            </w:r>
          </w:p>
          <w:p w:rsidR="00582691" w:rsidRPr="00EF51AF" w:rsidRDefault="00582691" w:rsidP="003D1B38">
            <w:pPr>
              <w:ind w:firstLine="317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EF51AF">
              <w:rPr>
                <w:rFonts w:ascii="Times New Roman" w:hAnsi="Times New Roman"/>
                <w:sz w:val="27"/>
                <w:szCs w:val="27"/>
              </w:rPr>
              <w:t>202</w:t>
            </w:r>
            <w:r w:rsidR="003D1B38" w:rsidRPr="00EF51AF">
              <w:rPr>
                <w:rFonts w:ascii="Times New Roman" w:hAnsi="Times New Roman"/>
                <w:sz w:val="27"/>
                <w:szCs w:val="27"/>
              </w:rPr>
              <w:t>6</w:t>
            </w:r>
            <w:r w:rsidRPr="00EF51AF">
              <w:rPr>
                <w:rFonts w:ascii="Times New Roman" w:hAnsi="Times New Roman"/>
                <w:sz w:val="27"/>
                <w:szCs w:val="27"/>
              </w:rPr>
              <w:t xml:space="preserve"> г. </w:t>
            </w:r>
            <w:r w:rsidR="002A5AFC" w:rsidRPr="00EF51AF">
              <w:rPr>
                <w:rFonts w:ascii="Times New Roman" w:hAnsi="Times New Roman"/>
                <w:sz w:val="27"/>
                <w:szCs w:val="27"/>
              </w:rPr>
              <w:t>–</w:t>
            </w:r>
            <w:r w:rsidR="00343B79" w:rsidRPr="00EF51AF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431896" w:rsidRPr="00EF51AF">
              <w:rPr>
                <w:rFonts w:ascii="Times New Roman" w:hAnsi="Times New Roman"/>
                <w:sz w:val="27"/>
                <w:szCs w:val="27"/>
              </w:rPr>
              <w:t>30 191 088,95</w:t>
            </w:r>
            <w:r w:rsidR="00930343" w:rsidRPr="00EF51AF">
              <w:rPr>
                <w:rFonts w:ascii="Times New Roman" w:hAnsi="Times New Roman"/>
                <w:sz w:val="27"/>
                <w:szCs w:val="27"/>
              </w:rPr>
              <w:t xml:space="preserve">  </w:t>
            </w:r>
            <w:r w:rsidRPr="00EF51AF">
              <w:rPr>
                <w:rFonts w:ascii="Times New Roman" w:hAnsi="Times New Roman"/>
                <w:sz w:val="27"/>
                <w:szCs w:val="27"/>
              </w:rPr>
              <w:t>руб.,</w:t>
            </w:r>
          </w:p>
          <w:p w:rsidR="00582691" w:rsidRPr="00EF51AF" w:rsidRDefault="00582691" w:rsidP="003D1B38">
            <w:pPr>
              <w:ind w:firstLine="317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EF51AF">
              <w:rPr>
                <w:rFonts w:ascii="Times New Roman" w:hAnsi="Times New Roman"/>
                <w:sz w:val="27"/>
                <w:szCs w:val="27"/>
              </w:rPr>
              <w:t>202</w:t>
            </w:r>
            <w:r w:rsidR="003D1B38" w:rsidRPr="00EF51AF">
              <w:rPr>
                <w:rFonts w:ascii="Times New Roman" w:hAnsi="Times New Roman"/>
                <w:sz w:val="27"/>
                <w:szCs w:val="27"/>
              </w:rPr>
              <w:t>7</w:t>
            </w:r>
            <w:r w:rsidRPr="00EF51AF">
              <w:rPr>
                <w:rFonts w:ascii="Times New Roman" w:hAnsi="Times New Roman"/>
                <w:sz w:val="27"/>
                <w:szCs w:val="27"/>
              </w:rPr>
              <w:t xml:space="preserve"> г.</w:t>
            </w:r>
            <w:r w:rsidR="002A5AFC" w:rsidRPr="00EF51AF">
              <w:rPr>
                <w:rFonts w:ascii="Times New Roman" w:hAnsi="Times New Roman"/>
                <w:sz w:val="27"/>
                <w:szCs w:val="27"/>
              </w:rPr>
              <w:t xml:space="preserve"> –</w:t>
            </w:r>
            <w:r w:rsidR="00343B79" w:rsidRPr="00EF51AF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431896" w:rsidRPr="00EF51AF">
              <w:rPr>
                <w:rFonts w:ascii="Times New Roman" w:hAnsi="Times New Roman"/>
                <w:sz w:val="27"/>
                <w:szCs w:val="27"/>
              </w:rPr>
              <w:t xml:space="preserve">23 594 538,67 </w:t>
            </w:r>
            <w:r w:rsidRPr="00EF51AF">
              <w:rPr>
                <w:rFonts w:ascii="Times New Roman" w:hAnsi="Times New Roman"/>
                <w:sz w:val="27"/>
                <w:szCs w:val="27"/>
              </w:rPr>
              <w:t>руб.,</w:t>
            </w:r>
          </w:p>
          <w:p w:rsidR="00582691" w:rsidRPr="00EF51AF" w:rsidRDefault="00582691" w:rsidP="003D1B38">
            <w:pPr>
              <w:ind w:firstLine="317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EF51AF">
              <w:rPr>
                <w:rFonts w:ascii="Times New Roman" w:hAnsi="Times New Roman"/>
                <w:sz w:val="27"/>
                <w:szCs w:val="27"/>
              </w:rPr>
              <w:t>202</w:t>
            </w:r>
            <w:r w:rsidR="003D1B38" w:rsidRPr="00EF51AF">
              <w:rPr>
                <w:rFonts w:ascii="Times New Roman" w:hAnsi="Times New Roman"/>
                <w:sz w:val="27"/>
                <w:szCs w:val="27"/>
              </w:rPr>
              <w:t>8</w:t>
            </w:r>
            <w:r w:rsidRPr="00EF51AF">
              <w:rPr>
                <w:rFonts w:ascii="Times New Roman" w:hAnsi="Times New Roman"/>
                <w:sz w:val="27"/>
                <w:szCs w:val="27"/>
              </w:rPr>
              <w:t xml:space="preserve"> г. </w:t>
            </w:r>
            <w:r w:rsidR="002A5AFC" w:rsidRPr="00EF51AF">
              <w:rPr>
                <w:rFonts w:ascii="Times New Roman" w:hAnsi="Times New Roman"/>
                <w:sz w:val="27"/>
                <w:szCs w:val="27"/>
              </w:rPr>
              <w:t>–</w:t>
            </w:r>
            <w:r w:rsidR="00343B79" w:rsidRPr="00EF51AF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431896" w:rsidRPr="00EF51AF">
              <w:rPr>
                <w:rFonts w:ascii="Times New Roman" w:hAnsi="Times New Roman"/>
                <w:sz w:val="27"/>
                <w:szCs w:val="27"/>
              </w:rPr>
              <w:t>22 749 374,85</w:t>
            </w:r>
            <w:r w:rsidR="00F66C9A" w:rsidRPr="00EF51AF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EF51AF">
              <w:rPr>
                <w:rFonts w:ascii="Times New Roman" w:hAnsi="Times New Roman"/>
                <w:sz w:val="27"/>
                <w:szCs w:val="27"/>
              </w:rPr>
              <w:t>руб.,</w:t>
            </w:r>
          </w:p>
          <w:p w:rsidR="00582691" w:rsidRPr="00EF51AF" w:rsidRDefault="00582691" w:rsidP="003D1B38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EF51AF">
              <w:rPr>
                <w:rFonts w:ascii="Times New Roman" w:hAnsi="Times New Roman"/>
                <w:sz w:val="27"/>
                <w:szCs w:val="27"/>
              </w:rPr>
              <w:t>из краевого бюджета:</w:t>
            </w:r>
          </w:p>
          <w:p w:rsidR="00582691" w:rsidRPr="00EF51AF" w:rsidRDefault="00582691" w:rsidP="003D1B38">
            <w:pPr>
              <w:ind w:firstLine="317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EF51AF">
              <w:rPr>
                <w:rFonts w:ascii="Times New Roman" w:hAnsi="Times New Roman"/>
                <w:sz w:val="27"/>
                <w:szCs w:val="27"/>
              </w:rPr>
              <w:t>202</w:t>
            </w:r>
            <w:r w:rsidR="003D1B38" w:rsidRPr="00EF51AF">
              <w:rPr>
                <w:rFonts w:ascii="Times New Roman" w:hAnsi="Times New Roman"/>
                <w:sz w:val="27"/>
                <w:szCs w:val="27"/>
              </w:rPr>
              <w:t>6</w:t>
            </w:r>
            <w:r w:rsidRPr="00EF51AF">
              <w:rPr>
                <w:rFonts w:ascii="Times New Roman" w:hAnsi="Times New Roman"/>
                <w:sz w:val="27"/>
                <w:szCs w:val="27"/>
              </w:rPr>
              <w:t xml:space="preserve"> г. </w:t>
            </w:r>
            <w:r w:rsidR="002A5AFC" w:rsidRPr="00EF51AF">
              <w:rPr>
                <w:rFonts w:ascii="Times New Roman" w:hAnsi="Times New Roman"/>
                <w:sz w:val="27"/>
                <w:szCs w:val="27"/>
              </w:rPr>
              <w:t xml:space="preserve">– </w:t>
            </w:r>
            <w:r w:rsidR="003B7A53" w:rsidRPr="00EF51AF">
              <w:rPr>
                <w:rFonts w:ascii="Times New Roman" w:hAnsi="Times New Roman"/>
                <w:sz w:val="27"/>
                <w:szCs w:val="27"/>
              </w:rPr>
              <w:t>6</w:t>
            </w:r>
            <w:r w:rsidR="00431896" w:rsidRPr="00EF51AF">
              <w:rPr>
                <w:rFonts w:ascii="Times New Roman" w:hAnsi="Times New Roman"/>
                <w:sz w:val="27"/>
                <w:szCs w:val="27"/>
              </w:rPr>
              <w:t xml:space="preserve"> 354 565,25</w:t>
            </w:r>
            <w:r w:rsidR="00431896" w:rsidRPr="00EF51AF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EF51AF">
              <w:rPr>
                <w:rFonts w:ascii="Times New Roman" w:hAnsi="Times New Roman"/>
                <w:sz w:val="27"/>
                <w:szCs w:val="27"/>
              </w:rPr>
              <w:t>руб.,</w:t>
            </w:r>
          </w:p>
          <w:p w:rsidR="00582691" w:rsidRPr="00EF51AF" w:rsidRDefault="00582691" w:rsidP="003D1B38">
            <w:pPr>
              <w:ind w:firstLine="317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EF51AF">
              <w:rPr>
                <w:rFonts w:ascii="Times New Roman" w:hAnsi="Times New Roman"/>
                <w:sz w:val="27"/>
                <w:szCs w:val="27"/>
              </w:rPr>
              <w:t>202</w:t>
            </w:r>
            <w:r w:rsidR="003D1B38" w:rsidRPr="00EF51AF">
              <w:rPr>
                <w:rFonts w:ascii="Times New Roman" w:hAnsi="Times New Roman"/>
                <w:sz w:val="27"/>
                <w:szCs w:val="27"/>
              </w:rPr>
              <w:t>7</w:t>
            </w:r>
            <w:r w:rsidRPr="00EF51AF">
              <w:rPr>
                <w:rFonts w:ascii="Times New Roman" w:hAnsi="Times New Roman"/>
                <w:sz w:val="27"/>
                <w:szCs w:val="27"/>
              </w:rPr>
              <w:t xml:space="preserve"> г. </w:t>
            </w:r>
            <w:r w:rsidR="00343B79" w:rsidRPr="00EF51AF">
              <w:rPr>
                <w:rFonts w:ascii="Times New Roman" w:hAnsi="Times New Roman"/>
                <w:sz w:val="27"/>
                <w:szCs w:val="27"/>
              </w:rPr>
              <w:t xml:space="preserve">– </w:t>
            </w:r>
            <w:r w:rsidR="00431896" w:rsidRPr="00EF51AF">
              <w:rPr>
                <w:rFonts w:ascii="Times New Roman" w:hAnsi="Times New Roman"/>
                <w:sz w:val="27"/>
                <w:szCs w:val="27"/>
              </w:rPr>
              <w:t>3 840 971,33</w:t>
            </w:r>
            <w:r w:rsidR="00431896" w:rsidRPr="00EF51AF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EF51AF">
              <w:rPr>
                <w:rFonts w:ascii="Times New Roman" w:hAnsi="Times New Roman"/>
                <w:sz w:val="27"/>
                <w:szCs w:val="27"/>
              </w:rPr>
              <w:t>руб.,</w:t>
            </w:r>
          </w:p>
          <w:p w:rsidR="00582691" w:rsidRPr="00EF51AF" w:rsidRDefault="00582691" w:rsidP="003D1B38">
            <w:pPr>
              <w:ind w:firstLine="317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EF51AF">
              <w:rPr>
                <w:rFonts w:ascii="Times New Roman" w:hAnsi="Times New Roman"/>
                <w:sz w:val="27"/>
                <w:szCs w:val="27"/>
              </w:rPr>
              <w:t>202</w:t>
            </w:r>
            <w:r w:rsidR="003D1B38" w:rsidRPr="00EF51AF">
              <w:rPr>
                <w:rFonts w:ascii="Times New Roman" w:hAnsi="Times New Roman"/>
                <w:sz w:val="27"/>
                <w:szCs w:val="27"/>
              </w:rPr>
              <w:t>8</w:t>
            </w:r>
            <w:r w:rsidRPr="00EF51AF">
              <w:rPr>
                <w:rFonts w:ascii="Times New Roman" w:hAnsi="Times New Roman"/>
                <w:sz w:val="27"/>
                <w:szCs w:val="27"/>
              </w:rPr>
              <w:t xml:space="preserve"> г. </w:t>
            </w:r>
            <w:r w:rsidR="002A5AFC" w:rsidRPr="00EF51AF">
              <w:rPr>
                <w:rFonts w:ascii="Times New Roman" w:hAnsi="Times New Roman"/>
                <w:sz w:val="27"/>
                <w:szCs w:val="27"/>
              </w:rPr>
              <w:t xml:space="preserve">– </w:t>
            </w:r>
            <w:r w:rsidR="00431896" w:rsidRPr="00EF51AF">
              <w:rPr>
                <w:rFonts w:ascii="Times New Roman" w:hAnsi="Times New Roman"/>
                <w:sz w:val="27"/>
                <w:szCs w:val="27"/>
              </w:rPr>
              <w:t>4 993 765,15</w:t>
            </w:r>
            <w:r w:rsidR="00431896" w:rsidRPr="00EF51AF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EF51AF">
              <w:rPr>
                <w:rFonts w:ascii="Times New Roman" w:hAnsi="Times New Roman"/>
                <w:sz w:val="27"/>
                <w:szCs w:val="27"/>
              </w:rPr>
              <w:t>руб.,</w:t>
            </w:r>
          </w:p>
          <w:p w:rsidR="00582691" w:rsidRPr="00EF51AF" w:rsidRDefault="00582691" w:rsidP="003D1B38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EF51AF">
              <w:rPr>
                <w:rFonts w:ascii="Times New Roman" w:hAnsi="Times New Roman"/>
                <w:sz w:val="27"/>
                <w:szCs w:val="27"/>
              </w:rPr>
              <w:t>из местного бюджета:</w:t>
            </w:r>
          </w:p>
          <w:p w:rsidR="00582691" w:rsidRPr="00EF51AF" w:rsidRDefault="00582691" w:rsidP="003D1B38">
            <w:pPr>
              <w:ind w:firstLine="317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EF51AF">
              <w:rPr>
                <w:rFonts w:ascii="Times New Roman" w:hAnsi="Times New Roman"/>
                <w:sz w:val="27"/>
                <w:szCs w:val="27"/>
              </w:rPr>
              <w:t>202</w:t>
            </w:r>
            <w:r w:rsidR="003D1B38" w:rsidRPr="00EF51AF">
              <w:rPr>
                <w:rFonts w:ascii="Times New Roman" w:hAnsi="Times New Roman"/>
                <w:sz w:val="27"/>
                <w:szCs w:val="27"/>
              </w:rPr>
              <w:t>6</w:t>
            </w:r>
            <w:r w:rsidRPr="00EF51AF">
              <w:rPr>
                <w:rFonts w:ascii="Times New Roman" w:hAnsi="Times New Roman"/>
                <w:sz w:val="27"/>
                <w:szCs w:val="27"/>
              </w:rPr>
              <w:t xml:space="preserve"> г. </w:t>
            </w:r>
            <w:r w:rsidR="00343B79" w:rsidRPr="00EF51AF">
              <w:rPr>
                <w:rFonts w:ascii="Times New Roman" w:hAnsi="Times New Roman"/>
                <w:sz w:val="27"/>
                <w:szCs w:val="27"/>
              </w:rPr>
              <w:t xml:space="preserve">–  </w:t>
            </w:r>
            <w:r w:rsidR="00431896" w:rsidRPr="00EF51AF">
              <w:rPr>
                <w:rFonts w:ascii="Times New Roman" w:hAnsi="Times New Roman"/>
                <w:sz w:val="27"/>
                <w:szCs w:val="27"/>
              </w:rPr>
              <w:t xml:space="preserve">2 </w:t>
            </w:r>
            <w:r w:rsidR="003B7A53" w:rsidRPr="00EF51AF">
              <w:rPr>
                <w:rFonts w:ascii="Times New Roman" w:hAnsi="Times New Roman"/>
                <w:sz w:val="27"/>
                <w:szCs w:val="27"/>
              </w:rPr>
              <w:t>45</w:t>
            </w:r>
            <w:r w:rsidR="00431896" w:rsidRPr="00EF51AF">
              <w:rPr>
                <w:rFonts w:ascii="Times New Roman" w:hAnsi="Times New Roman"/>
                <w:sz w:val="27"/>
                <w:szCs w:val="27"/>
              </w:rPr>
              <w:t>0 000,00</w:t>
            </w:r>
            <w:r w:rsidR="00431896" w:rsidRPr="00EF51AF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EF51AF">
              <w:rPr>
                <w:rFonts w:ascii="Times New Roman" w:hAnsi="Times New Roman"/>
                <w:sz w:val="27"/>
                <w:szCs w:val="27"/>
              </w:rPr>
              <w:t>руб.,</w:t>
            </w:r>
          </w:p>
          <w:p w:rsidR="00582691" w:rsidRPr="00EF51AF" w:rsidRDefault="00582691" w:rsidP="003D1B38">
            <w:pPr>
              <w:ind w:firstLine="317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EF51AF">
              <w:rPr>
                <w:rFonts w:ascii="Times New Roman" w:hAnsi="Times New Roman"/>
                <w:sz w:val="27"/>
                <w:szCs w:val="27"/>
              </w:rPr>
              <w:t>202</w:t>
            </w:r>
            <w:r w:rsidR="003D1B38" w:rsidRPr="00EF51AF">
              <w:rPr>
                <w:rFonts w:ascii="Times New Roman" w:hAnsi="Times New Roman"/>
                <w:sz w:val="27"/>
                <w:szCs w:val="27"/>
              </w:rPr>
              <w:t>7</w:t>
            </w:r>
            <w:r w:rsidRPr="00EF51AF">
              <w:rPr>
                <w:rFonts w:ascii="Times New Roman" w:hAnsi="Times New Roman"/>
                <w:sz w:val="27"/>
                <w:szCs w:val="27"/>
              </w:rPr>
              <w:t xml:space="preserve"> г. </w:t>
            </w:r>
            <w:r w:rsidR="002A5AFC" w:rsidRPr="00EF51AF">
              <w:rPr>
                <w:rFonts w:ascii="Times New Roman" w:hAnsi="Times New Roman"/>
                <w:sz w:val="27"/>
                <w:szCs w:val="27"/>
              </w:rPr>
              <w:t xml:space="preserve">– </w:t>
            </w:r>
            <w:r w:rsidR="00343B79" w:rsidRPr="00EF51AF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431896" w:rsidRPr="00EF51AF">
              <w:rPr>
                <w:rFonts w:ascii="Times New Roman" w:hAnsi="Times New Roman"/>
                <w:sz w:val="27"/>
                <w:szCs w:val="27"/>
              </w:rPr>
              <w:t>1 672 368,00</w:t>
            </w:r>
            <w:r w:rsidR="00431896" w:rsidRPr="00EF51AF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EF51AF">
              <w:rPr>
                <w:rFonts w:ascii="Times New Roman" w:hAnsi="Times New Roman"/>
                <w:sz w:val="27"/>
                <w:szCs w:val="27"/>
              </w:rPr>
              <w:t>руб.,</w:t>
            </w:r>
          </w:p>
          <w:p w:rsidR="00582691" w:rsidRPr="00EF51AF" w:rsidRDefault="00582691" w:rsidP="003D1B38">
            <w:pPr>
              <w:ind w:firstLine="317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EF51AF">
              <w:rPr>
                <w:rFonts w:ascii="Times New Roman" w:hAnsi="Times New Roman"/>
                <w:sz w:val="27"/>
                <w:szCs w:val="27"/>
              </w:rPr>
              <w:t>202</w:t>
            </w:r>
            <w:r w:rsidR="003D1B38" w:rsidRPr="00EF51AF">
              <w:rPr>
                <w:rFonts w:ascii="Times New Roman" w:hAnsi="Times New Roman"/>
                <w:sz w:val="27"/>
                <w:szCs w:val="27"/>
              </w:rPr>
              <w:t>8</w:t>
            </w:r>
            <w:r w:rsidRPr="00EF51AF">
              <w:rPr>
                <w:rFonts w:ascii="Times New Roman" w:hAnsi="Times New Roman"/>
                <w:sz w:val="27"/>
                <w:szCs w:val="27"/>
              </w:rPr>
              <w:t xml:space="preserve"> г. </w:t>
            </w:r>
            <w:r w:rsidR="00343B79" w:rsidRPr="00EF51AF">
              <w:rPr>
                <w:rFonts w:ascii="Times New Roman" w:hAnsi="Times New Roman"/>
                <w:sz w:val="27"/>
                <w:szCs w:val="27"/>
              </w:rPr>
              <w:t xml:space="preserve">–  </w:t>
            </w:r>
            <w:r w:rsidR="00431896" w:rsidRPr="00EF51AF">
              <w:rPr>
                <w:rFonts w:ascii="Times New Roman" w:hAnsi="Times New Roman"/>
                <w:sz w:val="27"/>
                <w:szCs w:val="27"/>
              </w:rPr>
              <w:t>1 500 000,00</w:t>
            </w:r>
            <w:r w:rsidR="00431896" w:rsidRPr="00EF51AF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EF51AF">
              <w:rPr>
                <w:rFonts w:ascii="Times New Roman" w:hAnsi="Times New Roman"/>
                <w:sz w:val="27"/>
                <w:szCs w:val="27"/>
              </w:rPr>
              <w:t>руб.</w:t>
            </w:r>
          </w:p>
        </w:tc>
      </w:tr>
    </w:tbl>
    <w:p w:rsidR="00524110" w:rsidRPr="00EF51AF" w:rsidRDefault="00524110" w:rsidP="00582691">
      <w:pPr>
        <w:ind w:firstLine="709"/>
        <w:jc w:val="both"/>
        <w:rPr>
          <w:rFonts w:ascii="Times New Roman" w:hAnsi="Times New Roman"/>
          <w:sz w:val="27"/>
          <w:szCs w:val="27"/>
        </w:rPr>
      </w:pPr>
    </w:p>
    <w:p w:rsidR="00524110" w:rsidRPr="00EF51AF" w:rsidRDefault="00524110" w:rsidP="00524110">
      <w:pPr>
        <w:ind w:firstLine="709"/>
        <w:jc w:val="both"/>
        <w:rPr>
          <w:rFonts w:ascii="Times New Roman" w:hAnsi="Times New Roman"/>
          <w:sz w:val="27"/>
          <w:szCs w:val="27"/>
        </w:rPr>
      </w:pPr>
      <w:r w:rsidRPr="00EF51AF">
        <w:rPr>
          <w:rFonts w:ascii="Times New Roman" w:hAnsi="Times New Roman"/>
          <w:sz w:val="27"/>
          <w:szCs w:val="27"/>
        </w:rPr>
        <w:lastRenderedPageBreak/>
        <w:t>1.3. Приложение к паспорту муниципальной программы «Формирование современной городской среды» «Перечень целевых показателей и показателей результативности муниципальной программы, с указанием планируемых к достижению значений в результате реализации муниципальной программы» изложить в новой редакции согласно приложению  № 1 к настоящему постановлению.</w:t>
      </w:r>
    </w:p>
    <w:p w:rsidR="00D0630B" w:rsidRPr="00EF51AF" w:rsidRDefault="00582691" w:rsidP="00582691">
      <w:pPr>
        <w:ind w:firstLine="709"/>
        <w:jc w:val="both"/>
        <w:rPr>
          <w:rFonts w:ascii="Times New Roman" w:hAnsi="Times New Roman"/>
          <w:sz w:val="27"/>
          <w:szCs w:val="27"/>
        </w:rPr>
      </w:pPr>
      <w:r w:rsidRPr="00EF51AF">
        <w:rPr>
          <w:rFonts w:ascii="Times New Roman" w:hAnsi="Times New Roman"/>
          <w:sz w:val="27"/>
          <w:szCs w:val="27"/>
        </w:rPr>
        <w:t>1.</w:t>
      </w:r>
      <w:r w:rsidR="00524110" w:rsidRPr="00EF51AF">
        <w:rPr>
          <w:rFonts w:ascii="Times New Roman" w:hAnsi="Times New Roman"/>
          <w:sz w:val="27"/>
          <w:szCs w:val="27"/>
        </w:rPr>
        <w:t>4</w:t>
      </w:r>
      <w:r w:rsidRPr="00EF51AF">
        <w:rPr>
          <w:rFonts w:ascii="Times New Roman" w:hAnsi="Times New Roman"/>
          <w:sz w:val="27"/>
          <w:szCs w:val="27"/>
        </w:rPr>
        <w:t>.</w:t>
      </w:r>
      <w:r w:rsidR="00383F0D" w:rsidRPr="00EF51AF">
        <w:rPr>
          <w:rFonts w:ascii="Times New Roman" w:hAnsi="Times New Roman"/>
          <w:sz w:val="27"/>
          <w:szCs w:val="27"/>
        </w:rPr>
        <w:t xml:space="preserve"> </w:t>
      </w:r>
      <w:r w:rsidR="00D0630B" w:rsidRPr="00EF51AF">
        <w:rPr>
          <w:rFonts w:ascii="Times New Roman" w:hAnsi="Times New Roman"/>
          <w:sz w:val="27"/>
          <w:szCs w:val="27"/>
        </w:rPr>
        <w:t>В р</w:t>
      </w:r>
      <w:r w:rsidRPr="00EF51AF">
        <w:rPr>
          <w:rFonts w:ascii="Times New Roman" w:hAnsi="Times New Roman"/>
          <w:sz w:val="27"/>
          <w:szCs w:val="27"/>
        </w:rPr>
        <w:t>аздел</w:t>
      </w:r>
      <w:r w:rsidR="00D0630B" w:rsidRPr="00EF51AF">
        <w:rPr>
          <w:rFonts w:ascii="Times New Roman" w:hAnsi="Times New Roman"/>
          <w:sz w:val="27"/>
          <w:szCs w:val="27"/>
        </w:rPr>
        <w:t>е</w:t>
      </w:r>
      <w:r w:rsidRPr="00EF51AF">
        <w:rPr>
          <w:rFonts w:ascii="Times New Roman" w:hAnsi="Times New Roman"/>
          <w:sz w:val="27"/>
          <w:szCs w:val="27"/>
        </w:rPr>
        <w:t xml:space="preserve"> № 5 «Перечень подпрограмм и отдельных мероприятий Программы с указанием сроков их реализации и ожидаемых результатов» муниципальной программы «Формирование современной городской среды»</w:t>
      </w:r>
      <w:r w:rsidR="00D0630B" w:rsidRPr="00EF51AF">
        <w:rPr>
          <w:rFonts w:ascii="Times New Roman" w:hAnsi="Times New Roman"/>
          <w:sz w:val="27"/>
          <w:szCs w:val="27"/>
        </w:rPr>
        <w:t>:</w:t>
      </w:r>
    </w:p>
    <w:p w:rsidR="00D0630B" w:rsidRPr="00EF51AF" w:rsidRDefault="00D0630B" w:rsidP="00D0630B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7"/>
          <w:szCs w:val="27"/>
        </w:rPr>
      </w:pPr>
      <w:r w:rsidRPr="00EF51AF">
        <w:rPr>
          <w:rFonts w:ascii="Times New Roman" w:hAnsi="Times New Roman"/>
          <w:sz w:val="27"/>
          <w:szCs w:val="27"/>
        </w:rPr>
        <w:t>1.</w:t>
      </w:r>
      <w:r w:rsidR="00524110" w:rsidRPr="00EF51AF">
        <w:rPr>
          <w:rFonts w:ascii="Times New Roman" w:hAnsi="Times New Roman"/>
          <w:sz w:val="27"/>
          <w:szCs w:val="27"/>
        </w:rPr>
        <w:t>4</w:t>
      </w:r>
      <w:r w:rsidRPr="00EF51AF">
        <w:rPr>
          <w:rFonts w:ascii="Times New Roman" w:hAnsi="Times New Roman"/>
          <w:sz w:val="27"/>
          <w:szCs w:val="27"/>
        </w:rPr>
        <w:t>.</w:t>
      </w:r>
      <w:r w:rsidR="00100542" w:rsidRPr="00EF51AF">
        <w:rPr>
          <w:rFonts w:ascii="Times New Roman" w:hAnsi="Times New Roman"/>
          <w:sz w:val="27"/>
          <w:szCs w:val="27"/>
        </w:rPr>
        <w:t>1</w:t>
      </w:r>
      <w:r w:rsidRPr="00EF51AF">
        <w:rPr>
          <w:rFonts w:ascii="Times New Roman" w:hAnsi="Times New Roman"/>
          <w:sz w:val="27"/>
          <w:szCs w:val="27"/>
        </w:rPr>
        <w:t xml:space="preserve">. Абзацы </w:t>
      </w:r>
      <w:r w:rsidR="00307FAA">
        <w:rPr>
          <w:rFonts w:ascii="Times New Roman" w:hAnsi="Times New Roman"/>
          <w:sz w:val="27"/>
          <w:szCs w:val="27"/>
        </w:rPr>
        <w:t>53</w:t>
      </w:r>
      <w:r w:rsidRPr="00EF51AF">
        <w:rPr>
          <w:rFonts w:ascii="Times New Roman" w:hAnsi="Times New Roman"/>
          <w:sz w:val="27"/>
          <w:szCs w:val="27"/>
        </w:rPr>
        <w:t xml:space="preserve"> – </w:t>
      </w:r>
      <w:r w:rsidR="00307FAA">
        <w:rPr>
          <w:rFonts w:ascii="Times New Roman" w:hAnsi="Times New Roman"/>
          <w:sz w:val="27"/>
          <w:szCs w:val="27"/>
        </w:rPr>
        <w:t>65</w:t>
      </w:r>
      <w:r w:rsidRPr="00EF51AF">
        <w:rPr>
          <w:rFonts w:ascii="Times New Roman" w:hAnsi="Times New Roman"/>
          <w:sz w:val="27"/>
          <w:szCs w:val="27"/>
        </w:rPr>
        <w:t xml:space="preserve"> изложить в </w:t>
      </w:r>
      <w:r w:rsidR="00420391" w:rsidRPr="00EF51AF">
        <w:rPr>
          <w:rFonts w:ascii="Times New Roman" w:hAnsi="Times New Roman"/>
          <w:sz w:val="27"/>
          <w:szCs w:val="27"/>
        </w:rPr>
        <w:t>ново</w:t>
      </w:r>
      <w:r w:rsidRPr="00EF51AF">
        <w:rPr>
          <w:rFonts w:ascii="Times New Roman" w:hAnsi="Times New Roman"/>
          <w:sz w:val="27"/>
          <w:szCs w:val="27"/>
        </w:rPr>
        <w:t>й редакции:</w:t>
      </w:r>
    </w:p>
    <w:p w:rsidR="00D0630B" w:rsidRPr="00EF51AF" w:rsidRDefault="003C0D77" w:rsidP="00D0630B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7"/>
          <w:szCs w:val="27"/>
        </w:rPr>
      </w:pPr>
      <w:r w:rsidRPr="00EF51AF">
        <w:rPr>
          <w:rFonts w:ascii="Times New Roman" w:hAnsi="Times New Roman"/>
          <w:sz w:val="27"/>
          <w:szCs w:val="27"/>
        </w:rPr>
        <w:t>«Финансирование мероприятий, направленных на благоустройство общественных пространств, предусмотренных данной Программой, осуществляется:</w:t>
      </w:r>
    </w:p>
    <w:p w:rsidR="00D0630B" w:rsidRPr="00EF51AF" w:rsidRDefault="003C0D77" w:rsidP="00D0630B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7"/>
          <w:szCs w:val="27"/>
        </w:rPr>
      </w:pPr>
      <w:r w:rsidRPr="00EF51AF">
        <w:rPr>
          <w:rFonts w:ascii="Times New Roman" w:hAnsi="Times New Roman"/>
          <w:sz w:val="27"/>
          <w:szCs w:val="27"/>
        </w:rPr>
        <w:t>В 202</w:t>
      </w:r>
      <w:r w:rsidR="003D1B38" w:rsidRPr="00EF51AF">
        <w:rPr>
          <w:rFonts w:ascii="Times New Roman" w:hAnsi="Times New Roman"/>
          <w:sz w:val="27"/>
          <w:szCs w:val="27"/>
        </w:rPr>
        <w:t>6</w:t>
      </w:r>
      <w:r w:rsidRPr="00EF51AF">
        <w:rPr>
          <w:rFonts w:ascii="Times New Roman" w:hAnsi="Times New Roman"/>
          <w:sz w:val="27"/>
          <w:szCs w:val="27"/>
        </w:rPr>
        <w:t xml:space="preserve"> году за счет:</w:t>
      </w:r>
    </w:p>
    <w:p w:rsidR="00D0630B" w:rsidRPr="00EF51AF" w:rsidRDefault="003C0D77" w:rsidP="00811206">
      <w:pPr>
        <w:jc w:val="both"/>
        <w:rPr>
          <w:rFonts w:ascii="Arial" w:eastAsia="Times New Roman" w:hAnsi="Arial" w:cs="Arial"/>
          <w:b/>
          <w:bCs/>
          <w:i/>
          <w:iCs/>
          <w:sz w:val="27"/>
          <w:szCs w:val="27"/>
        </w:rPr>
      </w:pPr>
      <w:r w:rsidRPr="00EF51AF">
        <w:rPr>
          <w:rFonts w:ascii="Times New Roman" w:hAnsi="Times New Roman"/>
          <w:sz w:val="27"/>
          <w:szCs w:val="27"/>
        </w:rPr>
        <w:t xml:space="preserve">- средств федерального бюджета в размере </w:t>
      </w:r>
      <w:r w:rsidR="00811206" w:rsidRPr="00EF51AF">
        <w:rPr>
          <w:rFonts w:ascii="Times New Roman" w:hAnsi="Times New Roman"/>
          <w:sz w:val="27"/>
          <w:szCs w:val="27"/>
        </w:rPr>
        <w:t>30 191 088,95</w:t>
      </w:r>
      <w:r w:rsidR="00811206" w:rsidRPr="00EF51AF">
        <w:rPr>
          <w:rFonts w:ascii="Arial" w:eastAsia="Times New Roman" w:hAnsi="Arial" w:cs="Arial"/>
          <w:b/>
          <w:bCs/>
          <w:i/>
          <w:iCs/>
          <w:sz w:val="27"/>
          <w:szCs w:val="27"/>
        </w:rPr>
        <w:t xml:space="preserve"> </w:t>
      </w:r>
      <w:r w:rsidRPr="00EF51AF">
        <w:rPr>
          <w:rFonts w:ascii="Times New Roman" w:hAnsi="Times New Roman"/>
          <w:sz w:val="27"/>
          <w:szCs w:val="27"/>
        </w:rPr>
        <w:t>руб.,</w:t>
      </w:r>
    </w:p>
    <w:p w:rsidR="00D0630B" w:rsidRPr="00EF51AF" w:rsidRDefault="003C0D77" w:rsidP="00811206">
      <w:pPr>
        <w:jc w:val="both"/>
        <w:rPr>
          <w:rFonts w:ascii="Arial" w:eastAsia="Times New Roman" w:hAnsi="Arial" w:cs="Arial"/>
          <w:b/>
          <w:bCs/>
          <w:i/>
          <w:iCs/>
          <w:sz w:val="27"/>
          <w:szCs w:val="27"/>
        </w:rPr>
      </w:pPr>
      <w:r w:rsidRPr="00EF51AF">
        <w:rPr>
          <w:rFonts w:ascii="Times New Roman" w:hAnsi="Times New Roman"/>
          <w:sz w:val="27"/>
          <w:szCs w:val="27"/>
        </w:rPr>
        <w:t xml:space="preserve">- средств бюджета Красноярского края в размере </w:t>
      </w:r>
      <w:r w:rsidR="003B7A53" w:rsidRPr="00EF51AF">
        <w:rPr>
          <w:rFonts w:ascii="Times New Roman" w:hAnsi="Times New Roman"/>
          <w:sz w:val="27"/>
          <w:szCs w:val="27"/>
        </w:rPr>
        <w:t>6</w:t>
      </w:r>
      <w:r w:rsidR="00811206" w:rsidRPr="00EF51AF">
        <w:rPr>
          <w:rFonts w:ascii="Times New Roman" w:hAnsi="Times New Roman"/>
          <w:sz w:val="27"/>
          <w:szCs w:val="27"/>
        </w:rPr>
        <w:t xml:space="preserve"> 354 565,25</w:t>
      </w:r>
      <w:r w:rsidR="00811206" w:rsidRPr="00EF51AF">
        <w:rPr>
          <w:rFonts w:ascii="Arial" w:eastAsia="Times New Roman" w:hAnsi="Arial" w:cs="Arial"/>
          <w:b/>
          <w:bCs/>
          <w:i/>
          <w:iCs/>
          <w:sz w:val="27"/>
          <w:szCs w:val="27"/>
        </w:rPr>
        <w:t xml:space="preserve"> </w:t>
      </w:r>
      <w:r w:rsidRPr="00EF51AF">
        <w:rPr>
          <w:rFonts w:ascii="Times New Roman" w:hAnsi="Times New Roman"/>
          <w:sz w:val="27"/>
          <w:szCs w:val="27"/>
        </w:rPr>
        <w:t>руб.,</w:t>
      </w:r>
    </w:p>
    <w:p w:rsidR="00D0630B" w:rsidRPr="00EF51AF" w:rsidRDefault="003C0D77" w:rsidP="00811206">
      <w:pPr>
        <w:jc w:val="both"/>
        <w:rPr>
          <w:rFonts w:ascii="Arial" w:eastAsia="Times New Roman" w:hAnsi="Arial" w:cs="Arial"/>
          <w:b/>
          <w:bCs/>
          <w:i/>
          <w:iCs/>
          <w:sz w:val="27"/>
          <w:szCs w:val="27"/>
        </w:rPr>
      </w:pPr>
      <w:r w:rsidRPr="00EF51AF">
        <w:rPr>
          <w:rFonts w:ascii="Times New Roman" w:hAnsi="Times New Roman"/>
          <w:sz w:val="27"/>
          <w:szCs w:val="27"/>
        </w:rPr>
        <w:t xml:space="preserve">- средств местного бюджета в размере </w:t>
      </w:r>
      <w:r w:rsidR="00811206" w:rsidRPr="00EF51AF">
        <w:rPr>
          <w:rFonts w:ascii="Times New Roman" w:hAnsi="Times New Roman"/>
          <w:sz w:val="27"/>
          <w:szCs w:val="27"/>
        </w:rPr>
        <w:t xml:space="preserve">2 </w:t>
      </w:r>
      <w:r w:rsidR="003B7A53" w:rsidRPr="00EF51AF">
        <w:rPr>
          <w:rFonts w:ascii="Times New Roman" w:hAnsi="Times New Roman"/>
          <w:sz w:val="27"/>
          <w:szCs w:val="27"/>
        </w:rPr>
        <w:t>45</w:t>
      </w:r>
      <w:r w:rsidR="00811206" w:rsidRPr="00EF51AF">
        <w:rPr>
          <w:rFonts w:ascii="Times New Roman" w:hAnsi="Times New Roman"/>
          <w:sz w:val="27"/>
          <w:szCs w:val="27"/>
        </w:rPr>
        <w:t>0 000,00</w:t>
      </w:r>
      <w:r w:rsidR="00811206" w:rsidRPr="00EF51AF">
        <w:rPr>
          <w:rFonts w:ascii="Arial" w:eastAsia="Times New Roman" w:hAnsi="Arial" w:cs="Arial"/>
          <w:b/>
          <w:bCs/>
          <w:i/>
          <w:iCs/>
          <w:sz w:val="27"/>
          <w:szCs w:val="27"/>
        </w:rPr>
        <w:t xml:space="preserve"> </w:t>
      </w:r>
      <w:r w:rsidRPr="00EF51AF">
        <w:rPr>
          <w:rFonts w:ascii="Times New Roman" w:hAnsi="Times New Roman"/>
          <w:sz w:val="27"/>
          <w:szCs w:val="27"/>
        </w:rPr>
        <w:t>руб.</w:t>
      </w:r>
    </w:p>
    <w:p w:rsidR="00D0630B" w:rsidRPr="00EF51AF" w:rsidRDefault="003C0D77" w:rsidP="00D0630B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7"/>
          <w:szCs w:val="27"/>
        </w:rPr>
      </w:pPr>
      <w:r w:rsidRPr="00EF51AF">
        <w:rPr>
          <w:rFonts w:ascii="Times New Roman" w:hAnsi="Times New Roman"/>
          <w:sz w:val="27"/>
          <w:szCs w:val="27"/>
        </w:rPr>
        <w:t>В 202</w:t>
      </w:r>
      <w:r w:rsidR="003D1B38" w:rsidRPr="00EF51AF">
        <w:rPr>
          <w:rFonts w:ascii="Times New Roman" w:hAnsi="Times New Roman"/>
          <w:sz w:val="27"/>
          <w:szCs w:val="27"/>
        </w:rPr>
        <w:t>7</w:t>
      </w:r>
      <w:r w:rsidRPr="00EF51AF">
        <w:rPr>
          <w:rFonts w:ascii="Times New Roman" w:hAnsi="Times New Roman"/>
          <w:sz w:val="27"/>
          <w:szCs w:val="27"/>
        </w:rPr>
        <w:t xml:space="preserve"> году за счет:</w:t>
      </w:r>
    </w:p>
    <w:p w:rsidR="00D0630B" w:rsidRPr="00EF51AF" w:rsidRDefault="000920C1" w:rsidP="00811206">
      <w:pPr>
        <w:jc w:val="both"/>
        <w:rPr>
          <w:rFonts w:ascii="Times New Roman" w:hAnsi="Times New Roman"/>
          <w:sz w:val="27"/>
          <w:szCs w:val="27"/>
        </w:rPr>
      </w:pPr>
      <w:r w:rsidRPr="00EF51AF">
        <w:rPr>
          <w:rFonts w:ascii="Times New Roman" w:hAnsi="Times New Roman"/>
          <w:sz w:val="27"/>
          <w:szCs w:val="27"/>
        </w:rPr>
        <w:t xml:space="preserve">- средств федерального бюджета в размере </w:t>
      </w:r>
      <w:r w:rsidR="00811206" w:rsidRPr="00EF51AF">
        <w:rPr>
          <w:rFonts w:ascii="Times New Roman" w:hAnsi="Times New Roman"/>
          <w:sz w:val="27"/>
          <w:szCs w:val="27"/>
        </w:rPr>
        <w:t>23 594 538,67</w:t>
      </w:r>
      <w:r w:rsidRPr="00EF51AF">
        <w:rPr>
          <w:rFonts w:ascii="Times New Roman" w:hAnsi="Times New Roman"/>
          <w:sz w:val="27"/>
          <w:szCs w:val="27"/>
        </w:rPr>
        <w:t xml:space="preserve"> руб.,</w:t>
      </w:r>
    </w:p>
    <w:p w:rsidR="00D0630B" w:rsidRPr="00EF51AF" w:rsidRDefault="003C0D77" w:rsidP="00811206">
      <w:pPr>
        <w:jc w:val="both"/>
        <w:rPr>
          <w:rFonts w:ascii="Arial" w:eastAsia="Times New Roman" w:hAnsi="Arial" w:cs="Arial"/>
          <w:b/>
          <w:bCs/>
          <w:i/>
          <w:iCs/>
          <w:sz w:val="27"/>
          <w:szCs w:val="27"/>
        </w:rPr>
      </w:pPr>
      <w:r w:rsidRPr="00EF51AF">
        <w:rPr>
          <w:rFonts w:ascii="Times New Roman" w:hAnsi="Times New Roman"/>
          <w:sz w:val="27"/>
          <w:szCs w:val="27"/>
        </w:rPr>
        <w:t xml:space="preserve">- средств бюджета Красноярского края в размере </w:t>
      </w:r>
      <w:r w:rsidR="00811206" w:rsidRPr="00EF51AF">
        <w:rPr>
          <w:rFonts w:ascii="Times New Roman" w:hAnsi="Times New Roman"/>
          <w:sz w:val="27"/>
          <w:szCs w:val="27"/>
        </w:rPr>
        <w:t>3 840 971,33</w:t>
      </w:r>
      <w:r w:rsidR="00811206" w:rsidRPr="00EF51AF">
        <w:rPr>
          <w:rFonts w:ascii="Arial" w:eastAsia="Times New Roman" w:hAnsi="Arial" w:cs="Arial"/>
          <w:b/>
          <w:bCs/>
          <w:i/>
          <w:iCs/>
          <w:sz w:val="27"/>
          <w:szCs w:val="27"/>
        </w:rPr>
        <w:t xml:space="preserve"> </w:t>
      </w:r>
      <w:r w:rsidRPr="00EF51AF">
        <w:rPr>
          <w:rFonts w:ascii="Times New Roman" w:hAnsi="Times New Roman"/>
          <w:sz w:val="27"/>
          <w:szCs w:val="27"/>
        </w:rPr>
        <w:t>руб.,</w:t>
      </w:r>
    </w:p>
    <w:p w:rsidR="00D0630B" w:rsidRPr="00EF51AF" w:rsidRDefault="003C0D77" w:rsidP="00811206">
      <w:pPr>
        <w:jc w:val="both"/>
        <w:rPr>
          <w:rFonts w:ascii="Arial" w:eastAsia="Times New Roman" w:hAnsi="Arial" w:cs="Arial"/>
          <w:b/>
          <w:bCs/>
          <w:i/>
          <w:iCs/>
          <w:sz w:val="27"/>
          <w:szCs w:val="27"/>
        </w:rPr>
      </w:pPr>
      <w:r w:rsidRPr="00EF51AF">
        <w:rPr>
          <w:rFonts w:ascii="Times New Roman" w:hAnsi="Times New Roman"/>
          <w:sz w:val="27"/>
          <w:szCs w:val="27"/>
        </w:rPr>
        <w:t xml:space="preserve">- средств местного бюджета в размере </w:t>
      </w:r>
      <w:r w:rsidR="00811206" w:rsidRPr="00EF51AF">
        <w:rPr>
          <w:rFonts w:ascii="Times New Roman" w:hAnsi="Times New Roman"/>
          <w:sz w:val="27"/>
          <w:szCs w:val="27"/>
        </w:rPr>
        <w:t>1 672 368,00</w:t>
      </w:r>
      <w:r w:rsidR="00811206" w:rsidRPr="00EF51AF">
        <w:rPr>
          <w:rFonts w:ascii="Arial" w:eastAsia="Times New Roman" w:hAnsi="Arial" w:cs="Arial"/>
          <w:b/>
          <w:bCs/>
          <w:i/>
          <w:iCs/>
          <w:sz w:val="27"/>
          <w:szCs w:val="27"/>
        </w:rPr>
        <w:t xml:space="preserve"> </w:t>
      </w:r>
      <w:r w:rsidRPr="00EF51AF">
        <w:rPr>
          <w:rFonts w:ascii="Times New Roman" w:hAnsi="Times New Roman"/>
          <w:sz w:val="27"/>
          <w:szCs w:val="27"/>
        </w:rPr>
        <w:t>руб.</w:t>
      </w:r>
    </w:p>
    <w:p w:rsidR="00D0630B" w:rsidRPr="00EF51AF" w:rsidRDefault="003C0D77" w:rsidP="00D0630B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7"/>
          <w:szCs w:val="27"/>
        </w:rPr>
      </w:pPr>
      <w:r w:rsidRPr="00EF51AF">
        <w:rPr>
          <w:rFonts w:ascii="Times New Roman" w:hAnsi="Times New Roman"/>
          <w:sz w:val="27"/>
          <w:szCs w:val="27"/>
        </w:rPr>
        <w:t>В 202</w:t>
      </w:r>
      <w:r w:rsidR="003D1B38" w:rsidRPr="00EF51AF">
        <w:rPr>
          <w:rFonts w:ascii="Times New Roman" w:hAnsi="Times New Roman"/>
          <w:sz w:val="27"/>
          <w:szCs w:val="27"/>
        </w:rPr>
        <w:t>8</w:t>
      </w:r>
      <w:r w:rsidRPr="00EF51AF">
        <w:rPr>
          <w:rFonts w:ascii="Times New Roman" w:hAnsi="Times New Roman"/>
          <w:sz w:val="27"/>
          <w:szCs w:val="27"/>
        </w:rPr>
        <w:t xml:space="preserve"> году за счет:</w:t>
      </w:r>
    </w:p>
    <w:p w:rsidR="00D0630B" w:rsidRPr="00EF51AF" w:rsidRDefault="000920C1" w:rsidP="00D0630B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7"/>
          <w:szCs w:val="27"/>
        </w:rPr>
      </w:pPr>
      <w:r w:rsidRPr="00EF51AF">
        <w:rPr>
          <w:rFonts w:ascii="Times New Roman" w:hAnsi="Times New Roman"/>
          <w:sz w:val="27"/>
          <w:szCs w:val="27"/>
        </w:rPr>
        <w:t xml:space="preserve">- средств федерального бюджета в размере </w:t>
      </w:r>
      <w:r w:rsidR="00811206" w:rsidRPr="00EF51AF">
        <w:rPr>
          <w:rFonts w:ascii="Times New Roman" w:hAnsi="Times New Roman"/>
          <w:sz w:val="27"/>
          <w:szCs w:val="27"/>
        </w:rPr>
        <w:t xml:space="preserve">22 749 374,85 </w:t>
      </w:r>
      <w:r w:rsidRPr="00EF51AF">
        <w:rPr>
          <w:rFonts w:ascii="Times New Roman" w:hAnsi="Times New Roman"/>
          <w:sz w:val="27"/>
          <w:szCs w:val="27"/>
        </w:rPr>
        <w:t>руб.,</w:t>
      </w:r>
    </w:p>
    <w:p w:rsidR="00D0630B" w:rsidRPr="00EF51AF" w:rsidRDefault="003C0D77" w:rsidP="00811206">
      <w:pPr>
        <w:jc w:val="both"/>
        <w:rPr>
          <w:rFonts w:ascii="Arial" w:eastAsia="Times New Roman" w:hAnsi="Arial" w:cs="Arial"/>
          <w:b/>
          <w:bCs/>
          <w:i/>
          <w:iCs/>
          <w:sz w:val="27"/>
          <w:szCs w:val="27"/>
        </w:rPr>
      </w:pPr>
      <w:r w:rsidRPr="00EF51AF">
        <w:rPr>
          <w:rFonts w:ascii="Times New Roman" w:hAnsi="Times New Roman"/>
          <w:sz w:val="27"/>
          <w:szCs w:val="27"/>
        </w:rPr>
        <w:t xml:space="preserve">- средств бюджета Красноярского края в размере </w:t>
      </w:r>
      <w:r w:rsidR="00811206" w:rsidRPr="00EF51AF">
        <w:rPr>
          <w:rFonts w:ascii="Times New Roman" w:hAnsi="Times New Roman"/>
          <w:sz w:val="27"/>
          <w:szCs w:val="27"/>
        </w:rPr>
        <w:t>4 993 765,15</w:t>
      </w:r>
      <w:r w:rsidR="00811206" w:rsidRPr="00EF51AF">
        <w:rPr>
          <w:rFonts w:ascii="Arial" w:eastAsia="Times New Roman" w:hAnsi="Arial" w:cs="Arial"/>
          <w:b/>
          <w:bCs/>
          <w:i/>
          <w:iCs/>
          <w:sz w:val="27"/>
          <w:szCs w:val="27"/>
        </w:rPr>
        <w:t xml:space="preserve"> </w:t>
      </w:r>
      <w:r w:rsidRPr="00EF51AF">
        <w:rPr>
          <w:rFonts w:ascii="Times New Roman" w:hAnsi="Times New Roman"/>
          <w:sz w:val="27"/>
          <w:szCs w:val="27"/>
        </w:rPr>
        <w:t>руб.,</w:t>
      </w:r>
    </w:p>
    <w:p w:rsidR="003C0D77" w:rsidRPr="00EF51AF" w:rsidRDefault="003C0D77" w:rsidP="00811206">
      <w:pPr>
        <w:jc w:val="both"/>
        <w:rPr>
          <w:rFonts w:ascii="Arial" w:eastAsia="Times New Roman" w:hAnsi="Arial" w:cs="Arial"/>
          <w:b/>
          <w:bCs/>
          <w:i/>
          <w:iCs/>
          <w:sz w:val="27"/>
          <w:szCs w:val="27"/>
        </w:rPr>
      </w:pPr>
      <w:r w:rsidRPr="00EF51AF">
        <w:rPr>
          <w:rFonts w:ascii="Times New Roman" w:hAnsi="Times New Roman"/>
          <w:sz w:val="27"/>
          <w:szCs w:val="27"/>
        </w:rPr>
        <w:t xml:space="preserve">- средств местного бюджета в размере </w:t>
      </w:r>
      <w:r w:rsidR="00811206" w:rsidRPr="00EF51AF">
        <w:rPr>
          <w:rFonts w:ascii="Times New Roman" w:hAnsi="Times New Roman"/>
          <w:sz w:val="27"/>
          <w:szCs w:val="27"/>
        </w:rPr>
        <w:t>1 500 000,00</w:t>
      </w:r>
      <w:r w:rsidR="00811206" w:rsidRPr="00EF51AF">
        <w:rPr>
          <w:rFonts w:ascii="Arial" w:eastAsia="Times New Roman" w:hAnsi="Arial" w:cs="Arial"/>
          <w:b/>
          <w:bCs/>
          <w:i/>
          <w:iCs/>
          <w:sz w:val="27"/>
          <w:szCs w:val="27"/>
        </w:rPr>
        <w:t xml:space="preserve"> </w:t>
      </w:r>
      <w:r w:rsidRPr="00EF51AF">
        <w:rPr>
          <w:rFonts w:ascii="Times New Roman" w:hAnsi="Times New Roman"/>
          <w:sz w:val="27"/>
          <w:szCs w:val="27"/>
        </w:rPr>
        <w:t>руб.»</w:t>
      </w:r>
      <w:r w:rsidR="00D0630B" w:rsidRPr="00EF51AF">
        <w:rPr>
          <w:rFonts w:ascii="Times New Roman" w:hAnsi="Times New Roman"/>
          <w:sz w:val="27"/>
          <w:szCs w:val="27"/>
        </w:rPr>
        <w:t>.</w:t>
      </w:r>
    </w:p>
    <w:p w:rsidR="003C0D77" w:rsidRPr="00EF51AF" w:rsidRDefault="00D0630B" w:rsidP="000D44AB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7"/>
          <w:szCs w:val="27"/>
        </w:rPr>
      </w:pPr>
      <w:r w:rsidRPr="00EF51AF">
        <w:rPr>
          <w:rFonts w:ascii="Times New Roman" w:hAnsi="Times New Roman"/>
          <w:sz w:val="27"/>
          <w:szCs w:val="27"/>
        </w:rPr>
        <w:t>1.</w:t>
      </w:r>
      <w:r w:rsidR="00524110" w:rsidRPr="00EF51AF">
        <w:rPr>
          <w:rFonts w:ascii="Times New Roman" w:hAnsi="Times New Roman"/>
          <w:sz w:val="27"/>
          <w:szCs w:val="27"/>
        </w:rPr>
        <w:t>4</w:t>
      </w:r>
      <w:r w:rsidRPr="00EF51AF">
        <w:rPr>
          <w:rFonts w:ascii="Times New Roman" w:hAnsi="Times New Roman"/>
          <w:sz w:val="27"/>
          <w:szCs w:val="27"/>
        </w:rPr>
        <w:t>.</w:t>
      </w:r>
      <w:r w:rsidR="00100542" w:rsidRPr="00EF51AF">
        <w:rPr>
          <w:rFonts w:ascii="Times New Roman" w:hAnsi="Times New Roman"/>
          <w:sz w:val="27"/>
          <w:szCs w:val="27"/>
        </w:rPr>
        <w:t>2</w:t>
      </w:r>
      <w:r w:rsidRPr="00EF51AF">
        <w:rPr>
          <w:rFonts w:ascii="Times New Roman" w:hAnsi="Times New Roman"/>
          <w:sz w:val="27"/>
          <w:szCs w:val="27"/>
        </w:rPr>
        <w:t xml:space="preserve">. </w:t>
      </w:r>
      <w:r w:rsidR="00A833ED" w:rsidRPr="00EF51AF">
        <w:rPr>
          <w:rFonts w:ascii="Times New Roman" w:hAnsi="Times New Roman"/>
          <w:sz w:val="27"/>
          <w:szCs w:val="27"/>
        </w:rPr>
        <w:t>А</w:t>
      </w:r>
      <w:r w:rsidR="003C0D77" w:rsidRPr="00EF51AF">
        <w:rPr>
          <w:rFonts w:ascii="Times New Roman" w:hAnsi="Times New Roman"/>
          <w:sz w:val="27"/>
          <w:szCs w:val="27"/>
        </w:rPr>
        <w:t xml:space="preserve">бзац </w:t>
      </w:r>
      <w:r w:rsidR="00307FAA">
        <w:rPr>
          <w:rFonts w:ascii="Times New Roman" w:hAnsi="Times New Roman"/>
          <w:sz w:val="27"/>
          <w:szCs w:val="27"/>
        </w:rPr>
        <w:t>71</w:t>
      </w:r>
      <w:r w:rsidR="00A833ED" w:rsidRPr="00EF51AF">
        <w:rPr>
          <w:rFonts w:ascii="Times New Roman" w:hAnsi="Times New Roman"/>
          <w:sz w:val="27"/>
          <w:szCs w:val="27"/>
        </w:rPr>
        <w:t xml:space="preserve"> изложить в новой редакции</w:t>
      </w:r>
      <w:r w:rsidR="003C0D77" w:rsidRPr="00EF51AF">
        <w:rPr>
          <w:rFonts w:ascii="Times New Roman" w:hAnsi="Times New Roman"/>
          <w:sz w:val="27"/>
          <w:szCs w:val="27"/>
        </w:rPr>
        <w:t>:</w:t>
      </w:r>
    </w:p>
    <w:p w:rsidR="00582691" w:rsidRPr="00EF51AF" w:rsidRDefault="00582691" w:rsidP="00A833ED">
      <w:pPr>
        <w:ind w:firstLine="567"/>
        <w:jc w:val="both"/>
        <w:rPr>
          <w:rFonts w:ascii="Times New Roman" w:hAnsi="Times New Roman"/>
          <w:sz w:val="27"/>
          <w:szCs w:val="27"/>
        </w:rPr>
      </w:pPr>
      <w:r w:rsidRPr="00EF51AF">
        <w:rPr>
          <w:rFonts w:ascii="Times New Roman" w:hAnsi="Times New Roman"/>
          <w:sz w:val="27"/>
          <w:szCs w:val="27"/>
        </w:rPr>
        <w:t>«</w:t>
      </w:r>
      <w:r w:rsidR="00A833ED" w:rsidRPr="00EF51AF">
        <w:rPr>
          <w:rFonts w:ascii="Times New Roman" w:hAnsi="Times New Roman"/>
          <w:b/>
          <w:sz w:val="27"/>
          <w:szCs w:val="27"/>
        </w:rPr>
        <w:t>Мероприятие 6:</w:t>
      </w:r>
      <w:r w:rsidR="00A833ED" w:rsidRPr="00EF51AF">
        <w:rPr>
          <w:rFonts w:ascii="Times New Roman" w:hAnsi="Times New Roman"/>
          <w:sz w:val="27"/>
          <w:szCs w:val="27"/>
        </w:rPr>
        <w:t xml:space="preserve"> Резерв средств на исполнение условий соглашений о предоставлении межбюджетных трансфертов из вышестоящего бюджета в рамках муниципальной программы "Формирование современной городской среды" из местного бюджета </w:t>
      </w:r>
      <w:r w:rsidR="003B7A53" w:rsidRPr="00EF51AF">
        <w:rPr>
          <w:rFonts w:ascii="Times New Roman" w:hAnsi="Times New Roman"/>
          <w:sz w:val="27"/>
          <w:szCs w:val="27"/>
        </w:rPr>
        <w:t>1</w:t>
      </w:r>
      <w:r w:rsidR="00A833ED" w:rsidRPr="00EF51AF">
        <w:rPr>
          <w:rFonts w:ascii="Times New Roman" w:hAnsi="Times New Roman"/>
          <w:sz w:val="27"/>
          <w:szCs w:val="27"/>
        </w:rPr>
        <w:t>19 000,00 руб</w:t>
      </w:r>
      <w:r w:rsidR="00DD15AA" w:rsidRPr="00EF51AF">
        <w:rPr>
          <w:rFonts w:ascii="Times New Roman" w:hAnsi="Times New Roman"/>
          <w:sz w:val="27"/>
          <w:szCs w:val="27"/>
        </w:rPr>
        <w:t>.</w:t>
      </w:r>
      <w:r w:rsidR="004A62B4" w:rsidRPr="00EF51AF">
        <w:rPr>
          <w:rFonts w:ascii="Times New Roman" w:hAnsi="Times New Roman"/>
          <w:sz w:val="27"/>
          <w:szCs w:val="27"/>
        </w:rPr>
        <w:t>»</w:t>
      </w:r>
      <w:r w:rsidR="007F348E" w:rsidRPr="00EF51AF">
        <w:rPr>
          <w:rFonts w:ascii="Times New Roman" w:hAnsi="Times New Roman"/>
          <w:sz w:val="27"/>
          <w:szCs w:val="27"/>
        </w:rPr>
        <w:t>.</w:t>
      </w:r>
    </w:p>
    <w:p w:rsidR="00524110" w:rsidRPr="00EF51AF" w:rsidRDefault="00524110" w:rsidP="00524110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7"/>
          <w:szCs w:val="27"/>
        </w:rPr>
      </w:pPr>
      <w:r w:rsidRPr="00EF51AF">
        <w:rPr>
          <w:rFonts w:ascii="Times New Roman" w:hAnsi="Times New Roman"/>
          <w:sz w:val="27"/>
          <w:szCs w:val="27"/>
        </w:rPr>
        <w:t xml:space="preserve">1.4.3. </w:t>
      </w:r>
      <w:r w:rsidR="007C70A2" w:rsidRPr="00EF51AF">
        <w:rPr>
          <w:rFonts w:ascii="Times New Roman" w:hAnsi="Times New Roman"/>
          <w:sz w:val="27"/>
          <w:szCs w:val="27"/>
        </w:rPr>
        <w:t>Дополнить а</w:t>
      </w:r>
      <w:r w:rsidRPr="00EF51AF">
        <w:rPr>
          <w:rFonts w:ascii="Times New Roman" w:hAnsi="Times New Roman"/>
          <w:sz w:val="27"/>
          <w:szCs w:val="27"/>
        </w:rPr>
        <w:t>бзац</w:t>
      </w:r>
      <w:r w:rsidR="007C70A2" w:rsidRPr="00EF51AF">
        <w:rPr>
          <w:rFonts w:ascii="Times New Roman" w:hAnsi="Times New Roman"/>
          <w:sz w:val="27"/>
          <w:szCs w:val="27"/>
        </w:rPr>
        <w:t>ем</w:t>
      </w:r>
      <w:r w:rsidRPr="00EF51AF">
        <w:rPr>
          <w:rFonts w:ascii="Times New Roman" w:hAnsi="Times New Roman"/>
          <w:sz w:val="27"/>
          <w:szCs w:val="27"/>
        </w:rPr>
        <w:t xml:space="preserve"> </w:t>
      </w:r>
      <w:r w:rsidR="00307FAA">
        <w:rPr>
          <w:rFonts w:ascii="Times New Roman" w:hAnsi="Times New Roman"/>
          <w:sz w:val="27"/>
          <w:szCs w:val="27"/>
        </w:rPr>
        <w:t>72</w:t>
      </w:r>
      <w:r w:rsidR="007C70A2" w:rsidRPr="00EF51AF">
        <w:rPr>
          <w:rFonts w:ascii="Times New Roman" w:hAnsi="Times New Roman"/>
          <w:sz w:val="27"/>
          <w:szCs w:val="27"/>
        </w:rPr>
        <w:t xml:space="preserve">, </w:t>
      </w:r>
      <w:r w:rsidR="00307FAA">
        <w:rPr>
          <w:rFonts w:ascii="Times New Roman" w:hAnsi="Times New Roman"/>
          <w:sz w:val="27"/>
          <w:szCs w:val="27"/>
        </w:rPr>
        <w:t>73</w:t>
      </w:r>
      <w:r w:rsidRPr="00EF51AF">
        <w:rPr>
          <w:rFonts w:ascii="Times New Roman" w:hAnsi="Times New Roman"/>
          <w:sz w:val="27"/>
          <w:szCs w:val="27"/>
        </w:rPr>
        <w:t xml:space="preserve"> </w:t>
      </w:r>
      <w:r w:rsidR="007C70A2" w:rsidRPr="00EF51AF">
        <w:rPr>
          <w:rFonts w:ascii="Times New Roman" w:hAnsi="Times New Roman"/>
          <w:sz w:val="27"/>
          <w:szCs w:val="27"/>
        </w:rPr>
        <w:t>следующего содержания</w:t>
      </w:r>
      <w:r w:rsidRPr="00EF51AF">
        <w:rPr>
          <w:rFonts w:ascii="Times New Roman" w:hAnsi="Times New Roman"/>
          <w:sz w:val="27"/>
          <w:szCs w:val="27"/>
        </w:rPr>
        <w:t>:</w:t>
      </w:r>
    </w:p>
    <w:p w:rsidR="007C70A2" w:rsidRPr="00EF51AF" w:rsidRDefault="00524110" w:rsidP="00524110">
      <w:pPr>
        <w:ind w:firstLine="567"/>
        <w:jc w:val="both"/>
        <w:rPr>
          <w:rFonts w:ascii="Times New Roman" w:hAnsi="Times New Roman"/>
          <w:sz w:val="27"/>
          <w:szCs w:val="27"/>
        </w:rPr>
      </w:pPr>
      <w:r w:rsidRPr="00EF51AF">
        <w:rPr>
          <w:rFonts w:ascii="Times New Roman" w:hAnsi="Times New Roman"/>
          <w:sz w:val="27"/>
          <w:szCs w:val="27"/>
        </w:rPr>
        <w:t>«</w:t>
      </w:r>
      <w:r w:rsidRPr="00EF51AF">
        <w:rPr>
          <w:rFonts w:ascii="Times New Roman" w:hAnsi="Times New Roman"/>
          <w:b/>
          <w:sz w:val="27"/>
          <w:szCs w:val="27"/>
        </w:rPr>
        <w:t xml:space="preserve">Мероприятие </w:t>
      </w:r>
      <w:r w:rsidR="007C70A2" w:rsidRPr="00EF51AF">
        <w:rPr>
          <w:rFonts w:ascii="Times New Roman" w:hAnsi="Times New Roman"/>
          <w:b/>
          <w:sz w:val="27"/>
          <w:szCs w:val="27"/>
        </w:rPr>
        <w:t>7</w:t>
      </w:r>
      <w:r w:rsidRPr="00EF51AF">
        <w:rPr>
          <w:rFonts w:ascii="Times New Roman" w:hAnsi="Times New Roman"/>
          <w:b/>
          <w:sz w:val="27"/>
          <w:szCs w:val="27"/>
        </w:rPr>
        <w:t>:</w:t>
      </w:r>
      <w:r w:rsidRPr="00EF51AF">
        <w:rPr>
          <w:rFonts w:ascii="Times New Roman" w:hAnsi="Times New Roman"/>
          <w:sz w:val="27"/>
          <w:szCs w:val="27"/>
        </w:rPr>
        <w:t xml:space="preserve"> </w:t>
      </w:r>
      <w:r w:rsidR="007C70A2" w:rsidRPr="00EF51AF">
        <w:rPr>
          <w:rFonts w:ascii="Times New Roman" w:hAnsi="Times New Roman"/>
          <w:sz w:val="27"/>
          <w:szCs w:val="27"/>
        </w:rPr>
        <w:t xml:space="preserve">Расходы на реализацию мероприятий по поддержке местных инициатив (благоустройство площади имени академика С.П. Королева </w:t>
      </w:r>
      <w:proofErr w:type="gramStart"/>
      <w:r w:rsidR="007C70A2" w:rsidRPr="00EF51AF">
        <w:rPr>
          <w:rFonts w:ascii="Times New Roman" w:hAnsi="Times New Roman"/>
          <w:sz w:val="27"/>
          <w:szCs w:val="27"/>
        </w:rPr>
        <w:t xml:space="preserve">( </w:t>
      </w:r>
      <w:proofErr w:type="gramEnd"/>
      <w:r w:rsidR="007C70A2" w:rsidRPr="00EF51AF">
        <w:rPr>
          <w:rFonts w:ascii="Times New Roman" w:hAnsi="Times New Roman"/>
          <w:sz w:val="27"/>
          <w:szCs w:val="27"/>
        </w:rPr>
        <w:t>этап 1))</w:t>
      </w:r>
      <w:r w:rsidRPr="00EF51AF">
        <w:rPr>
          <w:rFonts w:ascii="Times New Roman" w:hAnsi="Times New Roman"/>
          <w:sz w:val="27"/>
          <w:szCs w:val="27"/>
        </w:rPr>
        <w:t>.</w:t>
      </w:r>
    </w:p>
    <w:p w:rsidR="007C70A2" w:rsidRPr="00EF51AF" w:rsidRDefault="007C70A2" w:rsidP="007C70A2">
      <w:pPr>
        <w:ind w:firstLine="567"/>
        <w:jc w:val="both"/>
        <w:rPr>
          <w:rFonts w:ascii="Times New Roman" w:hAnsi="Times New Roman"/>
          <w:sz w:val="27"/>
          <w:szCs w:val="27"/>
        </w:rPr>
      </w:pPr>
      <w:r w:rsidRPr="00EF51AF">
        <w:rPr>
          <w:rFonts w:ascii="Times New Roman" w:hAnsi="Times New Roman"/>
          <w:sz w:val="27"/>
          <w:szCs w:val="27"/>
        </w:rPr>
        <w:t>В рамках реализации мероприятия, на территории, примыкающей к площади имени академика С.П. Королёва, предусмотрено создание безопасной и комфортной зоны с устройством игрового оборудования, устройство пешеходных дорожек. Для реализации проекта предусмотрены расходы из сре</w:t>
      </w:r>
      <w:proofErr w:type="gramStart"/>
      <w:r w:rsidRPr="00EF51AF">
        <w:rPr>
          <w:rFonts w:ascii="Times New Roman" w:hAnsi="Times New Roman"/>
          <w:sz w:val="27"/>
          <w:szCs w:val="27"/>
        </w:rPr>
        <w:t>дств кр</w:t>
      </w:r>
      <w:proofErr w:type="gramEnd"/>
      <w:r w:rsidRPr="00EF51AF">
        <w:rPr>
          <w:rFonts w:ascii="Times New Roman" w:hAnsi="Times New Roman"/>
          <w:sz w:val="27"/>
          <w:szCs w:val="27"/>
        </w:rPr>
        <w:t>аевого и местного бюджетов в размере 3 750 000,00</w:t>
      </w:r>
    </w:p>
    <w:p w:rsidR="00524110" w:rsidRPr="00EF51AF" w:rsidRDefault="007C70A2" w:rsidP="007C70A2">
      <w:pPr>
        <w:jc w:val="both"/>
        <w:rPr>
          <w:rFonts w:ascii="Times New Roman" w:hAnsi="Times New Roman"/>
          <w:sz w:val="27"/>
          <w:szCs w:val="27"/>
        </w:rPr>
      </w:pPr>
      <w:r w:rsidRPr="00EF51AF">
        <w:rPr>
          <w:rFonts w:ascii="Times New Roman" w:hAnsi="Times New Roman"/>
          <w:sz w:val="27"/>
          <w:szCs w:val="27"/>
        </w:rPr>
        <w:t xml:space="preserve">руб.  </w:t>
      </w:r>
      <w:r w:rsidR="00524110" w:rsidRPr="00EF51AF">
        <w:rPr>
          <w:rFonts w:ascii="Times New Roman" w:hAnsi="Times New Roman"/>
          <w:sz w:val="27"/>
          <w:szCs w:val="27"/>
        </w:rPr>
        <w:t>».</w:t>
      </w:r>
    </w:p>
    <w:p w:rsidR="00D82DBA" w:rsidRPr="00EF51AF" w:rsidRDefault="00582691" w:rsidP="007F348E">
      <w:pPr>
        <w:ind w:firstLine="567"/>
        <w:jc w:val="both"/>
        <w:rPr>
          <w:rFonts w:ascii="Times New Roman" w:hAnsi="Times New Roman"/>
          <w:sz w:val="27"/>
          <w:szCs w:val="27"/>
        </w:rPr>
      </w:pPr>
      <w:r w:rsidRPr="00EF51AF">
        <w:rPr>
          <w:rFonts w:ascii="Times New Roman" w:hAnsi="Times New Roman"/>
          <w:sz w:val="27"/>
          <w:szCs w:val="27"/>
        </w:rPr>
        <w:t>1.</w:t>
      </w:r>
      <w:r w:rsidR="007C70A2" w:rsidRPr="00EF51AF">
        <w:rPr>
          <w:rFonts w:ascii="Times New Roman" w:hAnsi="Times New Roman"/>
          <w:sz w:val="27"/>
          <w:szCs w:val="27"/>
        </w:rPr>
        <w:t>5</w:t>
      </w:r>
      <w:r w:rsidR="00F7630E" w:rsidRPr="00EF51AF">
        <w:rPr>
          <w:rFonts w:ascii="Times New Roman" w:hAnsi="Times New Roman"/>
          <w:sz w:val="27"/>
          <w:szCs w:val="27"/>
        </w:rPr>
        <w:t>. Приложение № 1 к муниципальной программе «Формирование современ</w:t>
      </w:r>
      <w:r w:rsidR="00A7176D" w:rsidRPr="00EF51AF">
        <w:rPr>
          <w:rFonts w:ascii="Times New Roman" w:hAnsi="Times New Roman"/>
          <w:sz w:val="27"/>
          <w:szCs w:val="27"/>
        </w:rPr>
        <w:t>ной городской</w:t>
      </w:r>
      <w:r w:rsidR="007F348E" w:rsidRPr="00EF51AF">
        <w:rPr>
          <w:rFonts w:ascii="Times New Roman" w:hAnsi="Times New Roman"/>
          <w:sz w:val="27"/>
          <w:szCs w:val="27"/>
        </w:rPr>
        <w:t xml:space="preserve"> среды</w:t>
      </w:r>
      <w:r w:rsidR="00F7630E" w:rsidRPr="00EF51AF">
        <w:rPr>
          <w:rFonts w:ascii="Times New Roman" w:hAnsi="Times New Roman"/>
          <w:sz w:val="27"/>
          <w:szCs w:val="27"/>
        </w:rPr>
        <w:t>» изложить в новой р</w:t>
      </w:r>
      <w:r w:rsidR="00A0636F" w:rsidRPr="00EF51AF">
        <w:rPr>
          <w:rFonts w:ascii="Times New Roman" w:hAnsi="Times New Roman"/>
          <w:sz w:val="27"/>
          <w:szCs w:val="27"/>
        </w:rPr>
        <w:t xml:space="preserve">едакции  согласно приложению </w:t>
      </w:r>
      <w:r w:rsidR="009614C4" w:rsidRPr="00EF51AF">
        <w:rPr>
          <w:rFonts w:ascii="Times New Roman" w:hAnsi="Times New Roman"/>
          <w:sz w:val="27"/>
          <w:szCs w:val="27"/>
        </w:rPr>
        <w:t xml:space="preserve">  </w:t>
      </w:r>
      <w:r w:rsidR="00A0636F" w:rsidRPr="00EF51AF">
        <w:rPr>
          <w:rFonts w:ascii="Times New Roman" w:hAnsi="Times New Roman"/>
          <w:sz w:val="27"/>
          <w:szCs w:val="27"/>
        </w:rPr>
        <w:t xml:space="preserve">№ </w:t>
      </w:r>
      <w:r w:rsidR="00B9362C" w:rsidRPr="00EF51AF">
        <w:rPr>
          <w:rFonts w:ascii="Times New Roman" w:hAnsi="Times New Roman"/>
          <w:sz w:val="27"/>
          <w:szCs w:val="27"/>
        </w:rPr>
        <w:t>2</w:t>
      </w:r>
      <w:r w:rsidR="00F7630E" w:rsidRPr="00EF51AF">
        <w:rPr>
          <w:rFonts w:ascii="Times New Roman" w:hAnsi="Times New Roman"/>
          <w:sz w:val="27"/>
          <w:szCs w:val="27"/>
        </w:rPr>
        <w:t xml:space="preserve"> к настоящему постановлению.</w:t>
      </w:r>
    </w:p>
    <w:p w:rsidR="00F7630E" w:rsidRPr="00EF51AF" w:rsidRDefault="007464A4" w:rsidP="007F348E">
      <w:pPr>
        <w:ind w:firstLine="567"/>
        <w:jc w:val="both"/>
        <w:rPr>
          <w:rFonts w:ascii="Times New Roman" w:hAnsi="Times New Roman"/>
          <w:sz w:val="27"/>
          <w:szCs w:val="27"/>
        </w:rPr>
      </w:pPr>
      <w:r w:rsidRPr="00EF51AF">
        <w:rPr>
          <w:rFonts w:ascii="Times New Roman" w:hAnsi="Times New Roman"/>
          <w:sz w:val="27"/>
          <w:szCs w:val="27"/>
        </w:rPr>
        <w:t>1.</w:t>
      </w:r>
      <w:r w:rsidR="007C70A2" w:rsidRPr="00EF51AF">
        <w:rPr>
          <w:rFonts w:ascii="Times New Roman" w:hAnsi="Times New Roman"/>
          <w:sz w:val="27"/>
          <w:szCs w:val="27"/>
        </w:rPr>
        <w:t>6</w:t>
      </w:r>
      <w:r w:rsidR="00F7630E" w:rsidRPr="00EF51AF">
        <w:rPr>
          <w:rFonts w:ascii="Times New Roman" w:hAnsi="Times New Roman"/>
          <w:sz w:val="27"/>
          <w:szCs w:val="27"/>
        </w:rPr>
        <w:t>. Приложение № 2 к муниципальной программе «Формирование современ</w:t>
      </w:r>
      <w:r w:rsidR="00A7176D" w:rsidRPr="00EF51AF">
        <w:rPr>
          <w:rFonts w:ascii="Times New Roman" w:hAnsi="Times New Roman"/>
          <w:sz w:val="27"/>
          <w:szCs w:val="27"/>
        </w:rPr>
        <w:t>ной городской</w:t>
      </w:r>
      <w:r w:rsidR="007F348E" w:rsidRPr="00EF51AF">
        <w:rPr>
          <w:rFonts w:ascii="Times New Roman" w:hAnsi="Times New Roman"/>
          <w:sz w:val="27"/>
          <w:szCs w:val="27"/>
        </w:rPr>
        <w:t xml:space="preserve"> среды</w:t>
      </w:r>
      <w:r w:rsidR="00F7630E" w:rsidRPr="00EF51AF">
        <w:rPr>
          <w:rFonts w:ascii="Times New Roman" w:hAnsi="Times New Roman"/>
          <w:sz w:val="27"/>
          <w:szCs w:val="27"/>
        </w:rPr>
        <w:t>» изложить в новой р</w:t>
      </w:r>
      <w:r w:rsidR="00A404AA" w:rsidRPr="00EF51AF">
        <w:rPr>
          <w:rFonts w:ascii="Times New Roman" w:hAnsi="Times New Roman"/>
          <w:sz w:val="27"/>
          <w:szCs w:val="27"/>
        </w:rPr>
        <w:t xml:space="preserve">едакции согласно приложению № </w:t>
      </w:r>
      <w:r w:rsidR="00B9362C" w:rsidRPr="00EF51AF">
        <w:rPr>
          <w:rFonts w:ascii="Times New Roman" w:hAnsi="Times New Roman"/>
          <w:sz w:val="27"/>
          <w:szCs w:val="27"/>
        </w:rPr>
        <w:t>3</w:t>
      </w:r>
      <w:r w:rsidR="00F7630E" w:rsidRPr="00EF51AF">
        <w:rPr>
          <w:rFonts w:ascii="Times New Roman" w:hAnsi="Times New Roman"/>
          <w:sz w:val="27"/>
          <w:szCs w:val="27"/>
        </w:rPr>
        <w:t xml:space="preserve"> к настоящему постановлению.</w:t>
      </w:r>
    </w:p>
    <w:p w:rsidR="00582691" w:rsidRPr="00EF51AF" w:rsidRDefault="00582691" w:rsidP="00582691">
      <w:pPr>
        <w:ind w:firstLine="709"/>
        <w:jc w:val="both"/>
        <w:rPr>
          <w:rFonts w:ascii="Times New Roman" w:hAnsi="Times New Roman"/>
          <w:sz w:val="27"/>
          <w:szCs w:val="27"/>
        </w:rPr>
      </w:pPr>
      <w:r w:rsidRPr="00EF51AF">
        <w:rPr>
          <w:rFonts w:ascii="Times New Roman" w:hAnsi="Times New Roman"/>
          <w:sz w:val="27"/>
          <w:szCs w:val="27"/>
        </w:rPr>
        <w:t xml:space="preserve">2. Отделу управления проектами и документационного, организационного обеспечения деятельности </w:t>
      </w:r>
      <w:proofErr w:type="gramStart"/>
      <w:r w:rsidRPr="00EF51AF">
        <w:rPr>
          <w:rFonts w:ascii="Times New Roman" w:hAnsi="Times New Roman"/>
          <w:sz w:val="27"/>
          <w:szCs w:val="27"/>
        </w:rPr>
        <w:t>Администрации</w:t>
      </w:r>
      <w:proofErr w:type="gramEnd"/>
      <w:r w:rsidRPr="00EF51AF">
        <w:rPr>
          <w:rFonts w:ascii="Times New Roman" w:hAnsi="Times New Roman"/>
          <w:sz w:val="27"/>
          <w:szCs w:val="27"/>
        </w:rPr>
        <w:t xml:space="preserve"> ЗАТО г. Железногорск </w:t>
      </w:r>
      <w:r w:rsidR="007F348E" w:rsidRPr="00EF51AF">
        <w:rPr>
          <w:rFonts w:ascii="Times New Roman" w:hAnsi="Times New Roman"/>
          <w:sz w:val="27"/>
          <w:szCs w:val="27"/>
        </w:rPr>
        <w:br/>
      </w:r>
      <w:r w:rsidRPr="00EF51AF">
        <w:rPr>
          <w:rFonts w:ascii="Times New Roman" w:hAnsi="Times New Roman"/>
          <w:sz w:val="27"/>
          <w:szCs w:val="27"/>
        </w:rPr>
        <w:t xml:space="preserve">(В.Г. Винокурова) довести настоящее постановление до сведения населения </w:t>
      </w:r>
      <w:r w:rsidRPr="00EF51AF">
        <w:rPr>
          <w:rFonts w:ascii="Times New Roman" w:hAnsi="Times New Roman"/>
          <w:sz w:val="27"/>
          <w:szCs w:val="27"/>
        </w:rPr>
        <w:lastRenderedPageBreak/>
        <w:t>через сетевое издание «Город и горожане» в информационно-телекоммуникационной сети «Интернет». </w:t>
      </w:r>
    </w:p>
    <w:p w:rsidR="00582691" w:rsidRPr="00EF51AF" w:rsidRDefault="00582691" w:rsidP="0058269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7"/>
          <w:szCs w:val="27"/>
        </w:rPr>
      </w:pPr>
      <w:r w:rsidRPr="00EF51AF">
        <w:rPr>
          <w:rFonts w:ascii="Times New Roman" w:hAnsi="Times New Roman"/>
          <w:sz w:val="27"/>
          <w:szCs w:val="27"/>
        </w:rPr>
        <w:t xml:space="preserve">3. Отделу общественных связей </w:t>
      </w:r>
      <w:proofErr w:type="gramStart"/>
      <w:r w:rsidRPr="00EF51AF">
        <w:rPr>
          <w:rFonts w:ascii="Times New Roman" w:hAnsi="Times New Roman"/>
          <w:sz w:val="27"/>
          <w:szCs w:val="27"/>
        </w:rPr>
        <w:t>Администрации</w:t>
      </w:r>
      <w:proofErr w:type="gramEnd"/>
      <w:r w:rsidRPr="00EF51AF">
        <w:rPr>
          <w:rFonts w:ascii="Times New Roman" w:hAnsi="Times New Roman"/>
          <w:sz w:val="27"/>
          <w:szCs w:val="27"/>
        </w:rPr>
        <w:t xml:space="preserve"> ЗАТО г. Железногорск (И.С. Архипова) разместить настояще</w:t>
      </w:r>
      <w:r w:rsidR="001C4DCD" w:rsidRPr="00EF51AF">
        <w:rPr>
          <w:rFonts w:ascii="Times New Roman" w:hAnsi="Times New Roman"/>
          <w:sz w:val="27"/>
          <w:szCs w:val="27"/>
        </w:rPr>
        <w:t>е</w:t>
      </w:r>
      <w:r w:rsidRPr="00EF51AF">
        <w:rPr>
          <w:rFonts w:ascii="Times New Roman" w:hAnsi="Times New Roman"/>
          <w:sz w:val="27"/>
          <w:szCs w:val="27"/>
        </w:rPr>
        <w:t xml:space="preserve"> постановлени</w:t>
      </w:r>
      <w:r w:rsidR="001C4DCD" w:rsidRPr="00EF51AF">
        <w:rPr>
          <w:rFonts w:ascii="Times New Roman" w:hAnsi="Times New Roman"/>
          <w:sz w:val="27"/>
          <w:szCs w:val="27"/>
        </w:rPr>
        <w:t>е</w:t>
      </w:r>
      <w:r w:rsidRPr="00EF51AF">
        <w:rPr>
          <w:rFonts w:ascii="Times New Roman" w:hAnsi="Times New Roman"/>
          <w:sz w:val="27"/>
          <w:szCs w:val="27"/>
        </w:rPr>
        <w:t xml:space="preserve"> на официальном сайте Администрации ЗАТО</w:t>
      </w:r>
      <w:r w:rsidR="001C4DCD" w:rsidRPr="00EF51AF">
        <w:rPr>
          <w:rFonts w:ascii="Times New Roman" w:hAnsi="Times New Roman"/>
          <w:sz w:val="27"/>
          <w:szCs w:val="27"/>
        </w:rPr>
        <w:t xml:space="preserve"> </w:t>
      </w:r>
      <w:r w:rsidRPr="00EF51AF">
        <w:rPr>
          <w:rFonts w:ascii="Times New Roman" w:hAnsi="Times New Roman"/>
          <w:sz w:val="27"/>
          <w:szCs w:val="27"/>
        </w:rPr>
        <w:t>г. Железногорск в информационно-</w:t>
      </w:r>
      <w:r w:rsidR="00420391" w:rsidRPr="00EF51AF">
        <w:rPr>
          <w:rFonts w:ascii="Times New Roman" w:hAnsi="Times New Roman"/>
          <w:sz w:val="27"/>
          <w:szCs w:val="27"/>
        </w:rPr>
        <w:t>т</w:t>
      </w:r>
      <w:r w:rsidRPr="00EF51AF">
        <w:rPr>
          <w:rFonts w:ascii="Times New Roman" w:hAnsi="Times New Roman"/>
          <w:sz w:val="27"/>
          <w:szCs w:val="27"/>
        </w:rPr>
        <w:t>елекоммуникационной сети «Интернет».</w:t>
      </w:r>
    </w:p>
    <w:p w:rsidR="00582691" w:rsidRPr="007F348E" w:rsidRDefault="00C214A9" w:rsidP="00062EF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7"/>
          <w:szCs w:val="27"/>
        </w:rPr>
      </w:pPr>
      <w:r w:rsidRPr="00EF51AF">
        <w:rPr>
          <w:rFonts w:ascii="Times New Roman" w:hAnsi="Times New Roman"/>
          <w:sz w:val="27"/>
          <w:szCs w:val="27"/>
        </w:rPr>
        <w:t>4</w:t>
      </w:r>
      <w:r w:rsidR="00582691" w:rsidRPr="00EF51AF">
        <w:rPr>
          <w:rFonts w:ascii="Times New Roman" w:hAnsi="Times New Roman"/>
          <w:sz w:val="27"/>
          <w:szCs w:val="27"/>
        </w:rPr>
        <w:t xml:space="preserve">. </w:t>
      </w:r>
      <w:r w:rsidR="00062EF4" w:rsidRPr="00EF51AF">
        <w:rPr>
          <w:rFonts w:ascii="Times New Roman" w:hAnsi="Times New Roman"/>
          <w:sz w:val="27"/>
          <w:szCs w:val="27"/>
        </w:rPr>
        <w:t>Настоящее постановление вступает в силу после его официального опубликования в сетевом издании «Город и горожане»  в информационно</w:t>
      </w:r>
      <w:r w:rsidR="00062EF4" w:rsidRPr="001D7390">
        <w:rPr>
          <w:rFonts w:ascii="Times New Roman" w:hAnsi="Times New Roman"/>
          <w:sz w:val="27"/>
          <w:szCs w:val="27"/>
        </w:rPr>
        <w:t>-телекоммуникационной сети «Интернет» (</w:t>
      </w:r>
      <w:hyperlink r:id="rId9" w:history="1">
        <w:r w:rsidR="00062EF4" w:rsidRPr="00A67F34">
          <w:rPr>
            <w:rFonts w:ascii="Times New Roman" w:hAnsi="Times New Roman"/>
            <w:sz w:val="27"/>
            <w:szCs w:val="27"/>
          </w:rPr>
          <w:t>http://www.gig26.ru</w:t>
        </w:r>
      </w:hyperlink>
      <w:r w:rsidR="007C70A2">
        <w:rPr>
          <w:rFonts w:ascii="Times New Roman" w:hAnsi="Times New Roman"/>
          <w:sz w:val="27"/>
          <w:szCs w:val="27"/>
        </w:rPr>
        <w:t>)</w:t>
      </w:r>
      <w:r w:rsidR="00062EF4" w:rsidRPr="001D7390">
        <w:rPr>
          <w:rFonts w:ascii="Times New Roman" w:hAnsi="Times New Roman"/>
          <w:sz w:val="27"/>
          <w:szCs w:val="27"/>
        </w:rPr>
        <w:t>.</w:t>
      </w:r>
    </w:p>
    <w:p w:rsidR="003F4807" w:rsidRPr="007F348E" w:rsidRDefault="003F4807" w:rsidP="00582691">
      <w:pPr>
        <w:widowControl w:val="0"/>
        <w:autoSpaceDE w:val="0"/>
        <w:autoSpaceDN w:val="0"/>
        <w:ind w:firstLine="567"/>
        <w:jc w:val="both"/>
        <w:rPr>
          <w:rFonts w:ascii="Times New Roman" w:hAnsi="Times New Roman"/>
          <w:sz w:val="27"/>
          <w:szCs w:val="27"/>
        </w:rPr>
      </w:pPr>
    </w:p>
    <w:p w:rsidR="003F24FA" w:rsidRPr="007F348E" w:rsidRDefault="003F24FA" w:rsidP="003F4807">
      <w:pPr>
        <w:pStyle w:val="ConsNormal"/>
        <w:ind w:right="0"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3F4807" w:rsidRPr="007F348E" w:rsidRDefault="006D5257" w:rsidP="00F66C9A">
      <w:pPr>
        <w:widowControl w:val="0"/>
        <w:autoSpaceDE w:val="0"/>
        <w:autoSpaceDN w:val="0"/>
        <w:adjustRightInd w:val="0"/>
        <w:outlineLvl w:val="2"/>
        <w:rPr>
          <w:rFonts w:ascii="Times New Roman" w:hAnsi="Times New Roman"/>
          <w:sz w:val="28"/>
          <w:szCs w:val="28"/>
        </w:rPr>
      </w:pPr>
      <w:proofErr w:type="gramStart"/>
      <w:r w:rsidRPr="007F348E">
        <w:rPr>
          <w:rFonts w:ascii="Times New Roman" w:hAnsi="Times New Roman"/>
          <w:sz w:val="27"/>
          <w:szCs w:val="27"/>
        </w:rPr>
        <w:t>Глав</w:t>
      </w:r>
      <w:r w:rsidR="00A833ED">
        <w:rPr>
          <w:rFonts w:ascii="Times New Roman" w:hAnsi="Times New Roman"/>
          <w:sz w:val="27"/>
          <w:szCs w:val="27"/>
        </w:rPr>
        <w:t>а</w:t>
      </w:r>
      <w:proofErr w:type="gramEnd"/>
      <w:r w:rsidR="003F4807" w:rsidRPr="007F348E">
        <w:rPr>
          <w:rFonts w:ascii="Times New Roman" w:hAnsi="Times New Roman"/>
          <w:sz w:val="27"/>
          <w:szCs w:val="27"/>
        </w:rPr>
        <w:t xml:space="preserve"> ЗАТО г. Железногорск                          </w:t>
      </w:r>
      <w:r w:rsidR="00F66C9A" w:rsidRPr="007F348E">
        <w:rPr>
          <w:rFonts w:ascii="Times New Roman" w:hAnsi="Times New Roman"/>
          <w:sz w:val="27"/>
          <w:szCs w:val="27"/>
        </w:rPr>
        <w:t xml:space="preserve">  </w:t>
      </w:r>
      <w:r w:rsidRPr="007F348E">
        <w:rPr>
          <w:rFonts w:ascii="Times New Roman" w:hAnsi="Times New Roman"/>
          <w:sz w:val="27"/>
          <w:szCs w:val="27"/>
        </w:rPr>
        <w:t xml:space="preserve">                  </w:t>
      </w:r>
      <w:r w:rsidR="00A833ED">
        <w:rPr>
          <w:rFonts w:ascii="Times New Roman" w:hAnsi="Times New Roman"/>
          <w:sz w:val="27"/>
          <w:szCs w:val="27"/>
        </w:rPr>
        <w:t xml:space="preserve">          </w:t>
      </w:r>
      <w:r w:rsidRPr="007F348E">
        <w:rPr>
          <w:rFonts w:ascii="Times New Roman" w:hAnsi="Times New Roman"/>
          <w:sz w:val="27"/>
          <w:szCs w:val="27"/>
        </w:rPr>
        <w:t xml:space="preserve">       </w:t>
      </w:r>
      <w:r w:rsidR="00A833ED">
        <w:rPr>
          <w:rFonts w:ascii="Times New Roman" w:hAnsi="Times New Roman"/>
          <w:sz w:val="27"/>
          <w:szCs w:val="27"/>
        </w:rPr>
        <w:t>Д</w:t>
      </w:r>
      <w:r w:rsidR="00651A80" w:rsidRPr="007F348E">
        <w:rPr>
          <w:rFonts w:ascii="Times New Roman" w:hAnsi="Times New Roman"/>
          <w:sz w:val="27"/>
          <w:szCs w:val="27"/>
        </w:rPr>
        <w:t>.</w:t>
      </w:r>
      <w:r w:rsidR="00A833ED">
        <w:rPr>
          <w:rFonts w:ascii="Times New Roman" w:hAnsi="Times New Roman"/>
          <w:sz w:val="27"/>
          <w:szCs w:val="27"/>
        </w:rPr>
        <w:t>М</w:t>
      </w:r>
      <w:r w:rsidR="00651A80" w:rsidRPr="007F348E">
        <w:rPr>
          <w:rFonts w:ascii="Times New Roman" w:hAnsi="Times New Roman"/>
          <w:sz w:val="27"/>
          <w:szCs w:val="27"/>
        </w:rPr>
        <w:t xml:space="preserve">. </w:t>
      </w:r>
      <w:r w:rsidR="00A833ED">
        <w:rPr>
          <w:rFonts w:ascii="Times New Roman" w:hAnsi="Times New Roman"/>
          <w:sz w:val="27"/>
          <w:szCs w:val="27"/>
        </w:rPr>
        <w:t>Чернятин</w:t>
      </w:r>
    </w:p>
    <w:p w:rsidR="0054000C" w:rsidRDefault="0054000C" w:rsidP="003F4807">
      <w:pPr>
        <w:widowControl w:val="0"/>
        <w:autoSpaceDE w:val="0"/>
        <w:autoSpaceDN w:val="0"/>
        <w:adjustRightInd w:val="0"/>
        <w:jc w:val="both"/>
        <w:outlineLvl w:val="2"/>
        <w:rPr>
          <w:rFonts w:ascii="Times New Roman" w:hAnsi="Times New Roman"/>
          <w:sz w:val="28"/>
          <w:szCs w:val="28"/>
        </w:rPr>
      </w:pPr>
    </w:p>
    <w:p w:rsidR="00B9362C" w:rsidRPr="007F348E" w:rsidRDefault="00B9362C" w:rsidP="003F4807">
      <w:pPr>
        <w:widowControl w:val="0"/>
        <w:autoSpaceDE w:val="0"/>
        <w:autoSpaceDN w:val="0"/>
        <w:adjustRightInd w:val="0"/>
        <w:jc w:val="both"/>
        <w:outlineLvl w:val="2"/>
        <w:rPr>
          <w:rFonts w:ascii="Times New Roman" w:hAnsi="Times New Roman"/>
          <w:sz w:val="28"/>
          <w:szCs w:val="28"/>
        </w:rPr>
        <w:sectPr w:rsidR="00B9362C" w:rsidRPr="007F348E" w:rsidSect="00E96ADB">
          <w:headerReference w:type="first" r:id="rId10"/>
          <w:pgSz w:w="11905" w:h="16838"/>
          <w:pgMar w:top="1134" w:right="851" w:bottom="425" w:left="1701" w:header="720" w:footer="720" w:gutter="0"/>
          <w:pgNumType w:start="1"/>
          <w:cols w:space="720"/>
          <w:noEndnote/>
          <w:docGrid w:linePitch="299"/>
        </w:sectPr>
      </w:pPr>
    </w:p>
    <w:tbl>
      <w:tblPr>
        <w:tblpPr w:leftFromText="180" w:rightFromText="180" w:horzAnchor="margin" w:tblpY="-419"/>
        <w:tblW w:w="5000" w:type="pct"/>
        <w:tblLayout w:type="fixed"/>
        <w:tblLook w:val="04A0"/>
      </w:tblPr>
      <w:tblGrid>
        <w:gridCol w:w="771"/>
        <w:gridCol w:w="3746"/>
        <w:gridCol w:w="1072"/>
        <w:gridCol w:w="1069"/>
        <w:gridCol w:w="3213"/>
        <w:gridCol w:w="796"/>
        <w:gridCol w:w="11"/>
        <w:gridCol w:w="6"/>
        <w:gridCol w:w="6"/>
        <w:gridCol w:w="782"/>
        <w:gridCol w:w="8"/>
        <w:gridCol w:w="6"/>
        <w:gridCol w:w="8"/>
        <w:gridCol w:w="779"/>
        <w:gridCol w:w="11"/>
        <w:gridCol w:w="6"/>
        <w:gridCol w:w="19"/>
        <w:gridCol w:w="823"/>
        <w:gridCol w:w="682"/>
      </w:tblGrid>
      <w:tr w:rsidR="00B9362C" w:rsidRPr="00D30424" w:rsidTr="00DA2AF7">
        <w:trPr>
          <w:trHeight w:val="870"/>
        </w:trPr>
        <w:tc>
          <w:tcPr>
            <w:tcW w:w="5000" w:type="pct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tbl>
            <w:tblPr>
              <w:tblpPr w:leftFromText="180" w:rightFromText="180" w:vertAnchor="text" w:horzAnchor="margin" w:tblpY="-519"/>
              <w:tblW w:w="5323" w:type="pct"/>
              <w:tblLayout w:type="fixed"/>
              <w:tblLook w:val="04A0"/>
            </w:tblPr>
            <w:tblGrid>
              <w:gridCol w:w="2227"/>
              <w:gridCol w:w="3144"/>
              <w:gridCol w:w="2487"/>
              <w:gridCol w:w="6618"/>
            </w:tblGrid>
            <w:tr w:rsidR="00B9362C" w:rsidRPr="00102DFF" w:rsidTr="00B9362C">
              <w:trPr>
                <w:trHeight w:val="320"/>
              </w:trPr>
              <w:tc>
                <w:tcPr>
                  <w:tcW w:w="76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62C" w:rsidRPr="00102DFF" w:rsidRDefault="00B9362C" w:rsidP="00B9362C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8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62C" w:rsidRPr="00102DFF" w:rsidRDefault="00B9362C" w:rsidP="00B9362C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5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62C" w:rsidRPr="00102DFF" w:rsidRDefault="00B9362C" w:rsidP="00B9362C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28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9362C" w:rsidRDefault="00B9362C" w:rsidP="00B9362C">
                  <w:pPr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Приложение № 1</w:t>
                  </w:r>
                </w:p>
                <w:p w:rsidR="00B9362C" w:rsidRDefault="00B9362C" w:rsidP="00B9362C">
                  <w:pPr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к постановлению Администрации ЗАТО</w:t>
                  </w:r>
                </w:p>
                <w:p w:rsidR="00B9362C" w:rsidRDefault="00B9362C" w:rsidP="00B9362C">
                  <w:pPr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Железногорск</w:t>
                  </w:r>
                </w:p>
                <w:p w:rsidR="00B9362C" w:rsidRDefault="00B9362C" w:rsidP="00B9362C">
                  <w:pPr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от </w:t>
                  </w:r>
                  <w:r w:rsidR="00395A0F">
                    <w:rPr>
                      <w:rFonts w:ascii="Times New Roman" w:hAnsi="Times New Roman"/>
                      <w:sz w:val="22"/>
                      <w:szCs w:val="22"/>
                    </w:rPr>
                    <w:t>17.04.2026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            № </w:t>
                  </w:r>
                  <w:r w:rsidR="00395A0F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688</w:t>
                  </w:r>
                </w:p>
                <w:p w:rsidR="00B9362C" w:rsidRDefault="00B9362C" w:rsidP="00B9362C">
                  <w:pPr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  <w:p w:rsidR="00B9362C" w:rsidRPr="00102DFF" w:rsidRDefault="00B9362C" w:rsidP="00EE126A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102DFF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Приложение </w:t>
                  </w:r>
                </w:p>
              </w:tc>
            </w:tr>
            <w:tr w:rsidR="00B9362C" w:rsidRPr="00102DFF" w:rsidTr="00B9362C">
              <w:trPr>
                <w:trHeight w:val="748"/>
              </w:trPr>
              <w:tc>
                <w:tcPr>
                  <w:tcW w:w="76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62C" w:rsidRPr="00102DFF" w:rsidRDefault="00B9362C" w:rsidP="00B9362C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8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62C" w:rsidRPr="00102DFF" w:rsidRDefault="00B9362C" w:rsidP="00B9362C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5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62C" w:rsidRPr="00102DFF" w:rsidRDefault="00B9362C" w:rsidP="00B9362C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28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9362C" w:rsidRPr="00102DFF" w:rsidRDefault="00B9362C" w:rsidP="00EE126A">
                  <w:pPr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02DFF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к </w:t>
                  </w:r>
                  <w:r w:rsidR="00EE126A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паспорту </w:t>
                  </w:r>
                  <w:r w:rsidRPr="00102DFF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муниципальной программ</w:t>
                  </w:r>
                  <w:r w:rsidR="00EE126A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ы</w:t>
                  </w:r>
                  <w:r w:rsidRPr="00102DFF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«Формирование современной городской среды»</w:t>
                  </w:r>
                </w:p>
              </w:tc>
            </w:tr>
          </w:tbl>
          <w:p w:rsidR="00B9362C" w:rsidRDefault="00B9362C" w:rsidP="00B9362C">
            <w:pPr>
              <w:rPr>
                <w:rFonts w:ascii="Times New Roman" w:eastAsia="Times New Roman" w:hAnsi="Times New Roman"/>
                <w:bCs/>
                <w:sz w:val="27"/>
                <w:szCs w:val="27"/>
              </w:rPr>
            </w:pPr>
          </w:p>
          <w:p w:rsidR="00B9362C" w:rsidRPr="00D30424" w:rsidRDefault="00B9362C" w:rsidP="00B9362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A4CC2">
              <w:rPr>
                <w:rFonts w:ascii="Times New Roman" w:eastAsia="Times New Roman" w:hAnsi="Times New Roman"/>
                <w:bCs/>
                <w:sz w:val="27"/>
                <w:szCs w:val="27"/>
              </w:rPr>
              <w:t>Перечень целевых показателей и показателей результативности муниципальной программы, с указанием планируемых к достижению значений в резу</w:t>
            </w:r>
            <w:r>
              <w:rPr>
                <w:rFonts w:ascii="Times New Roman" w:eastAsia="Times New Roman" w:hAnsi="Times New Roman"/>
                <w:bCs/>
                <w:sz w:val="27"/>
                <w:szCs w:val="27"/>
              </w:rPr>
              <w:t xml:space="preserve">льтате реализации муниципальной </w:t>
            </w:r>
            <w:r w:rsidRPr="00EA4CC2">
              <w:rPr>
                <w:rFonts w:ascii="Times New Roman" w:eastAsia="Times New Roman" w:hAnsi="Times New Roman"/>
                <w:bCs/>
                <w:sz w:val="27"/>
                <w:szCs w:val="27"/>
              </w:rPr>
              <w:t>программы</w:t>
            </w:r>
            <w:r w:rsidRPr="00D3042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  <w:tr w:rsidR="00B9362C" w:rsidRPr="00D30424" w:rsidTr="00DA2AF7">
        <w:trPr>
          <w:trHeight w:val="90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№</w:t>
            </w:r>
            <w:proofErr w:type="spellStart"/>
            <w:proofErr w:type="gramStart"/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п</w:t>
            </w:r>
            <w:proofErr w:type="spellEnd"/>
            <w:proofErr w:type="gramEnd"/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/</w:t>
            </w:r>
            <w:proofErr w:type="spellStart"/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62C" w:rsidRPr="00D30424" w:rsidRDefault="00B9362C" w:rsidP="00B9362C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Цели, задачи, показатели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Вес показателя</w:t>
            </w:r>
          </w:p>
        </w:tc>
        <w:tc>
          <w:tcPr>
            <w:tcW w:w="1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Источник информации</w:t>
            </w:r>
          </w:p>
        </w:tc>
        <w:tc>
          <w:tcPr>
            <w:tcW w:w="29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4</w:t>
            </w: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29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5</w:t>
            </w: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29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6</w:t>
            </w: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7</w:t>
            </w: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8</w:t>
            </w: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 xml:space="preserve"> год </w:t>
            </w:r>
          </w:p>
        </w:tc>
      </w:tr>
      <w:tr w:rsidR="00B9362C" w:rsidRPr="00D30424" w:rsidTr="00DA2AF7">
        <w:trPr>
          <w:trHeight w:val="510"/>
        </w:trPr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1.</w:t>
            </w:r>
          </w:p>
        </w:tc>
        <w:tc>
          <w:tcPr>
            <w:tcW w:w="4176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9362C" w:rsidRPr="00D30424" w:rsidRDefault="00B9362C" w:rsidP="00B9362C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sz w:val="22"/>
                <w:szCs w:val="22"/>
              </w:rPr>
              <w:t xml:space="preserve">Цель программы: Повышение качества и комфорта среды проживания на </w:t>
            </w:r>
            <w:proofErr w:type="gramStart"/>
            <w:r w:rsidRPr="00D30424">
              <w:rPr>
                <w:rFonts w:ascii="Times New Roman" w:eastAsia="Times New Roman" w:hAnsi="Times New Roman"/>
                <w:sz w:val="22"/>
                <w:szCs w:val="22"/>
              </w:rPr>
              <w:t>территории</w:t>
            </w:r>
            <w:proofErr w:type="gramEnd"/>
            <w:r w:rsidRPr="00D30424">
              <w:rPr>
                <w:rFonts w:ascii="Times New Roman" w:eastAsia="Times New Roman" w:hAnsi="Times New Roman"/>
                <w:sz w:val="22"/>
                <w:szCs w:val="22"/>
              </w:rPr>
              <w:t xml:space="preserve"> ЗАТО Железногорск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42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  <w:p w:rsidR="00B9362C" w:rsidRPr="00D30424" w:rsidRDefault="00B9362C" w:rsidP="00B9362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42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9362C" w:rsidRPr="00D30424" w:rsidTr="00DA2AF7">
        <w:trPr>
          <w:trHeight w:val="1515"/>
        </w:trPr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42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Целевой показатель 1: Доля</w:t>
            </w:r>
            <w:r w:rsidRPr="00D30424">
              <w:rPr>
                <w:rFonts w:ascii="Times" w:eastAsia="Times New Roman" w:hAnsi="Times" w:cs="Times"/>
                <w:color w:val="000000"/>
                <w:sz w:val="22"/>
                <w:szCs w:val="22"/>
              </w:rPr>
              <w:t xml:space="preserve"> </w:t>
            </w: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благоустроенных</w:t>
            </w:r>
            <w:r w:rsidRPr="00D30424">
              <w:rPr>
                <w:rFonts w:ascii="Times" w:eastAsia="Times New Roman" w:hAnsi="Times" w:cs="Times"/>
                <w:color w:val="000000"/>
                <w:sz w:val="22"/>
                <w:szCs w:val="22"/>
              </w:rPr>
              <w:t xml:space="preserve"> </w:t>
            </w: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дворовых</w:t>
            </w:r>
            <w:r w:rsidRPr="00D30424">
              <w:rPr>
                <w:rFonts w:ascii="Times" w:eastAsia="Times New Roman" w:hAnsi="Times" w:cs="Times"/>
                <w:color w:val="000000"/>
                <w:sz w:val="22"/>
                <w:szCs w:val="22"/>
              </w:rPr>
              <w:t xml:space="preserve"> </w:t>
            </w: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территорий</w:t>
            </w:r>
            <w:r w:rsidRPr="00D30424">
              <w:rPr>
                <w:rFonts w:ascii="Times" w:eastAsia="Times New Roman" w:hAnsi="Times" w:cs="Times"/>
                <w:color w:val="000000"/>
                <w:sz w:val="22"/>
                <w:szCs w:val="22"/>
              </w:rPr>
              <w:t xml:space="preserve"> </w:t>
            </w: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в</w:t>
            </w:r>
            <w:r w:rsidRPr="00D30424">
              <w:rPr>
                <w:rFonts w:ascii="Times" w:eastAsia="Times New Roman" w:hAnsi="Times" w:cs="Times"/>
                <w:color w:val="000000"/>
                <w:sz w:val="22"/>
                <w:szCs w:val="22"/>
              </w:rPr>
              <w:t xml:space="preserve"> </w:t>
            </w: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общем</w:t>
            </w:r>
            <w:r w:rsidRPr="00D30424">
              <w:rPr>
                <w:rFonts w:ascii="Times" w:eastAsia="Times New Roman" w:hAnsi="Times" w:cs="Times"/>
                <w:color w:val="000000"/>
                <w:sz w:val="22"/>
                <w:szCs w:val="22"/>
              </w:rPr>
              <w:t xml:space="preserve"> </w:t>
            </w: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количестве</w:t>
            </w:r>
            <w:r w:rsidRPr="00D30424">
              <w:rPr>
                <w:rFonts w:ascii="Times" w:eastAsia="Times New Roman" w:hAnsi="Times" w:cs="Times"/>
                <w:color w:val="000000"/>
                <w:sz w:val="22"/>
                <w:szCs w:val="22"/>
              </w:rPr>
              <w:t xml:space="preserve"> </w:t>
            </w: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дворовых</w:t>
            </w:r>
            <w:r w:rsidRPr="00D30424">
              <w:rPr>
                <w:rFonts w:ascii="Times" w:eastAsia="Times New Roman" w:hAnsi="Times" w:cs="Times"/>
                <w:color w:val="000000"/>
                <w:sz w:val="22"/>
                <w:szCs w:val="22"/>
              </w:rPr>
              <w:t xml:space="preserve"> </w:t>
            </w: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территорий</w:t>
            </w:r>
            <w:r w:rsidRPr="00D30424">
              <w:rPr>
                <w:rFonts w:ascii="Times" w:eastAsia="Times New Roman" w:hAnsi="Times" w:cs="Times"/>
                <w:color w:val="000000"/>
                <w:sz w:val="22"/>
                <w:szCs w:val="22"/>
              </w:rPr>
              <w:t xml:space="preserve"> многоквартирных домов </w:t>
            </w: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в</w:t>
            </w:r>
            <w:r w:rsidRPr="00D30424">
              <w:rPr>
                <w:rFonts w:ascii="Times" w:eastAsia="Times New Roman" w:hAnsi="Times" w:cs="Times"/>
                <w:color w:val="000000"/>
                <w:sz w:val="22"/>
                <w:szCs w:val="22"/>
              </w:rPr>
              <w:t xml:space="preserve"> </w:t>
            </w: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муниципальном</w:t>
            </w:r>
            <w:r w:rsidRPr="00D30424">
              <w:rPr>
                <w:rFonts w:ascii="Times" w:eastAsia="Times New Roman" w:hAnsi="Times" w:cs="Times"/>
                <w:color w:val="000000"/>
                <w:sz w:val="22"/>
                <w:szCs w:val="22"/>
              </w:rPr>
              <w:t xml:space="preserve"> </w:t>
            </w: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образовании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%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Управляющие организации, паспорт благоустройства дворовых территорий</w:t>
            </w: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sz w:val="22"/>
                <w:szCs w:val="22"/>
              </w:rPr>
              <w:t>69,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69</w:t>
            </w:r>
          </w:p>
        </w:tc>
        <w:tc>
          <w:tcPr>
            <w:tcW w:w="29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sz w:val="22"/>
                <w:szCs w:val="22"/>
              </w:rPr>
              <w:t>70,35</w:t>
            </w:r>
          </w:p>
        </w:tc>
        <w:tc>
          <w:tcPr>
            <w:tcW w:w="29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sz w:val="22"/>
                <w:szCs w:val="22"/>
              </w:rPr>
              <w:t>70,77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sz w:val="22"/>
                <w:szCs w:val="22"/>
              </w:rPr>
              <w:t>71,17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sz w:val="22"/>
                <w:szCs w:val="22"/>
              </w:rPr>
              <w:t>71,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56</w:t>
            </w:r>
          </w:p>
        </w:tc>
      </w:tr>
      <w:tr w:rsidR="00B9362C" w:rsidRPr="00D30424" w:rsidTr="00DA2AF7">
        <w:trPr>
          <w:trHeight w:val="1200"/>
        </w:trPr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42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Целевой показатель 2: Доля</w:t>
            </w:r>
            <w:r w:rsidRPr="00D30424">
              <w:rPr>
                <w:rFonts w:ascii="Times" w:eastAsia="Times New Roman" w:hAnsi="Times" w:cs="Times"/>
                <w:color w:val="000000"/>
                <w:sz w:val="22"/>
                <w:szCs w:val="22"/>
              </w:rPr>
              <w:t xml:space="preserve"> </w:t>
            </w: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благоустроенных</w:t>
            </w:r>
            <w:r w:rsidRPr="00D30424">
              <w:rPr>
                <w:rFonts w:ascii="Times" w:eastAsia="Times New Roman" w:hAnsi="Times" w:cs="Times"/>
                <w:color w:val="000000"/>
                <w:sz w:val="22"/>
                <w:szCs w:val="22"/>
              </w:rPr>
              <w:t xml:space="preserve">  </w:t>
            </w: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общественных</w:t>
            </w:r>
            <w:r w:rsidRPr="00D30424">
              <w:rPr>
                <w:rFonts w:ascii="Times" w:eastAsia="Times New Roman" w:hAnsi="Times" w:cs="Times"/>
                <w:color w:val="000000"/>
                <w:sz w:val="22"/>
                <w:szCs w:val="22"/>
              </w:rPr>
              <w:t xml:space="preserve"> </w:t>
            </w: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территорий</w:t>
            </w:r>
            <w:r w:rsidRPr="00D30424">
              <w:rPr>
                <w:rFonts w:ascii="Times" w:eastAsia="Times New Roman" w:hAnsi="Times" w:cs="Times"/>
                <w:color w:val="000000"/>
                <w:sz w:val="22"/>
                <w:szCs w:val="22"/>
              </w:rPr>
              <w:t xml:space="preserve"> </w:t>
            </w: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муниципального</w:t>
            </w:r>
            <w:r w:rsidRPr="00D30424">
              <w:rPr>
                <w:rFonts w:ascii="Times" w:eastAsia="Times New Roman" w:hAnsi="Times" w:cs="Times"/>
                <w:color w:val="000000"/>
                <w:sz w:val="22"/>
                <w:szCs w:val="22"/>
              </w:rPr>
              <w:t xml:space="preserve"> </w:t>
            </w: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образования по результатам инвентаризации 2021 года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%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Управление градостроительства, паспорт благоустройства общественных пространств</w:t>
            </w: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sz w:val="22"/>
                <w:szCs w:val="22"/>
              </w:rPr>
              <w:t>9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7,2</w:t>
            </w:r>
          </w:p>
        </w:tc>
        <w:tc>
          <w:tcPr>
            <w:tcW w:w="29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sz w:val="22"/>
                <w:szCs w:val="22"/>
              </w:rPr>
              <w:t>95,24</w:t>
            </w:r>
          </w:p>
        </w:tc>
        <w:tc>
          <w:tcPr>
            <w:tcW w:w="29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sz w:val="22"/>
                <w:szCs w:val="22"/>
              </w:rPr>
              <w:t>95,92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sz w:val="22"/>
                <w:szCs w:val="22"/>
              </w:rPr>
              <w:t>96,6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sz w:val="22"/>
                <w:szCs w:val="22"/>
              </w:rPr>
              <w:t>9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7</w:t>
            </w:r>
            <w:r w:rsidRPr="00D30424">
              <w:rPr>
                <w:rFonts w:ascii="Times New Roman" w:eastAsia="Times New Roman" w:hAnsi="Times New Roman"/>
                <w:sz w:val="22"/>
                <w:szCs w:val="22"/>
              </w:rPr>
              <w:t>,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2</w:t>
            </w:r>
          </w:p>
        </w:tc>
      </w:tr>
      <w:tr w:rsidR="00B9362C" w:rsidRPr="00D30424" w:rsidTr="00DA2AF7">
        <w:trPr>
          <w:trHeight w:val="1665"/>
        </w:trPr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42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 xml:space="preserve">Целевой показатель 3: Доля граждан, принявших участие в решении вопросов развития  городской среды от общего количества граждан в возрасте от 14 лет, проживающих </w:t>
            </w:r>
            <w:proofErr w:type="gramStart"/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в</w:t>
            </w:r>
            <w:proofErr w:type="gramEnd"/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 xml:space="preserve"> ЗАТО Железногорск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%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Секретарь общественной комиссии по развитию городской среды</w:t>
            </w: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sz w:val="22"/>
                <w:szCs w:val="22"/>
              </w:rPr>
              <w:t>3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3,17</w:t>
            </w:r>
          </w:p>
        </w:tc>
        <w:tc>
          <w:tcPr>
            <w:tcW w:w="29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sz w:val="22"/>
                <w:szCs w:val="22"/>
              </w:rPr>
              <w:t>30</w:t>
            </w:r>
          </w:p>
        </w:tc>
        <w:tc>
          <w:tcPr>
            <w:tcW w:w="29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sz w:val="22"/>
                <w:szCs w:val="22"/>
              </w:rPr>
              <w:t>30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42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42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30</w:t>
            </w:r>
          </w:p>
        </w:tc>
      </w:tr>
      <w:tr w:rsidR="00B9362C" w:rsidRPr="00D30424" w:rsidTr="00DA2AF7">
        <w:trPr>
          <w:trHeight w:val="780"/>
        </w:trPr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1.1.</w:t>
            </w:r>
          </w:p>
        </w:tc>
        <w:tc>
          <w:tcPr>
            <w:tcW w:w="4474" w:type="pct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 xml:space="preserve">Задача 1. Повышение степени вовлеченности заинтересованных граждан, организаций в реализацию мероприятий по благоустройству </w:t>
            </w:r>
            <w:proofErr w:type="gramStart"/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территории</w:t>
            </w:r>
            <w:proofErr w:type="gramEnd"/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 xml:space="preserve"> ЗАТО Железногорск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62C" w:rsidRPr="00D30424" w:rsidRDefault="00B9362C" w:rsidP="00B9362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42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9362C" w:rsidRPr="00D30424" w:rsidTr="00DA2AF7">
        <w:trPr>
          <w:trHeight w:val="675"/>
        </w:trPr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62C" w:rsidRPr="00D30424" w:rsidRDefault="00B9362C" w:rsidP="00B9362C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74" w:type="pct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62C" w:rsidRPr="00D30424" w:rsidRDefault="00B9362C" w:rsidP="00B9362C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Мероприятие 1: Создание условий для вовлечения граждан и организаций в процесс формирования современной городской среды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62C" w:rsidRPr="00D30424" w:rsidRDefault="00B9362C" w:rsidP="00B9362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42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9362C" w:rsidRPr="00D30424" w:rsidTr="00DA2AF7">
        <w:trPr>
          <w:trHeight w:val="900"/>
        </w:trPr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1.1.1.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Количество совещаний общественной комиссии по развитию городской среды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0,03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Секретарь общественной комиссии по развитию городской среды</w:t>
            </w: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29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29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42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42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</w:t>
            </w:r>
          </w:p>
        </w:tc>
      </w:tr>
      <w:tr w:rsidR="00B9362C" w:rsidRPr="00D30424" w:rsidTr="00DA2AF7">
        <w:trPr>
          <w:trHeight w:val="900"/>
        </w:trPr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1.1.2.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Количество предложений, поступивших по итогам общественного обсуждения проекта Программы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 xml:space="preserve">ед. 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0,05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Секретарь общественной комиссии по развитию городской среды</w:t>
            </w: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29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9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42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42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B9362C" w:rsidRPr="00D30424" w:rsidTr="00DA2AF7">
        <w:trPr>
          <w:trHeight w:val="1740"/>
        </w:trPr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1.1.3.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 xml:space="preserve">Количество граждан, принявших участие в решении вопросов развития  городской среды от общего количества граждан в возрасте от 14 лет, проживающих </w:t>
            </w:r>
            <w:proofErr w:type="gramStart"/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в</w:t>
            </w:r>
            <w:proofErr w:type="gramEnd"/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 xml:space="preserve"> ЗАТО Железногорск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0,05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Отдел общественных связей</w:t>
            </w: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5101</w:t>
            </w:r>
          </w:p>
        </w:tc>
        <w:tc>
          <w:tcPr>
            <w:tcW w:w="29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23352</w:t>
            </w:r>
          </w:p>
        </w:tc>
        <w:tc>
          <w:tcPr>
            <w:tcW w:w="29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23352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23352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23352</w:t>
            </w:r>
          </w:p>
        </w:tc>
      </w:tr>
      <w:tr w:rsidR="00B9362C" w:rsidRPr="00D30424" w:rsidTr="00DA2AF7">
        <w:trPr>
          <w:trHeight w:val="1260"/>
        </w:trPr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62C" w:rsidRPr="00D30424" w:rsidRDefault="00B9362C" w:rsidP="00B9362C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721" w:type="pct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62C" w:rsidRPr="00102DFF" w:rsidRDefault="00B9362C" w:rsidP="00B9362C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Мероприятие 2: Инвентаризация уровня благоустройства индивидуальных жилых домов и земельных участков, предоставленных для их размещения, с целью заключения по результатам инвентаризации соглашений с собственниками (пользователями) указанных домов (собственниками (пользователями) земельных участков) об их благоустройстве не позднее  2026 года, в соответствии с требованиями правил благоустройства</w:t>
            </w:r>
          </w:p>
        </w:tc>
      </w:tr>
      <w:tr w:rsidR="00B9362C" w:rsidRPr="00D30424" w:rsidTr="00DA2AF7">
        <w:trPr>
          <w:trHeight w:val="2835"/>
        </w:trPr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lastRenderedPageBreak/>
              <w:t>1.2.1.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Количество мероприятий по инвентаризации уровня благоустройства индивидуальных жилых домов и земельных участков, предоставленных для их размещения,  с целью заключения по результатам инвентаризации соглашений с собственниками (пользователями) указанных домов (собственниками (пользователями) земельных участков) об их благоустройстве не позднее  2026 года, в соответствии с требованиями правил благоустройства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0,02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Управление градостроительства</w:t>
            </w:r>
          </w:p>
        </w:tc>
        <w:tc>
          <w:tcPr>
            <w:tcW w:w="29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29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9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3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42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B9362C" w:rsidRPr="00D30424" w:rsidTr="00DA2AF7">
        <w:trPr>
          <w:trHeight w:val="630"/>
        </w:trPr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62C" w:rsidRPr="00D30424" w:rsidRDefault="00B9362C" w:rsidP="00B9362C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74" w:type="pct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 xml:space="preserve">Задача 2. Обеспечение проведения мероприятий по благоустройству </w:t>
            </w:r>
            <w:proofErr w:type="gramStart"/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территорий</w:t>
            </w:r>
            <w:proofErr w:type="gramEnd"/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 xml:space="preserve"> ЗАТО Железногорск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62C" w:rsidRPr="00D30424" w:rsidRDefault="00B9362C" w:rsidP="00B9362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42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9362C" w:rsidRPr="00D30424" w:rsidTr="00DA2AF7">
        <w:trPr>
          <w:trHeight w:val="1485"/>
        </w:trPr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62C" w:rsidRPr="00D30424" w:rsidRDefault="00B9362C" w:rsidP="00B9362C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721" w:type="pct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26A" w:rsidRDefault="00B9362C" w:rsidP="00B9362C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 xml:space="preserve">Мероприятие 3: Расходы на реализацию мероприятий по благоустройству, направленных на формирование современной городской среды;                                               </w:t>
            </w:r>
          </w:p>
          <w:p w:rsidR="00B9362C" w:rsidRPr="00D30424" w:rsidRDefault="00B9362C" w:rsidP="00B9362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 xml:space="preserve">Мероприятие 5: Обеспечение технологического присоединения к сетям электроснабжения                                                                                                                              Мероприятие 6: Резерв средств на исполнение условий соглашений о </w:t>
            </w:r>
            <w:proofErr w:type="spellStart"/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предаствлении</w:t>
            </w:r>
            <w:proofErr w:type="spellEnd"/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 xml:space="preserve"> межбюджетных трансфертов из вышестоящего бюджета в рамках муниципальной программы "Формирование современной городской среды";                                                                                                                                                                  </w:t>
            </w:r>
          </w:p>
        </w:tc>
      </w:tr>
      <w:tr w:rsidR="00B9362C" w:rsidRPr="00D30424" w:rsidTr="00DA2AF7">
        <w:trPr>
          <w:trHeight w:val="2265"/>
        </w:trPr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1.3.1.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Реализованые</w:t>
            </w:r>
            <w:proofErr w:type="spellEnd"/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 xml:space="preserve"> мероприятия по благоустройству, предусмотренные муниципальной программой формирования современной городской среды (количество обустроенных общественных территорий), не менее ед. накопительным итогом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Управление градостроительства</w:t>
            </w:r>
          </w:p>
        </w:tc>
        <w:tc>
          <w:tcPr>
            <w:tcW w:w="2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29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9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14</w:t>
            </w:r>
          </w:p>
        </w:tc>
      </w:tr>
      <w:tr w:rsidR="00B9362C" w:rsidRPr="00D30424" w:rsidTr="00DA2AF7">
        <w:trPr>
          <w:trHeight w:val="600"/>
        </w:trPr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62C" w:rsidRPr="00D30424" w:rsidRDefault="00B9362C" w:rsidP="00DA2AF7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1.3.</w:t>
            </w:r>
            <w:r w:rsidR="00DA2AF7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2</w:t>
            </w: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Среднее значение индекса качества городской среды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условные единицы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Управление градостроительства</w:t>
            </w:r>
          </w:p>
        </w:tc>
        <w:tc>
          <w:tcPr>
            <w:tcW w:w="2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27</w:t>
            </w:r>
          </w:p>
        </w:tc>
        <w:tc>
          <w:tcPr>
            <w:tcW w:w="29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239</w:t>
            </w:r>
          </w:p>
        </w:tc>
        <w:tc>
          <w:tcPr>
            <w:tcW w:w="29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239</w:t>
            </w:r>
          </w:p>
        </w:tc>
        <w:tc>
          <w:tcPr>
            <w:tcW w:w="3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239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239</w:t>
            </w:r>
          </w:p>
        </w:tc>
      </w:tr>
      <w:tr w:rsidR="00B9362C" w:rsidRPr="00D30424" w:rsidTr="00DA2AF7">
        <w:trPr>
          <w:trHeight w:val="900"/>
        </w:trPr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4721" w:type="pct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62C" w:rsidRDefault="00B9362C" w:rsidP="00B9362C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Мероприятие 4: Благоустройство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за счет средств указанных лиц в соответствии с требованиями правил благоустройства</w:t>
            </w:r>
          </w:p>
          <w:p w:rsidR="00B9362C" w:rsidRDefault="00B9362C" w:rsidP="00B9362C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  <w:p w:rsidR="00B9362C" w:rsidRPr="00102DFF" w:rsidRDefault="00B9362C" w:rsidP="00B9362C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</w:tr>
      <w:tr w:rsidR="00B9362C" w:rsidRPr="00D30424" w:rsidTr="00DA2AF7">
        <w:trPr>
          <w:trHeight w:val="2820"/>
        </w:trPr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1.4.1.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Количество мероприятий  по благоустройству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за счет средств указанных лиц в соответствии с требованиями правил благоустройства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0,03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Управление градостроительства</w:t>
            </w:r>
          </w:p>
        </w:tc>
        <w:tc>
          <w:tcPr>
            <w:tcW w:w="2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29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29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3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62C" w:rsidRPr="00D30424" w:rsidRDefault="00B9362C" w:rsidP="00B9362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42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</w:t>
            </w:r>
          </w:p>
        </w:tc>
      </w:tr>
      <w:tr w:rsidR="00DA2AF7" w:rsidRPr="00D30424" w:rsidTr="00DA2AF7">
        <w:trPr>
          <w:trHeight w:val="1065"/>
        </w:trPr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AF7" w:rsidRPr="00D30424" w:rsidRDefault="00DA2AF7" w:rsidP="00B9362C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1.5.1.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AF7" w:rsidRPr="00D30424" w:rsidRDefault="00DA2AF7" w:rsidP="00B9362C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 xml:space="preserve">Благоустройство придомовой территории многоквартирных домов 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AF7" w:rsidRPr="00D30424" w:rsidRDefault="00DA2AF7" w:rsidP="00B9362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sz w:val="22"/>
                <w:szCs w:val="22"/>
              </w:rPr>
              <w:t>ед.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AF7" w:rsidRPr="00D30424" w:rsidRDefault="00DA2AF7" w:rsidP="00B9362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sz w:val="22"/>
                <w:szCs w:val="22"/>
              </w:rPr>
              <w:t>0,02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AF7" w:rsidRPr="00D30424" w:rsidRDefault="00DA2AF7" w:rsidP="00B9362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sz w:val="22"/>
                <w:szCs w:val="22"/>
              </w:rPr>
              <w:t>Управление городского хозяйства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AF7" w:rsidRPr="00D30424" w:rsidRDefault="00DA2AF7" w:rsidP="00B9362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9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AF7" w:rsidRPr="004C6250" w:rsidRDefault="00DA2AF7" w:rsidP="00B9362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C6250">
              <w:rPr>
                <w:rFonts w:ascii="Times New Roman" w:eastAsia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9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AF7" w:rsidRPr="00D30424" w:rsidRDefault="00DA2AF7" w:rsidP="00B9362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sz w:val="22"/>
                <w:szCs w:val="22"/>
              </w:rPr>
              <w:t>0</w:t>
            </w:r>
          </w:p>
        </w:tc>
        <w:tc>
          <w:tcPr>
            <w:tcW w:w="31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AF7" w:rsidRPr="00D30424" w:rsidRDefault="00DA2AF7" w:rsidP="00B9362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42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AF7" w:rsidRPr="00D30424" w:rsidRDefault="00DA2AF7" w:rsidP="00B9362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DA2AF7" w:rsidRPr="00D30424" w:rsidTr="00DA2AF7">
        <w:trPr>
          <w:trHeight w:val="1065"/>
        </w:trPr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AF7" w:rsidRPr="00D30424" w:rsidRDefault="00DA2AF7" w:rsidP="00B9362C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721" w:type="pct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AF7" w:rsidRDefault="00DA2AF7" w:rsidP="00DA2AF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52C13">
              <w:rPr>
                <w:rFonts w:ascii="Times New Roman" w:eastAsia="Times New Roman" w:hAnsi="Times New Roman"/>
                <w:sz w:val="22"/>
                <w:szCs w:val="22"/>
              </w:rPr>
              <w:t xml:space="preserve">Мероприятие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7</w:t>
            </w:r>
            <w:r w:rsidRPr="00E52C13">
              <w:rPr>
                <w:rFonts w:ascii="Times New Roman" w:eastAsia="Times New Roman" w:hAnsi="Times New Roman"/>
                <w:sz w:val="22"/>
                <w:szCs w:val="22"/>
              </w:rPr>
              <w:t>: Расходы на реализацию мероприятий по поддержке местных инициатив (</w:t>
            </w:r>
            <w:r w:rsidRPr="00DA2AF7">
              <w:rPr>
                <w:rFonts w:ascii="Times New Roman" w:eastAsia="Times New Roman" w:hAnsi="Times New Roman"/>
                <w:sz w:val="22"/>
                <w:szCs w:val="22"/>
              </w:rPr>
              <w:t xml:space="preserve">Расходы на реализацию мероприятий по поддержке местных инициатив (благоустройство площади имени академика С.П. Королева </w:t>
            </w:r>
            <w:proofErr w:type="gramStart"/>
            <w:r w:rsidRPr="00DA2AF7">
              <w:rPr>
                <w:rFonts w:ascii="Times New Roman" w:eastAsia="Times New Roman" w:hAnsi="Times New Roman"/>
                <w:sz w:val="22"/>
                <w:szCs w:val="22"/>
              </w:rPr>
              <w:t xml:space="preserve">( </w:t>
            </w:r>
            <w:proofErr w:type="gramEnd"/>
            <w:r w:rsidRPr="00DA2AF7">
              <w:rPr>
                <w:rFonts w:ascii="Times New Roman" w:eastAsia="Times New Roman" w:hAnsi="Times New Roman"/>
                <w:sz w:val="22"/>
                <w:szCs w:val="22"/>
              </w:rPr>
              <w:t>этап 1))</w:t>
            </w:r>
          </w:p>
        </w:tc>
      </w:tr>
      <w:tr w:rsidR="00DA2AF7" w:rsidRPr="00D30424" w:rsidTr="00DA2AF7">
        <w:trPr>
          <w:trHeight w:val="1065"/>
        </w:trPr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AF7" w:rsidRPr="00D30424" w:rsidRDefault="00DA2AF7" w:rsidP="00DA2AF7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1.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6</w:t>
            </w: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.1.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AF7" w:rsidRPr="00E52C13" w:rsidRDefault="00DA2AF7" w:rsidP="009A24B6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52C13">
              <w:rPr>
                <w:rFonts w:ascii="Times New Roman" w:eastAsia="Times New Roman" w:hAnsi="Times New Roman"/>
                <w:sz w:val="22"/>
                <w:szCs w:val="22"/>
              </w:rPr>
              <w:t xml:space="preserve">Расходы на реализацию мероприятий по поддержке местных инициатив </w:t>
            </w:r>
            <w:r w:rsidRPr="00DA2AF7">
              <w:rPr>
                <w:rFonts w:ascii="Times New Roman" w:eastAsia="Times New Roman" w:hAnsi="Times New Roman"/>
                <w:sz w:val="22"/>
                <w:szCs w:val="22"/>
              </w:rPr>
              <w:t xml:space="preserve">(благоустройство площади имени академика С.П. Королева </w:t>
            </w:r>
            <w:proofErr w:type="gramStart"/>
            <w:r w:rsidRPr="00DA2AF7">
              <w:rPr>
                <w:rFonts w:ascii="Times New Roman" w:eastAsia="Times New Roman" w:hAnsi="Times New Roman"/>
                <w:sz w:val="22"/>
                <w:szCs w:val="22"/>
              </w:rPr>
              <w:t xml:space="preserve">( </w:t>
            </w:r>
            <w:proofErr w:type="gramEnd"/>
            <w:r w:rsidRPr="00DA2AF7">
              <w:rPr>
                <w:rFonts w:ascii="Times New Roman" w:eastAsia="Times New Roman" w:hAnsi="Times New Roman"/>
                <w:sz w:val="22"/>
                <w:szCs w:val="22"/>
              </w:rPr>
              <w:t>этап 1))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2AF7" w:rsidRPr="00E52C13" w:rsidRDefault="00DA2AF7" w:rsidP="009A24B6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52C13">
              <w:rPr>
                <w:rFonts w:ascii="Times New Roman" w:eastAsia="Times New Roman" w:hAnsi="Times New Roman"/>
                <w:sz w:val="22"/>
                <w:szCs w:val="22"/>
              </w:rPr>
              <w:t>ед.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AF7" w:rsidRPr="00E52C13" w:rsidRDefault="00DA2AF7" w:rsidP="009A24B6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52C13">
              <w:rPr>
                <w:rFonts w:ascii="Times New Roman" w:eastAsia="Times New Roman" w:hAnsi="Times New Roman"/>
                <w:sz w:val="22"/>
                <w:szCs w:val="22"/>
              </w:rPr>
              <w:t>0,</w:t>
            </w:r>
            <w:r w:rsidR="009A24B6">
              <w:rPr>
                <w:rFonts w:ascii="Times New Roman" w:eastAsia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2AF7" w:rsidRPr="00E52C13" w:rsidRDefault="00DA2AF7" w:rsidP="009A24B6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3042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Управление градостроительства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2AF7" w:rsidRPr="00E52C13" w:rsidRDefault="00DA2AF7" w:rsidP="009A24B6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52C13">
              <w:rPr>
                <w:rFonts w:ascii="Times New Roman" w:eastAsia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9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2AF7" w:rsidRPr="00E52C13" w:rsidRDefault="00DA2AF7" w:rsidP="009A24B6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52C13">
              <w:rPr>
                <w:rFonts w:ascii="Times New Roman" w:eastAsia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9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2AF7" w:rsidRPr="00E52C13" w:rsidRDefault="00DA2AF7" w:rsidP="009A24B6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52C13">
              <w:rPr>
                <w:rFonts w:ascii="Times New Roman" w:eastAsia="Times New Roman" w:hAnsi="Times New Roman"/>
                <w:sz w:val="22"/>
                <w:szCs w:val="22"/>
              </w:rPr>
              <w:t>1</w:t>
            </w:r>
          </w:p>
        </w:tc>
        <w:tc>
          <w:tcPr>
            <w:tcW w:w="31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2AF7" w:rsidRPr="00E52C13" w:rsidRDefault="00DA2AF7" w:rsidP="009A24B6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52C13">
              <w:rPr>
                <w:rFonts w:ascii="Times New Roman" w:eastAsia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2AF7" w:rsidRPr="00E52C13" w:rsidRDefault="00DA2AF7" w:rsidP="009A24B6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52C13">
              <w:rPr>
                <w:rFonts w:ascii="Times New Roman" w:eastAsia="Times New Roman" w:hAnsi="Times New Roman"/>
                <w:sz w:val="22"/>
                <w:szCs w:val="22"/>
              </w:rPr>
              <w:t>0</w:t>
            </w:r>
          </w:p>
        </w:tc>
      </w:tr>
    </w:tbl>
    <w:p w:rsidR="00B9362C" w:rsidRDefault="00B9362C" w:rsidP="00B9362C">
      <w:pPr>
        <w:tabs>
          <w:tab w:val="left" w:pos="4678"/>
        </w:tabs>
        <w:rPr>
          <w:rFonts w:ascii="Times New Roman" w:hAnsi="Times New Roman"/>
          <w:sz w:val="27"/>
          <w:szCs w:val="27"/>
        </w:rPr>
      </w:pPr>
    </w:p>
    <w:p w:rsidR="00B9362C" w:rsidRDefault="00B9362C" w:rsidP="00B9362C">
      <w:pPr>
        <w:tabs>
          <w:tab w:val="left" w:pos="4678"/>
        </w:tabs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Руководитель УГ</w:t>
      </w:r>
      <w:r w:rsidRPr="009D77DE">
        <w:rPr>
          <w:rFonts w:ascii="Times New Roman" w:hAnsi="Times New Roman"/>
          <w:sz w:val="27"/>
          <w:szCs w:val="27"/>
        </w:rPr>
        <w:t xml:space="preserve"> </w:t>
      </w:r>
      <w:proofErr w:type="gramStart"/>
      <w:r w:rsidRPr="009D77DE">
        <w:rPr>
          <w:rFonts w:ascii="Times New Roman" w:hAnsi="Times New Roman"/>
          <w:sz w:val="27"/>
          <w:szCs w:val="27"/>
        </w:rPr>
        <w:t>Администрации</w:t>
      </w:r>
      <w:proofErr w:type="gramEnd"/>
      <w:r w:rsidRPr="009D77DE">
        <w:rPr>
          <w:rFonts w:ascii="Times New Roman" w:hAnsi="Times New Roman"/>
          <w:sz w:val="27"/>
          <w:szCs w:val="27"/>
        </w:rPr>
        <w:t xml:space="preserve">  ЗАТО г. Железногорск                                   </w:t>
      </w:r>
      <w:r>
        <w:rPr>
          <w:rFonts w:ascii="Times New Roman" w:hAnsi="Times New Roman"/>
          <w:sz w:val="27"/>
          <w:szCs w:val="27"/>
        </w:rPr>
        <w:t xml:space="preserve">   </w:t>
      </w:r>
      <w:r w:rsidRPr="009D77DE">
        <w:rPr>
          <w:rFonts w:ascii="Times New Roman" w:hAnsi="Times New Roman"/>
          <w:sz w:val="27"/>
          <w:szCs w:val="27"/>
        </w:rPr>
        <w:t xml:space="preserve">    </w:t>
      </w:r>
      <w:r>
        <w:rPr>
          <w:rFonts w:ascii="Times New Roman" w:hAnsi="Times New Roman"/>
          <w:sz w:val="27"/>
          <w:szCs w:val="27"/>
        </w:rPr>
        <w:t>А.В. Ковалёв</w:t>
      </w:r>
    </w:p>
    <w:p w:rsidR="00B9362C" w:rsidRPr="009D77DE" w:rsidRDefault="00B9362C" w:rsidP="00B9362C">
      <w:pPr>
        <w:tabs>
          <w:tab w:val="left" w:pos="4678"/>
        </w:tabs>
        <w:rPr>
          <w:rFonts w:ascii="Times New Roman" w:hAnsi="Times New Roman"/>
          <w:sz w:val="27"/>
          <w:szCs w:val="27"/>
        </w:rPr>
      </w:pPr>
    </w:p>
    <w:tbl>
      <w:tblPr>
        <w:tblpPr w:leftFromText="180" w:rightFromText="180" w:vertAnchor="text" w:horzAnchor="margin" w:tblpY="-519"/>
        <w:tblW w:w="5323" w:type="pct"/>
        <w:tblLayout w:type="fixed"/>
        <w:tblLook w:val="04A0"/>
      </w:tblPr>
      <w:tblGrid>
        <w:gridCol w:w="2262"/>
        <w:gridCol w:w="3194"/>
        <w:gridCol w:w="2526"/>
        <w:gridCol w:w="6724"/>
      </w:tblGrid>
      <w:tr w:rsidR="00B9362C" w:rsidRPr="00102DFF" w:rsidTr="00B9362C">
        <w:trPr>
          <w:trHeight w:val="320"/>
        </w:trPr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62C" w:rsidRPr="00102DFF" w:rsidRDefault="00B9362C" w:rsidP="00B9362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62C" w:rsidRPr="00102DFF" w:rsidRDefault="00B9362C" w:rsidP="00B9362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62C" w:rsidRPr="00102DFF" w:rsidRDefault="00B9362C" w:rsidP="00B9362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62C" w:rsidRDefault="00B9362C" w:rsidP="00B9362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Приложение № 2</w:t>
            </w:r>
          </w:p>
          <w:p w:rsidR="00B9362C" w:rsidRDefault="00B9362C" w:rsidP="00B9362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 постановлению Администрации ЗАТО</w:t>
            </w:r>
          </w:p>
          <w:p w:rsidR="00B9362C" w:rsidRDefault="00B9362C" w:rsidP="00B9362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Железногорск</w:t>
            </w:r>
          </w:p>
          <w:p w:rsidR="00B9362C" w:rsidRDefault="00B9362C" w:rsidP="00B9362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от </w:t>
            </w:r>
            <w:r w:rsidR="00395A0F">
              <w:rPr>
                <w:rFonts w:ascii="Times New Roman" w:hAnsi="Times New Roman"/>
                <w:sz w:val="22"/>
                <w:szCs w:val="22"/>
              </w:rPr>
              <w:t>17.04.2026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№ </w:t>
            </w:r>
            <w:r w:rsidR="00395A0F">
              <w:rPr>
                <w:rFonts w:ascii="Times New Roman" w:eastAsia="Times New Roman" w:hAnsi="Times New Roman"/>
                <w:sz w:val="24"/>
                <w:szCs w:val="24"/>
              </w:rPr>
              <w:t>688</w:t>
            </w:r>
          </w:p>
          <w:p w:rsidR="00B9362C" w:rsidRDefault="00B9362C" w:rsidP="00B9362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9362C" w:rsidRPr="00102DFF" w:rsidRDefault="00B9362C" w:rsidP="00EE126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02DFF">
              <w:rPr>
                <w:rFonts w:ascii="Times New Roman" w:eastAsia="Times New Roman" w:hAnsi="Times New Roman"/>
                <w:sz w:val="24"/>
                <w:szCs w:val="24"/>
              </w:rPr>
              <w:t xml:space="preserve">Приложение № </w:t>
            </w:r>
            <w:r w:rsidR="00EE126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B9362C" w:rsidRPr="00102DFF" w:rsidTr="00B9362C">
        <w:trPr>
          <w:trHeight w:val="748"/>
        </w:trPr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62C" w:rsidRPr="00102DFF" w:rsidRDefault="00B9362C" w:rsidP="00B9362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62C" w:rsidRPr="00102DFF" w:rsidRDefault="00B9362C" w:rsidP="00B9362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62C" w:rsidRPr="00102DFF" w:rsidRDefault="00B9362C" w:rsidP="00B9362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362C" w:rsidRPr="00102DFF" w:rsidRDefault="00B9362C" w:rsidP="00B9362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02DFF">
              <w:rPr>
                <w:rFonts w:ascii="Times New Roman" w:eastAsia="Times New Roman" w:hAnsi="Times New Roman"/>
                <w:sz w:val="24"/>
                <w:szCs w:val="24"/>
              </w:rPr>
              <w:t>к муниципальной программе «Формирование современной городской среды»</w:t>
            </w:r>
          </w:p>
        </w:tc>
      </w:tr>
    </w:tbl>
    <w:p w:rsidR="00B9362C" w:rsidRDefault="00B9362C" w:rsidP="00B9362C">
      <w:pPr>
        <w:widowControl w:val="0"/>
        <w:autoSpaceDE w:val="0"/>
        <w:autoSpaceDN w:val="0"/>
        <w:adjustRightInd w:val="0"/>
        <w:outlineLvl w:val="2"/>
        <w:rPr>
          <w:rFonts w:ascii="Times New Roman" w:hAnsi="Times New Roman"/>
          <w:sz w:val="27"/>
          <w:szCs w:val="27"/>
        </w:rPr>
      </w:pPr>
    </w:p>
    <w:p w:rsidR="00A0636F" w:rsidRPr="00A21169" w:rsidRDefault="00A0636F" w:rsidP="00A0636F">
      <w:pPr>
        <w:widowControl w:val="0"/>
        <w:autoSpaceDE w:val="0"/>
        <w:autoSpaceDN w:val="0"/>
        <w:adjustRightInd w:val="0"/>
        <w:ind w:left="-426"/>
        <w:jc w:val="center"/>
        <w:outlineLvl w:val="2"/>
        <w:rPr>
          <w:rFonts w:ascii="Times New Roman" w:hAnsi="Times New Roman"/>
          <w:sz w:val="27"/>
          <w:szCs w:val="27"/>
        </w:rPr>
      </w:pPr>
      <w:r w:rsidRPr="00C76D2D">
        <w:rPr>
          <w:rFonts w:ascii="Times New Roman" w:hAnsi="Times New Roman"/>
          <w:sz w:val="27"/>
          <w:szCs w:val="27"/>
        </w:rPr>
        <w:t>Информация о ресурсном обеспечении муниципальной программы за счет средств местного бюджета, в том числе средств, поступивших из бюджетов других уровней бюджетной системы</w:t>
      </w:r>
    </w:p>
    <w:tbl>
      <w:tblPr>
        <w:tblW w:w="5482" w:type="pct"/>
        <w:tblInd w:w="-459" w:type="dxa"/>
        <w:tblLook w:val="04A0"/>
      </w:tblPr>
      <w:tblGrid>
        <w:gridCol w:w="3544"/>
        <w:gridCol w:w="1476"/>
        <w:gridCol w:w="815"/>
        <w:gridCol w:w="972"/>
        <w:gridCol w:w="851"/>
        <w:gridCol w:w="1854"/>
        <w:gridCol w:w="1972"/>
        <w:gridCol w:w="1854"/>
        <w:gridCol w:w="1808"/>
      </w:tblGrid>
      <w:tr w:rsidR="00605347" w:rsidRPr="00605347" w:rsidTr="00605347">
        <w:trPr>
          <w:trHeight w:val="271"/>
        </w:trPr>
        <w:tc>
          <w:tcPr>
            <w:tcW w:w="11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35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КБК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347" w:rsidRPr="00605347" w:rsidRDefault="00605347" w:rsidP="00062EF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202</w:t>
            </w:r>
            <w:r w:rsidR="007038FA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6</w:t>
            </w:r>
            <w:r w:rsidRPr="00605347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 xml:space="preserve"> </w:t>
            </w:r>
            <w:r w:rsidR="00062EF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год</w:t>
            </w:r>
          </w:p>
        </w:tc>
        <w:tc>
          <w:tcPr>
            <w:tcW w:w="6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347" w:rsidRPr="00605347" w:rsidRDefault="00062EF4" w:rsidP="00062EF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202</w:t>
            </w:r>
            <w: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7</w:t>
            </w:r>
            <w:r w:rsidRPr="00605347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год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347" w:rsidRPr="00605347" w:rsidRDefault="00062EF4" w:rsidP="00062EF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202</w:t>
            </w:r>
            <w: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8</w:t>
            </w:r>
            <w:r w:rsidRPr="00605347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год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Общая сумма</w:t>
            </w:r>
          </w:p>
        </w:tc>
      </w:tr>
      <w:tr w:rsidR="00605347" w:rsidRPr="00605347" w:rsidTr="00605347">
        <w:trPr>
          <w:trHeight w:val="1007"/>
        </w:trPr>
        <w:tc>
          <w:tcPr>
            <w:tcW w:w="11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5347" w:rsidRPr="00605347" w:rsidRDefault="00605347" w:rsidP="00605347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КЦСР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КВСР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КФСР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КВР</w:t>
            </w: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5347" w:rsidRPr="00605347" w:rsidRDefault="00605347" w:rsidP="00605347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6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5347" w:rsidRPr="00605347" w:rsidRDefault="00605347" w:rsidP="00605347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5347" w:rsidRPr="00605347" w:rsidRDefault="00605347" w:rsidP="00605347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5347" w:rsidRPr="00605347" w:rsidRDefault="00605347" w:rsidP="00605347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</w:p>
        </w:tc>
      </w:tr>
      <w:tr w:rsidR="00605347" w:rsidRPr="00605347" w:rsidTr="00605347">
        <w:trPr>
          <w:trHeight w:val="271"/>
        </w:trPr>
        <w:tc>
          <w:tcPr>
            <w:tcW w:w="1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347" w:rsidRPr="00605347" w:rsidRDefault="00605347" w:rsidP="00605347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605347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9</w:t>
            </w:r>
          </w:p>
        </w:tc>
      </w:tr>
      <w:tr w:rsidR="0050256E" w:rsidRPr="00605347" w:rsidTr="009A24B6">
        <w:trPr>
          <w:trHeight w:val="1128"/>
        </w:trPr>
        <w:tc>
          <w:tcPr>
            <w:tcW w:w="1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56E" w:rsidRDefault="0050256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ВСЕГО: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56E" w:rsidRDefault="0050256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56E" w:rsidRDefault="0050256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56E" w:rsidRDefault="0050256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56E" w:rsidRDefault="0050256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56E" w:rsidRDefault="0050256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38 995 654,20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56E" w:rsidRDefault="0050256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29 107 878,00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56E" w:rsidRDefault="0050256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29 243 140,00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56E" w:rsidRDefault="0050256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97 346 672,20</w:t>
            </w:r>
          </w:p>
        </w:tc>
      </w:tr>
      <w:tr w:rsidR="0050256E" w:rsidRPr="00605347" w:rsidTr="00605347">
        <w:trPr>
          <w:trHeight w:val="647"/>
        </w:trPr>
        <w:tc>
          <w:tcPr>
            <w:tcW w:w="1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Муниципальная программа "Формирование современной городской среды"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1800000000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38 995 654,20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29 107 878,00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29 243 140,00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97 346 672,20</w:t>
            </w:r>
          </w:p>
        </w:tc>
      </w:tr>
      <w:tr w:rsidR="0050256E" w:rsidRPr="00605347" w:rsidTr="00605347">
        <w:trPr>
          <w:trHeight w:val="692"/>
        </w:trPr>
        <w:tc>
          <w:tcPr>
            <w:tcW w:w="1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Резерв средств на исполнение условий соглашений о предоставлении межбюджетных трансфертов из вышестоящего бюджета в рамках муниципальной программы "Формирование современной городской 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среды"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1800000130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119 000,00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100 000,00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192 731,62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411 731,62</w:t>
            </w:r>
          </w:p>
        </w:tc>
      </w:tr>
      <w:tr w:rsidR="0050256E" w:rsidRPr="00605347" w:rsidTr="00605347">
        <w:trPr>
          <w:trHeight w:val="541"/>
        </w:trPr>
        <w:tc>
          <w:tcPr>
            <w:tcW w:w="1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Финансовое управление Администрации ЗАТО г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.Ж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елезногорск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1800000130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801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119 000,00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100 000,00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192 731,62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411 731,62</w:t>
            </w:r>
          </w:p>
        </w:tc>
      </w:tr>
      <w:tr w:rsidR="0050256E" w:rsidRPr="00605347" w:rsidTr="00605347">
        <w:trPr>
          <w:trHeight w:val="752"/>
        </w:trPr>
        <w:tc>
          <w:tcPr>
            <w:tcW w:w="1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Благоустройство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1800000130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801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0503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119 000,00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100 000,00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192 731,62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411 731,62</w:t>
            </w:r>
          </w:p>
        </w:tc>
      </w:tr>
      <w:tr w:rsidR="0050256E" w:rsidRPr="00605347" w:rsidTr="00605347">
        <w:trPr>
          <w:trHeight w:val="1083"/>
        </w:trPr>
        <w:tc>
          <w:tcPr>
            <w:tcW w:w="1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1800000130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801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0503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800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119 000,00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100 000,00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192 731,62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411 731,62</w:t>
            </w:r>
          </w:p>
        </w:tc>
      </w:tr>
      <w:tr w:rsidR="0050256E" w:rsidRPr="00605347" w:rsidTr="00605347">
        <w:trPr>
          <w:trHeight w:val="617"/>
        </w:trPr>
        <w:tc>
          <w:tcPr>
            <w:tcW w:w="1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Резервные средства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1800000130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801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0503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870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119 000,00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100 000,00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192 731,62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411 731,62</w:t>
            </w:r>
          </w:p>
        </w:tc>
      </w:tr>
      <w:tr w:rsidR="0050256E" w:rsidRPr="00605347" w:rsidTr="00605347">
        <w:trPr>
          <w:trHeight w:val="1368"/>
        </w:trPr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Расходы на реализацию мероприятий по поддержке местных инициатив (благоустройство площади имени академика С.П. Королева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( 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этап 1))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18000S6412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3 750 000,00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3 750 000,00</w:t>
            </w:r>
          </w:p>
        </w:tc>
      </w:tr>
      <w:tr w:rsidR="0050256E" w:rsidRPr="00605347" w:rsidTr="00605347">
        <w:trPr>
          <w:trHeight w:val="496"/>
        </w:trPr>
        <w:tc>
          <w:tcPr>
            <w:tcW w:w="1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Администрация закрытого административно-территориального образования город Железногорск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18000S6412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3 750 000,00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3 750 000,00</w:t>
            </w:r>
          </w:p>
        </w:tc>
      </w:tr>
      <w:tr w:rsidR="0050256E" w:rsidRPr="00605347" w:rsidTr="00605347">
        <w:trPr>
          <w:trHeight w:val="1113"/>
        </w:trPr>
        <w:tc>
          <w:tcPr>
            <w:tcW w:w="1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Благоустройство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18000S6412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0503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3 750 000,00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3 750 000,00</w:t>
            </w:r>
          </w:p>
        </w:tc>
      </w:tr>
      <w:tr w:rsidR="0050256E" w:rsidRPr="00605347" w:rsidTr="00605347">
        <w:trPr>
          <w:trHeight w:val="541"/>
        </w:trPr>
        <w:tc>
          <w:tcPr>
            <w:tcW w:w="1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18000S6412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0503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200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3 750 000,00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3 750 000,00</w:t>
            </w:r>
          </w:p>
        </w:tc>
      </w:tr>
      <w:tr w:rsidR="0050256E" w:rsidRPr="00605347" w:rsidTr="00605347">
        <w:trPr>
          <w:trHeight w:val="541"/>
        </w:trPr>
        <w:tc>
          <w:tcPr>
            <w:tcW w:w="1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18000S6412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0503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240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3 750 000,00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3 750 000,00</w:t>
            </w:r>
          </w:p>
        </w:tc>
      </w:tr>
      <w:tr w:rsidR="0050256E" w:rsidRPr="00605347" w:rsidTr="00605347">
        <w:trPr>
          <w:trHeight w:val="1353"/>
        </w:trPr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реализацию мероприятий по благоустройству, направленных на формирование современной городской среды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180И455550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35 126 654,20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29 007 878,00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29 050 408,38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93 184 940,58</w:t>
            </w:r>
          </w:p>
        </w:tc>
      </w:tr>
      <w:tr w:rsidR="0050256E" w:rsidRPr="00605347" w:rsidTr="00605347">
        <w:trPr>
          <w:trHeight w:val="1353"/>
        </w:trPr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Администрация закрытого административно-территориального образования город Железногорск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180И455550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009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35 126 654,20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29 007 878,00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29 050 408,38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93 184 940,58</w:t>
            </w:r>
          </w:p>
        </w:tc>
      </w:tr>
      <w:tr w:rsidR="0050256E" w:rsidRPr="00605347" w:rsidTr="00605347">
        <w:trPr>
          <w:trHeight w:val="1353"/>
        </w:trPr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Благоустройство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180И455550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009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0503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35 126 654,20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29 007 878,00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29 050 408,38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93 184 940,58</w:t>
            </w:r>
          </w:p>
        </w:tc>
      </w:tr>
      <w:tr w:rsidR="0050256E" w:rsidRPr="00605347" w:rsidTr="00605347">
        <w:trPr>
          <w:trHeight w:val="1353"/>
        </w:trPr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180И455550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009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0503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200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35 126 654,20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29 007 878,00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29 050 408,38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93 184 940,58</w:t>
            </w:r>
          </w:p>
        </w:tc>
      </w:tr>
      <w:tr w:rsidR="0050256E" w:rsidRPr="00605347" w:rsidTr="00605347">
        <w:trPr>
          <w:trHeight w:val="1353"/>
        </w:trPr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180И455550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009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0503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240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35 126 654,20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29 007 878,00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29 050 408,38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56E" w:rsidRDefault="0050256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93 184 940,58</w:t>
            </w:r>
          </w:p>
        </w:tc>
      </w:tr>
    </w:tbl>
    <w:p w:rsidR="00605347" w:rsidRDefault="00605347" w:rsidP="00605347">
      <w:pPr>
        <w:tabs>
          <w:tab w:val="left" w:pos="4678"/>
        </w:tabs>
        <w:rPr>
          <w:rFonts w:ascii="Times New Roman" w:hAnsi="Times New Roman"/>
          <w:sz w:val="27"/>
          <w:szCs w:val="27"/>
        </w:rPr>
      </w:pPr>
    </w:p>
    <w:p w:rsidR="003B1667" w:rsidRDefault="00D30424" w:rsidP="00605347">
      <w:pPr>
        <w:tabs>
          <w:tab w:val="left" w:pos="4678"/>
        </w:tabs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Руководитель УГ</w:t>
      </w:r>
      <w:r w:rsidRPr="009D77DE">
        <w:rPr>
          <w:rFonts w:ascii="Times New Roman" w:hAnsi="Times New Roman"/>
          <w:sz w:val="27"/>
          <w:szCs w:val="27"/>
        </w:rPr>
        <w:t xml:space="preserve"> </w:t>
      </w:r>
      <w:proofErr w:type="gramStart"/>
      <w:r w:rsidRPr="009D77DE">
        <w:rPr>
          <w:rFonts w:ascii="Times New Roman" w:hAnsi="Times New Roman"/>
          <w:sz w:val="27"/>
          <w:szCs w:val="27"/>
        </w:rPr>
        <w:t>Администрации</w:t>
      </w:r>
      <w:proofErr w:type="gramEnd"/>
      <w:r w:rsidRPr="009D77DE">
        <w:rPr>
          <w:rFonts w:ascii="Times New Roman" w:hAnsi="Times New Roman"/>
          <w:sz w:val="27"/>
          <w:szCs w:val="27"/>
        </w:rPr>
        <w:t xml:space="preserve">  ЗАТО г. Железногорск                                   </w:t>
      </w:r>
      <w:r>
        <w:rPr>
          <w:rFonts w:ascii="Times New Roman" w:hAnsi="Times New Roman"/>
          <w:sz w:val="27"/>
          <w:szCs w:val="27"/>
        </w:rPr>
        <w:t xml:space="preserve">   </w:t>
      </w:r>
      <w:r w:rsidRPr="009D77DE">
        <w:rPr>
          <w:rFonts w:ascii="Times New Roman" w:hAnsi="Times New Roman"/>
          <w:sz w:val="27"/>
          <w:szCs w:val="27"/>
        </w:rPr>
        <w:t xml:space="preserve">    </w:t>
      </w:r>
      <w:r>
        <w:rPr>
          <w:rFonts w:ascii="Times New Roman" w:hAnsi="Times New Roman"/>
          <w:sz w:val="27"/>
          <w:szCs w:val="27"/>
        </w:rPr>
        <w:t>А.В. Ковалёв</w:t>
      </w:r>
      <w:r w:rsidR="003B1667">
        <w:rPr>
          <w:rFonts w:ascii="Times New Roman" w:hAnsi="Times New Roman"/>
          <w:sz w:val="27"/>
          <w:szCs w:val="27"/>
        </w:rPr>
        <w:br w:type="page"/>
      </w:r>
    </w:p>
    <w:tbl>
      <w:tblPr>
        <w:tblpPr w:leftFromText="180" w:rightFromText="180" w:vertAnchor="text" w:horzAnchor="margin" w:tblpY="-519"/>
        <w:tblW w:w="5323" w:type="pct"/>
        <w:tblLayout w:type="fixed"/>
        <w:tblLook w:val="04A0"/>
      </w:tblPr>
      <w:tblGrid>
        <w:gridCol w:w="2262"/>
        <w:gridCol w:w="3194"/>
        <w:gridCol w:w="2526"/>
        <w:gridCol w:w="6724"/>
      </w:tblGrid>
      <w:tr w:rsidR="00605347" w:rsidRPr="00102DFF" w:rsidTr="00605347">
        <w:trPr>
          <w:trHeight w:val="320"/>
        </w:trPr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347" w:rsidRPr="00102DFF" w:rsidRDefault="00605347" w:rsidP="0060534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347" w:rsidRPr="00102DFF" w:rsidRDefault="00605347" w:rsidP="0060534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347" w:rsidRPr="00102DFF" w:rsidRDefault="00605347" w:rsidP="0060534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5347" w:rsidRDefault="00605347" w:rsidP="0060534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Приложение № </w:t>
            </w:r>
            <w:r w:rsidR="00EE126A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  <w:p w:rsidR="00605347" w:rsidRDefault="00605347" w:rsidP="0060534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 постановлению Администрации ЗАТО</w:t>
            </w:r>
          </w:p>
          <w:p w:rsidR="00605347" w:rsidRDefault="00605347" w:rsidP="0060534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Железногорск</w:t>
            </w:r>
          </w:p>
          <w:p w:rsidR="00605347" w:rsidRDefault="00D66925" w:rsidP="0060534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="00605347">
              <w:rPr>
                <w:rFonts w:ascii="Times New Roman" w:eastAsia="Times New Roman" w:hAnsi="Times New Roman"/>
                <w:sz w:val="24"/>
                <w:szCs w:val="24"/>
              </w:rPr>
              <w:t xml:space="preserve">т </w:t>
            </w:r>
            <w:r w:rsidR="00395A0F">
              <w:rPr>
                <w:rFonts w:ascii="Times New Roman" w:hAnsi="Times New Roman"/>
                <w:sz w:val="22"/>
                <w:szCs w:val="22"/>
              </w:rPr>
              <w:t>17.04.2026</w:t>
            </w:r>
            <w:r w:rsidR="00C214A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B7078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C214A9">
              <w:rPr>
                <w:rFonts w:ascii="Times New Roman" w:eastAsia="Times New Roman" w:hAnsi="Times New Roman"/>
                <w:sz w:val="24"/>
                <w:szCs w:val="24"/>
              </w:rPr>
              <w:t xml:space="preserve">        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№ </w:t>
            </w:r>
            <w:r w:rsidR="00395A0F">
              <w:rPr>
                <w:rFonts w:ascii="Times New Roman" w:eastAsia="Times New Roman" w:hAnsi="Times New Roman"/>
                <w:sz w:val="24"/>
                <w:szCs w:val="24"/>
              </w:rPr>
              <w:t>688</w:t>
            </w:r>
          </w:p>
          <w:p w:rsidR="00605347" w:rsidRDefault="00605347" w:rsidP="0060534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05347" w:rsidRPr="00102DFF" w:rsidRDefault="00605347" w:rsidP="0060534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02DFF">
              <w:rPr>
                <w:rFonts w:ascii="Times New Roman" w:eastAsia="Times New Roman" w:hAnsi="Times New Roman"/>
                <w:sz w:val="24"/>
                <w:szCs w:val="24"/>
              </w:rPr>
              <w:t>Приложение № 2</w:t>
            </w:r>
          </w:p>
        </w:tc>
      </w:tr>
      <w:tr w:rsidR="00605347" w:rsidRPr="00102DFF" w:rsidTr="00605347">
        <w:trPr>
          <w:trHeight w:val="748"/>
        </w:trPr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347" w:rsidRPr="00102DFF" w:rsidRDefault="00605347" w:rsidP="0060534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347" w:rsidRPr="00102DFF" w:rsidRDefault="00605347" w:rsidP="0060534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347" w:rsidRPr="00102DFF" w:rsidRDefault="00605347" w:rsidP="0060534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5347" w:rsidRPr="00102DFF" w:rsidRDefault="00605347" w:rsidP="0060534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02DFF">
              <w:rPr>
                <w:rFonts w:ascii="Times New Roman" w:eastAsia="Times New Roman" w:hAnsi="Times New Roman"/>
                <w:sz w:val="24"/>
                <w:szCs w:val="24"/>
              </w:rPr>
              <w:t>к муниципальной программе «Формирование современной городской среды»</w:t>
            </w:r>
          </w:p>
        </w:tc>
      </w:tr>
      <w:tr w:rsidR="00605347" w:rsidRPr="00102DFF" w:rsidTr="00605347">
        <w:trPr>
          <w:trHeight w:val="1174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5347" w:rsidRPr="00102DFF" w:rsidRDefault="00605347" w:rsidP="0060534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02DFF">
              <w:rPr>
                <w:rFonts w:ascii="Times New Roman" w:eastAsia="Times New Roman" w:hAnsi="Times New Roman"/>
                <w:sz w:val="24"/>
                <w:szCs w:val="24"/>
              </w:rPr>
              <w:t>Информация об источниках финансирования подпрограмм, отдельных мероприятий муниципальной программы (средства местного бюджета, в том числе средства, поступившие из бюджетов других уровней бюджетной системы)</w:t>
            </w:r>
          </w:p>
        </w:tc>
      </w:tr>
    </w:tbl>
    <w:tbl>
      <w:tblPr>
        <w:tblW w:w="5422" w:type="pct"/>
        <w:tblInd w:w="-459" w:type="dxa"/>
        <w:tblLook w:val="04A0"/>
      </w:tblPr>
      <w:tblGrid>
        <w:gridCol w:w="1875"/>
        <w:gridCol w:w="2520"/>
        <w:gridCol w:w="2409"/>
        <w:gridCol w:w="2127"/>
        <w:gridCol w:w="1843"/>
        <w:gridCol w:w="1986"/>
        <w:gridCol w:w="2220"/>
      </w:tblGrid>
      <w:tr w:rsidR="00BC7C31" w:rsidRPr="00BC7C31" w:rsidTr="00057E27">
        <w:trPr>
          <w:trHeight w:val="423"/>
        </w:trPr>
        <w:tc>
          <w:tcPr>
            <w:tcW w:w="6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C31" w:rsidRPr="00BC7C31" w:rsidRDefault="00BC7C31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7C31">
              <w:rPr>
                <w:rFonts w:ascii="Times New Roman" w:eastAsia="Times New Roman" w:hAnsi="Times New Roman"/>
                <w:sz w:val="24"/>
                <w:szCs w:val="24"/>
              </w:rPr>
              <w:t>Статус</w:t>
            </w:r>
          </w:p>
        </w:tc>
        <w:tc>
          <w:tcPr>
            <w:tcW w:w="8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C31" w:rsidRPr="00BC7C31" w:rsidRDefault="00BC7C31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7C31">
              <w:rPr>
                <w:rFonts w:ascii="Times New Roman" w:eastAsia="Times New Roman" w:hAnsi="Times New Roman"/>
                <w:sz w:val="24"/>
                <w:szCs w:val="24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8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C31" w:rsidRPr="00BC7C31" w:rsidRDefault="00BC7C31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7C31">
              <w:rPr>
                <w:rFonts w:ascii="Times New Roman" w:eastAsia="Times New Roman" w:hAnsi="Times New Roman"/>
                <w:sz w:val="24"/>
                <w:szCs w:val="24"/>
              </w:rPr>
              <w:t>Уровень бюджетной системы / источники финансирования</w:t>
            </w:r>
          </w:p>
        </w:tc>
        <w:tc>
          <w:tcPr>
            <w:tcW w:w="272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C31" w:rsidRPr="00BC7C31" w:rsidRDefault="00BC7C31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7C31">
              <w:rPr>
                <w:rFonts w:ascii="Times New Roman" w:eastAsia="Times New Roman" w:hAnsi="Times New Roman"/>
                <w:sz w:val="24"/>
                <w:szCs w:val="24"/>
              </w:rPr>
              <w:t>Оценка расходов (руб.), годы</w:t>
            </w:r>
          </w:p>
        </w:tc>
      </w:tr>
      <w:tr w:rsidR="00BC7C31" w:rsidRPr="00BC7C31" w:rsidTr="00057E27">
        <w:trPr>
          <w:trHeight w:val="1087"/>
        </w:trPr>
        <w:tc>
          <w:tcPr>
            <w:tcW w:w="6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C31" w:rsidRPr="00BC7C31" w:rsidRDefault="00BC7C31" w:rsidP="00BC7C3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C31" w:rsidRPr="00BC7C31" w:rsidRDefault="00BC7C31" w:rsidP="00BC7C3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C31" w:rsidRPr="00BC7C31" w:rsidRDefault="00BC7C31" w:rsidP="00BC7C3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C31" w:rsidRPr="00BC7C31" w:rsidRDefault="00BC7C31" w:rsidP="007038F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7C31">
              <w:rPr>
                <w:rFonts w:ascii="Times New Roman" w:eastAsia="Times New Roman" w:hAnsi="Times New Roman"/>
                <w:sz w:val="24"/>
                <w:szCs w:val="24"/>
              </w:rPr>
              <w:t>202</w:t>
            </w:r>
            <w:r w:rsidR="007038FA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Pr="00BC7C31">
              <w:rPr>
                <w:rFonts w:ascii="Times New Roman" w:eastAsia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C31" w:rsidRPr="00BC7C31" w:rsidRDefault="00BC7C31" w:rsidP="007038F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7C31">
              <w:rPr>
                <w:rFonts w:ascii="Times New Roman" w:eastAsia="Times New Roman" w:hAnsi="Times New Roman"/>
                <w:sz w:val="24"/>
                <w:szCs w:val="24"/>
              </w:rPr>
              <w:t>202</w:t>
            </w:r>
            <w:r w:rsidR="007038FA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  <w:r w:rsidRPr="00BC7C31">
              <w:rPr>
                <w:rFonts w:ascii="Times New Roman" w:eastAsia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C31" w:rsidRPr="00BC7C31" w:rsidRDefault="00BC7C31" w:rsidP="007038F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7C31">
              <w:rPr>
                <w:rFonts w:ascii="Times New Roman" w:eastAsia="Times New Roman" w:hAnsi="Times New Roman"/>
                <w:sz w:val="24"/>
                <w:szCs w:val="24"/>
              </w:rPr>
              <w:t>202</w:t>
            </w:r>
            <w:r w:rsidR="007038FA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 w:rsidRPr="00BC7C31">
              <w:rPr>
                <w:rFonts w:ascii="Times New Roman" w:eastAsia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C31" w:rsidRPr="00BC7C31" w:rsidRDefault="00BC7C31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7C31">
              <w:rPr>
                <w:rFonts w:ascii="Times New Roman" w:eastAsia="Times New Roman" w:hAnsi="Times New Roman"/>
                <w:sz w:val="24"/>
                <w:szCs w:val="24"/>
              </w:rPr>
              <w:t>Итого на период</w:t>
            </w:r>
          </w:p>
        </w:tc>
      </w:tr>
      <w:tr w:rsidR="007038FA" w:rsidRPr="00BC7C31" w:rsidTr="00057E27">
        <w:trPr>
          <w:trHeight w:val="589"/>
        </w:trPr>
        <w:tc>
          <w:tcPr>
            <w:tcW w:w="62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38FA" w:rsidRPr="007038FA" w:rsidRDefault="007038F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8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38FA" w:rsidRPr="007038FA" w:rsidRDefault="007038F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 xml:space="preserve">Формирование современной городской среды 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38FA" w:rsidRPr="007038FA" w:rsidRDefault="007038F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38FA" w:rsidRPr="007038FA" w:rsidRDefault="007038FA" w:rsidP="0050256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="0050256E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50256E">
              <w:rPr>
                <w:rFonts w:ascii="Times New Roman" w:eastAsia="Times New Roman" w:hAnsi="Times New Roman"/>
                <w:sz w:val="24"/>
                <w:szCs w:val="24"/>
              </w:rPr>
              <w:t>99</w:t>
            </w: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5 654,20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38FA" w:rsidRPr="007038FA" w:rsidRDefault="007038FA" w:rsidP="007038F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29 107 878,00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38FA" w:rsidRPr="007038FA" w:rsidRDefault="007038FA" w:rsidP="007038F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29 243 140,00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38FA" w:rsidRPr="007038FA" w:rsidRDefault="007038FA" w:rsidP="0050256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  <w:r w:rsidR="0050256E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50256E">
              <w:rPr>
                <w:rFonts w:ascii="Times New Roman" w:eastAsia="Times New Roman" w:hAnsi="Times New Roman"/>
                <w:sz w:val="24"/>
                <w:szCs w:val="24"/>
              </w:rPr>
              <w:t>346</w:t>
            </w: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 xml:space="preserve"> 672,20</w:t>
            </w:r>
          </w:p>
        </w:tc>
      </w:tr>
      <w:tr w:rsidR="007038FA" w:rsidRPr="00BC7C31" w:rsidTr="00057E27">
        <w:trPr>
          <w:trHeight w:val="498"/>
        </w:trPr>
        <w:tc>
          <w:tcPr>
            <w:tcW w:w="6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FA" w:rsidRPr="00BC7C31" w:rsidRDefault="007038FA" w:rsidP="007038F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FA" w:rsidRPr="00BC7C31" w:rsidRDefault="007038FA" w:rsidP="007038F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38FA" w:rsidRPr="00BC7C31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38FA" w:rsidRPr="00BC7C31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38FA" w:rsidRPr="00BC7C31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38FA" w:rsidRPr="00BC7C31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38FA" w:rsidRPr="00BC7C31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7038FA" w:rsidRPr="00BC7C31" w:rsidTr="00057E27">
        <w:trPr>
          <w:trHeight w:val="438"/>
        </w:trPr>
        <w:tc>
          <w:tcPr>
            <w:tcW w:w="6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FA" w:rsidRPr="00BC7C31" w:rsidRDefault="007038FA" w:rsidP="007038F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FA" w:rsidRPr="00BC7C31" w:rsidRDefault="007038FA" w:rsidP="007038F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38FA" w:rsidRPr="00BC7C31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 xml:space="preserve"> федеральный бюджет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38FA" w:rsidRPr="00BC7C31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30 191 088,95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38FA" w:rsidRPr="00BC7C31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23 594 538,67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38FA" w:rsidRPr="007038FA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22 749 374,85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38FA" w:rsidRPr="00BC7C31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76 535 002,47</w:t>
            </w:r>
          </w:p>
        </w:tc>
      </w:tr>
      <w:tr w:rsidR="007038FA" w:rsidRPr="00BC7C31" w:rsidTr="00057E27">
        <w:trPr>
          <w:trHeight w:val="408"/>
        </w:trPr>
        <w:tc>
          <w:tcPr>
            <w:tcW w:w="6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FA" w:rsidRPr="00BC7C31" w:rsidRDefault="007038FA" w:rsidP="007038F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FA" w:rsidRPr="00BC7C31" w:rsidRDefault="007038FA" w:rsidP="007038F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38FA" w:rsidRPr="00BC7C31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 xml:space="preserve"> краевой бюджет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38FA" w:rsidRPr="00BC7C31" w:rsidRDefault="0050256E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="007038FA" w:rsidRPr="007038FA">
              <w:rPr>
                <w:rFonts w:ascii="Times New Roman" w:eastAsia="Times New Roman" w:hAnsi="Times New Roman"/>
                <w:sz w:val="24"/>
                <w:szCs w:val="24"/>
              </w:rPr>
              <w:t xml:space="preserve"> 354 565,25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38FA" w:rsidRPr="00BC7C31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3 840 971,33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38FA" w:rsidRPr="00BC7C31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4 993 765,15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38FA" w:rsidRPr="00BC7C31" w:rsidRDefault="007038FA" w:rsidP="0050256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50256E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 xml:space="preserve"> 189 301,73</w:t>
            </w:r>
          </w:p>
        </w:tc>
      </w:tr>
      <w:tr w:rsidR="007038FA" w:rsidRPr="00BC7C31" w:rsidTr="00057E27">
        <w:trPr>
          <w:trHeight w:val="438"/>
        </w:trPr>
        <w:tc>
          <w:tcPr>
            <w:tcW w:w="6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FA" w:rsidRPr="00BC7C31" w:rsidRDefault="007038FA" w:rsidP="007038F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FA" w:rsidRPr="00BC7C31" w:rsidRDefault="007038FA" w:rsidP="007038F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38FA" w:rsidRPr="00BC7C31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 xml:space="preserve"> местный бюджет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38FA" w:rsidRPr="00BC7C31" w:rsidRDefault="007038FA" w:rsidP="0050256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 xml:space="preserve">2 </w:t>
            </w:r>
            <w:r w:rsidR="0050256E">
              <w:rPr>
                <w:rFonts w:ascii="Times New Roman" w:eastAsia="Times New Roman" w:hAnsi="Times New Roman"/>
                <w:sz w:val="24"/>
                <w:szCs w:val="24"/>
              </w:rPr>
              <w:t>45</w:t>
            </w: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0 000,00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38FA" w:rsidRPr="00BC7C31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1 672 368,00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38FA" w:rsidRPr="00BC7C31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1 500 000,00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38FA" w:rsidRPr="00BC7C31" w:rsidRDefault="007038FA" w:rsidP="0050256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 xml:space="preserve">5 </w:t>
            </w:r>
            <w:r w:rsidR="0050256E"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2 368,00</w:t>
            </w:r>
          </w:p>
        </w:tc>
      </w:tr>
      <w:tr w:rsidR="007038FA" w:rsidRPr="00BC7C31" w:rsidTr="00057E27">
        <w:trPr>
          <w:trHeight w:val="317"/>
        </w:trPr>
        <w:tc>
          <w:tcPr>
            <w:tcW w:w="62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8FA" w:rsidRPr="007038FA" w:rsidRDefault="007038FA" w:rsidP="00057E2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 xml:space="preserve">Отдельное мероприятие </w:t>
            </w:r>
            <w:r w:rsidR="00057E27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8FA" w:rsidRPr="007038FA" w:rsidRDefault="007038F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 xml:space="preserve">Расходы на реализацию мероприятий по благоустройству, направленных на </w:t>
            </w: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формирование современной городской среды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38FA" w:rsidRPr="007038FA" w:rsidRDefault="007038F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38FA" w:rsidRPr="007038FA" w:rsidRDefault="007038FA" w:rsidP="007038F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35 126 654,20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38FA" w:rsidRPr="007038FA" w:rsidRDefault="007038FA" w:rsidP="007038F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29 007 878,00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38FA" w:rsidRPr="007038FA" w:rsidRDefault="007038FA" w:rsidP="007038F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29 050 408,38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38FA" w:rsidRPr="007038FA" w:rsidRDefault="007038FA" w:rsidP="007038F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93 184 940,58</w:t>
            </w:r>
          </w:p>
        </w:tc>
      </w:tr>
      <w:tr w:rsidR="007038FA" w:rsidRPr="00BC7C31" w:rsidTr="00057E27">
        <w:trPr>
          <w:trHeight w:val="317"/>
        </w:trPr>
        <w:tc>
          <w:tcPr>
            <w:tcW w:w="6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FA" w:rsidRPr="00BC7C31" w:rsidRDefault="007038FA" w:rsidP="007038F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FA" w:rsidRPr="00BC7C31" w:rsidRDefault="007038FA" w:rsidP="007038F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38FA" w:rsidRPr="00BC7C31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BC7C31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BC7C31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BC7C31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BC7C31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7038FA" w:rsidRPr="00BC7C31" w:rsidTr="00057E27">
        <w:trPr>
          <w:trHeight w:val="317"/>
        </w:trPr>
        <w:tc>
          <w:tcPr>
            <w:tcW w:w="6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FA" w:rsidRPr="00BC7C31" w:rsidRDefault="007038FA" w:rsidP="007038F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FA" w:rsidRPr="00BC7C31" w:rsidRDefault="007038FA" w:rsidP="007038F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38FA" w:rsidRPr="00BC7C31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BC7C31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30 191 088,95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38FA" w:rsidRPr="00BC7C31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23 594 538,67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38FA" w:rsidRPr="007038FA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22749374,85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38FA" w:rsidRPr="00BC7C31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76 535 002,47</w:t>
            </w:r>
          </w:p>
        </w:tc>
      </w:tr>
      <w:tr w:rsidR="007038FA" w:rsidRPr="00BC7C31" w:rsidTr="00057E27">
        <w:trPr>
          <w:trHeight w:val="317"/>
        </w:trPr>
        <w:tc>
          <w:tcPr>
            <w:tcW w:w="6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FA" w:rsidRPr="00BC7C31" w:rsidRDefault="007038FA" w:rsidP="007038F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FA" w:rsidRPr="00BC7C31" w:rsidRDefault="007038FA" w:rsidP="007038F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38FA" w:rsidRPr="00BC7C31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BC7C31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3 354 565,25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38FA" w:rsidRPr="00BC7C31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3 840 971,33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38FA" w:rsidRPr="00BC7C31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4 993 765,15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38FA" w:rsidRPr="00BC7C31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12 189 301,73</w:t>
            </w:r>
          </w:p>
        </w:tc>
      </w:tr>
      <w:tr w:rsidR="007038FA" w:rsidRPr="00BC7C31" w:rsidTr="00057E27">
        <w:trPr>
          <w:trHeight w:val="317"/>
        </w:trPr>
        <w:tc>
          <w:tcPr>
            <w:tcW w:w="6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FA" w:rsidRPr="00BC7C31" w:rsidRDefault="007038FA" w:rsidP="007038F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FA" w:rsidRPr="00BC7C31" w:rsidRDefault="007038FA" w:rsidP="007038F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38FA" w:rsidRPr="00BC7C31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8FA" w:rsidRPr="00BC7C31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1 581 000,00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38FA" w:rsidRPr="00BC7C31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1 572 368,00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38FA" w:rsidRPr="00BC7C31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1 307 268,38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38FA" w:rsidRPr="00BC7C31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4 460 636,38</w:t>
            </w:r>
          </w:p>
        </w:tc>
      </w:tr>
      <w:tr w:rsidR="007038FA" w:rsidRPr="00BC7C31" w:rsidTr="00057E27">
        <w:trPr>
          <w:trHeight w:val="664"/>
        </w:trPr>
        <w:tc>
          <w:tcPr>
            <w:tcW w:w="62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38FA" w:rsidRPr="007038FA" w:rsidRDefault="007038FA" w:rsidP="00057E2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Отдельное мероприятие </w:t>
            </w:r>
            <w:r w:rsidR="00057E27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38FA" w:rsidRPr="007038FA" w:rsidRDefault="007038F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Резерв средств на исполнение условий соглашений о предоставлении межбюджетных трансфертов из вышестоящего бюджета в рамках муниципальной программы «Формирование современной городской среды»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38FA" w:rsidRPr="007038FA" w:rsidRDefault="007038F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38FA" w:rsidRPr="007038FA" w:rsidRDefault="00057E27" w:rsidP="007038F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7038FA" w:rsidRPr="007038FA">
              <w:rPr>
                <w:rFonts w:ascii="Times New Roman" w:eastAsia="Times New Roman" w:hAnsi="Times New Roman"/>
                <w:sz w:val="24"/>
                <w:szCs w:val="24"/>
              </w:rPr>
              <w:t>19 000,00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38FA" w:rsidRPr="007038FA" w:rsidRDefault="007038FA" w:rsidP="007038F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100 000,00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38FA" w:rsidRPr="007038FA" w:rsidRDefault="007038FA" w:rsidP="007038F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192 731,62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38FA" w:rsidRPr="007038FA" w:rsidRDefault="00057E27" w:rsidP="007038F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="007038FA" w:rsidRPr="007038FA">
              <w:rPr>
                <w:rFonts w:ascii="Times New Roman" w:eastAsia="Times New Roman" w:hAnsi="Times New Roman"/>
                <w:sz w:val="24"/>
                <w:szCs w:val="24"/>
              </w:rPr>
              <w:t>11 731,62</w:t>
            </w:r>
          </w:p>
        </w:tc>
      </w:tr>
      <w:tr w:rsidR="007038FA" w:rsidRPr="00BC7C31" w:rsidTr="00057E27">
        <w:trPr>
          <w:trHeight w:val="664"/>
        </w:trPr>
        <w:tc>
          <w:tcPr>
            <w:tcW w:w="62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38FA" w:rsidRPr="00BC7C31" w:rsidRDefault="007038FA" w:rsidP="00BC7C3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38FA" w:rsidRPr="00BC7C31" w:rsidRDefault="007038FA" w:rsidP="00BC7C3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38FA" w:rsidRPr="00BC7C31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38FA" w:rsidRPr="00BC7C31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38FA" w:rsidRPr="00BC7C31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38FA" w:rsidRPr="00BC7C31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38FA" w:rsidRPr="00BC7C31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7038FA" w:rsidRPr="00BC7C31" w:rsidTr="00057E27">
        <w:trPr>
          <w:trHeight w:val="664"/>
        </w:trPr>
        <w:tc>
          <w:tcPr>
            <w:tcW w:w="62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38FA" w:rsidRPr="00BC7C31" w:rsidRDefault="007038FA" w:rsidP="00BC7C3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38FA" w:rsidRPr="00BC7C31" w:rsidRDefault="007038FA" w:rsidP="00BC7C3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38FA" w:rsidRPr="00BC7C31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38FA" w:rsidRPr="00BC7C31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38FA" w:rsidRPr="00BC7C31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38FA" w:rsidRPr="00BC7C31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38FA" w:rsidRPr="00BC7C31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</w:tr>
      <w:tr w:rsidR="007038FA" w:rsidRPr="00BC7C31" w:rsidTr="00057E27">
        <w:trPr>
          <w:trHeight w:val="664"/>
        </w:trPr>
        <w:tc>
          <w:tcPr>
            <w:tcW w:w="62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38FA" w:rsidRPr="00BC7C31" w:rsidRDefault="007038FA" w:rsidP="00BC7C3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38FA" w:rsidRPr="00BC7C31" w:rsidRDefault="007038FA" w:rsidP="00BC7C3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38FA" w:rsidRPr="00BC7C31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38FA" w:rsidRPr="00BC7C31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38FA" w:rsidRPr="00BC7C31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38FA" w:rsidRPr="00BC7C31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38FA" w:rsidRPr="00BC7C31" w:rsidRDefault="007038FA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</w:tr>
      <w:tr w:rsidR="00057E27" w:rsidRPr="00BC7C31" w:rsidTr="00057E27">
        <w:trPr>
          <w:trHeight w:val="664"/>
        </w:trPr>
        <w:tc>
          <w:tcPr>
            <w:tcW w:w="62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7E27" w:rsidRPr="00BC7C31" w:rsidRDefault="00057E27" w:rsidP="00BC7C3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7E27" w:rsidRPr="00BC7C31" w:rsidRDefault="00057E27" w:rsidP="00BC7C3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7E27" w:rsidRPr="00BC7C31" w:rsidRDefault="00057E27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7E27" w:rsidRDefault="00057E27" w:rsidP="00057E2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19 000,00</w:t>
            </w:r>
          </w:p>
          <w:p w:rsidR="00057E27" w:rsidRPr="00BC7C31" w:rsidRDefault="00057E27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7E27" w:rsidRPr="00BC7C31" w:rsidRDefault="00057E27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100 000,00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7E27" w:rsidRPr="00BC7C31" w:rsidRDefault="00057E27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192 731,62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7E27" w:rsidRPr="00BC7C31" w:rsidRDefault="00057E27" w:rsidP="00BC7C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11 731,62</w:t>
            </w:r>
          </w:p>
        </w:tc>
      </w:tr>
      <w:tr w:rsidR="00057E27" w:rsidRPr="00BC7C31" w:rsidTr="009A24B6">
        <w:trPr>
          <w:trHeight w:val="664"/>
        </w:trPr>
        <w:tc>
          <w:tcPr>
            <w:tcW w:w="62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57E27" w:rsidRPr="00BC7C31" w:rsidRDefault="00057E27" w:rsidP="00057E2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 xml:space="preserve">Отдельное мероприятие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4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57E27" w:rsidRPr="00BC7C31" w:rsidRDefault="00057E27" w:rsidP="00057E2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7E27">
              <w:rPr>
                <w:rFonts w:ascii="Times New Roman" w:eastAsia="Times New Roman" w:hAnsi="Times New Roman"/>
                <w:sz w:val="24"/>
                <w:szCs w:val="24"/>
              </w:rPr>
              <w:t xml:space="preserve">Расходы на реализацию мероприятий по поддержке местных инициатив (благоустройство площади имени академика С.П. Королева </w:t>
            </w:r>
            <w:proofErr w:type="gramStart"/>
            <w:r w:rsidRPr="00057E27">
              <w:rPr>
                <w:rFonts w:ascii="Times New Roman" w:eastAsia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057E27">
              <w:rPr>
                <w:rFonts w:ascii="Times New Roman" w:eastAsia="Times New Roman" w:hAnsi="Times New Roman"/>
                <w:sz w:val="24"/>
                <w:szCs w:val="24"/>
              </w:rPr>
              <w:t>этап 1))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7E27" w:rsidRPr="007038FA" w:rsidRDefault="00057E27" w:rsidP="009A24B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7E27" w:rsidRPr="007038FA" w:rsidRDefault="00057E27" w:rsidP="009A24B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3 750 000,00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7E27" w:rsidRPr="007038FA" w:rsidRDefault="00057E27" w:rsidP="009A24B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7E27" w:rsidRPr="007038FA" w:rsidRDefault="00057E27" w:rsidP="009A24B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7E27" w:rsidRPr="007038FA" w:rsidRDefault="00057E27" w:rsidP="009A24B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3 750 000,00</w:t>
            </w:r>
          </w:p>
        </w:tc>
      </w:tr>
      <w:tr w:rsidR="00057E27" w:rsidRPr="00BC7C31" w:rsidTr="009A24B6">
        <w:trPr>
          <w:trHeight w:val="664"/>
        </w:trPr>
        <w:tc>
          <w:tcPr>
            <w:tcW w:w="6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7E27" w:rsidRPr="00BC7C31" w:rsidRDefault="00057E27" w:rsidP="00BC7C3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7E27" w:rsidRPr="00BC7C31" w:rsidRDefault="00057E27" w:rsidP="00BC7C3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7E27" w:rsidRPr="00BC7C31" w:rsidRDefault="00057E27" w:rsidP="009A24B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7E27" w:rsidRPr="007038FA" w:rsidRDefault="00057E27" w:rsidP="009A24B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7E27" w:rsidRPr="007038FA" w:rsidRDefault="00057E27" w:rsidP="009A24B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7E27" w:rsidRPr="007038FA" w:rsidRDefault="00057E27" w:rsidP="009A24B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7E27" w:rsidRPr="007038FA" w:rsidRDefault="00057E27" w:rsidP="009A24B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57E27" w:rsidRPr="00BC7C31" w:rsidTr="009A24B6">
        <w:trPr>
          <w:trHeight w:val="664"/>
        </w:trPr>
        <w:tc>
          <w:tcPr>
            <w:tcW w:w="6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7E27" w:rsidRPr="00BC7C31" w:rsidRDefault="00057E27" w:rsidP="00BC7C3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7E27" w:rsidRPr="00BC7C31" w:rsidRDefault="00057E27" w:rsidP="00BC7C3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7E27" w:rsidRPr="00BC7C31" w:rsidRDefault="00057E27" w:rsidP="009A24B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7E27" w:rsidRPr="007038FA" w:rsidRDefault="00057E27" w:rsidP="009A24B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7E27" w:rsidRPr="007038FA" w:rsidRDefault="00057E27" w:rsidP="009A24B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7E27" w:rsidRPr="007038FA" w:rsidRDefault="00057E27" w:rsidP="009A24B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7E27" w:rsidRPr="007038FA" w:rsidRDefault="00057E27" w:rsidP="009A24B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</w:tr>
      <w:tr w:rsidR="00057E27" w:rsidRPr="00BC7C31" w:rsidTr="009A24B6">
        <w:trPr>
          <w:trHeight w:val="664"/>
        </w:trPr>
        <w:tc>
          <w:tcPr>
            <w:tcW w:w="6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7E27" w:rsidRPr="00BC7C31" w:rsidRDefault="00057E27" w:rsidP="00BC7C3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7E27" w:rsidRPr="00BC7C31" w:rsidRDefault="00057E27" w:rsidP="00BC7C3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7E27" w:rsidRPr="00BC7C31" w:rsidRDefault="00057E27" w:rsidP="009A24B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7E27" w:rsidRPr="007038FA" w:rsidRDefault="00057E27" w:rsidP="009A24B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3 000 000,00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7E27" w:rsidRPr="007038FA" w:rsidRDefault="00057E27" w:rsidP="009A24B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7E27" w:rsidRPr="007038FA" w:rsidRDefault="00057E27" w:rsidP="009A24B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7E27" w:rsidRPr="007038FA" w:rsidRDefault="00057E27" w:rsidP="009A24B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3 000 000,00</w:t>
            </w:r>
          </w:p>
        </w:tc>
      </w:tr>
      <w:tr w:rsidR="00057E27" w:rsidRPr="00BC7C31" w:rsidTr="009A24B6">
        <w:trPr>
          <w:trHeight w:val="664"/>
        </w:trPr>
        <w:tc>
          <w:tcPr>
            <w:tcW w:w="62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7E27" w:rsidRPr="00BC7C31" w:rsidRDefault="00057E27" w:rsidP="00BC7C3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7E27" w:rsidRPr="00BC7C31" w:rsidRDefault="00057E27" w:rsidP="00BC7C3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7E27" w:rsidRPr="00BC7C31" w:rsidRDefault="00057E27" w:rsidP="009A24B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38FA">
              <w:rPr>
                <w:rFonts w:ascii="Times New Roman" w:eastAsia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7E27" w:rsidRPr="007038FA" w:rsidRDefault="00057E27" w:rsidP="009A24B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750 000,00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7E27" w:rsidRPr="007038FA" w:rsidRDefault="00057E27" w:rsidP="009A24B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7E27" w:rsidRPr="007038FA" w:rsidRDefault="00057E27" w:rsidP="009A24B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7E27" w:rsidRPr="007038FA" w:rsidRDefault="00057E27" w:rsidP="009A24B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750 000,00</w:t>
            </w:r>
          </w:p>
        </w:tc>
      </w:tr>
    </w:tbl>
    <w:p w:rsidR="00AA77CA" w:rsidRDefault="00AA77CA" w:rsidP="009653BC">
      <w:pPr>
        <w:tabs>
          <w:tab w:val="left" w:pos="4678"/>
        </w:tabs>
        <w:rPr>
          <w:rFonts w:ascii="Times New Roman" w:hAnsi="Times New Roman"/>
          <w:sz w:val="27"/>
          <w:szCs w:val="27"/>
        </w:rPr>
      </w:pPr>
    </w:p>
    <w:p w:rsidR="00102DFF" w:rsidRDefault="00102DFF" w:rsidP="00102DFF">
      <w:pPr>
        <w:tabs>
          <w:tab w:val="left" w:pos="4678"/>
        </w:tabs>
        <w:jc w:val="center"/>
        <w:rPr>
          <w:rFonts w:ascii="Times New Roman" w:hAnsi="Times New Roman"/>
          <w:sz w:val="27"/>
          <w:szCs w:val="27"/>
        </w:rPr>
      </w:pPr>
    </w:p>
    <w:p w:rsidR="00102DFF" w:rsidRDefault="00102DFF" w:rsidP="00605347">
      <w:pPr>
        <w:tabs>
          <w:tab w:val="left" w:pos="4678"/>
        </w:tabs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Руководитель УГ</w:t>
      </w:r>
      <w:r w:rsidRPr="009D77DE">
        <w:rPr>
          <w:rFonts w:ascii="Times New Roman" w:hAnsi="Times New Roman"/>
          <w:sz w:val="27"/>
          <w:szCs w:val="27"/>
        </w:rPr>
        <w:t xml:space="preserve"> </w:t>
      </w:r>
      <w:proofErr w:type="gramStart"/>
      <w:r w:rsidRPr="009D77DE">
        <w:rPr>
          <w:rFonts w:ascii="Times New Roman" w:hAnsi="Times New Roman"/>
          <w:sz w:val="27"/>
          <w:szCs w:val="27"/>
        </w:rPr>
        <w:t>Администрации</w:t>
      </w:r>
      <w:proofErr w:type="gramEnd"/>
      <w:r w:rsidRPr="009D77DE">
        <w:rPr>
          <w:rFonts w:ascii="Times New Roman" w:hAnsi="Times New Roman"/>
          <w:sz w:val="27"/>
          <w:szCs w:val="27"/>
        </w:rPr>
        <w:t xml:space="preserve">  ЗАТО г. Железногорск                                   </w:t>
      </w:r>
      <w:r>
        <w:rPr>
          <w:rFonts w:ascii="Times New Roman" w:hAnsi="Times New Roman"/>
          <w:sz w:val="27"/>
          <w:szCs w:val="27"/>
        </w:rPr>
        <w:t xml:space="preserve">   </w:t>
      </w:r>
      <w:r w:rsidRPr="009D77DE">
        <w:rPr>
          <w:rFonts w:ascii="Times New Roman" w:hAnsi="Times New Roman"/>
          <w:sz w:val="27"/>
          <w:szCs w:val="27"/>
        </w:rPr>
        <w:t xml:space="preserve">    </w:t>
      </w:r>
      <w:r w:rsidR="00D66925">
        <w:rPr>
          <w:rFonts w:ascii="Times New Roman" w:hAnsi="Times New Roman"/>
          <w:sz w:val="27"/>
          <w:szCs w:val="27"/>
        </w:rPr>
        <w:t>А.В. Ковалёв</w:t>
      </w:r>
    </w:p>
    <w:p w:rsidR="00B9362C" w:rsidRDefault="00B9362C" w:rsidP="00605347">
      <w:pPr>
        <w:tabs>
          <w:tab w:val="left" w:pos="4678"/>
        </w:tabs>
        <w:jc w:val="center"/>
        <w:rPr>
          <w:rFonts w:ascii="Times New Roman" w:hAnsi="Times New Roman"/>
          <w:sz w:val="27"/>
          <w:szCs w:val="27"/>
        </w:rPr>
      </w:pPr>
    </w:p>
    <w:p w:rsidR="00B9362C" w:rsidRDefault="00B9362C" w:rsidP="00605347">
      <w:pPr>
        <w:tabs>
          <w:tab w:val="left" w:pos="4678"/>
        </w:tabs>
        <w:jc w:val="center"/>
        <w:rPr>
          <w:rFonts w:ascii="Times New Roman" w:hAnsi="Times New Roman"/>
          <w:sz w:val="27"/>
          <w:szCs w:val="27"/>
        </w:rPr>
      </w:pPr>
    </w:p>
    <w:p w:rsidR="00B9362C" w:rsidRDefault="00B9362C" w:rsidP="00605347">
      <w:pPr>
        <w:tabs>
          <w:tab w:val="left" w:pos="4678"/>
        </w:tabs>
        <w:jc w:val="center"/>
        <w:rPr>
          <w:rFonts w:ascii="Times New Roman" w:hAnsi="Times New Roman"/>
          <w:sz w:val="27"/>
          <w:szCs w:val="27"/>
        </w:rPr>
        <w:sectPr w:rsidR="00B9362C" w:rsidSect="007C2AD2">
          <w:headerReference w:type="default" r:id="rId11"/>
          <w:pgSz w:w="16838" w:h="11906" w:orient="landscape"/>
          <w:pgMar w:top="1440" w:right="1440" w:bottom="1440" w:left="1800" w:header="709" w:footer="709" w:gutter="0"/>
          <w:cols w:space="708"/>
          <w:titlePg/>
          <w:docGrid w:linePitch="360"/>
        </w:sectPr>
      </w:pPr>
    </w:p>
    <w:p w:rsidR="00E3738D" w:rsidRDefault="00E3738D" w:rsidP="00582691">
      <w:pPr>
        <w:ind w:right="435"/>
        <w:jc w:val="both"/>
        <w:rPr>
          <w:rFonts w:ascii="Times New Roman" w:eastAsia="Times New Roman" w:hAnsi="Times New Roman"/>
          <w:sz w:val="24"/>
          <w:szCs w:val="24"/>
        </w:rPr>
      </w:pPr>
    </w:p>
    <w:sectPr w:rsidR="00E3738D" w:rsidSect="00E17D2C">
      <w:headerReference w:type="default" r:id="rId12"/>
      <w:headerReference w:type="first" r:id="rId13"/>
      <w:pgSz w:w="16838" w:h="11905" w:orient="landscape"/>
      <w:pgMar w:top="1276" w:right="851" w:bottom="284" w:left="1560" w:header="720" w:footer="720" w:gutter="0"/>
      <w:pgNumType w:start="12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3A08" w:rsidRDefault="007E3A08">
      <w:r>
        <w:separator/>
      </w:r>
    </w:p>
  </w:endnote>
  <w:endnote w:type="continuationSeparator" w:id="0">
    <w:p w:rsidR="007E3A08" w:rsidRDefault="007E3A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428">
    <w:charset w:val="CC"/>
    <w:family w:val="auto"/>
    <w:pitch w:val="variable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3A08" w:rsidRDefault="007E3A08">
      <w:r>
        <w:separator/>
      </w:r>
    </w:p>
  </w:footnote>
  <w:footnote w:type="continuationSeparator" w:id="0">
    <w:p w:rsidR="007E3A08" w:rsidRDefault="007E3A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24B6" w:rsidRDefault="009A24B6">
    <w:pPr>
      <w:pStyle w:val="a7"/>
      <w:jc w:val="center"/>
    </w:pPr>
  </w:p>
  <w:p w:rsidR="009A24B6" w:rsidRDefault="009A24B6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24B6" w:rsidRDefault="009A24B6">
    <w:pPr>
      <w:pStyle w:val="a7"/>
      <w:jc w:val="center"/>
    </w:pPr>
  </w:p>
  <w:p w:rsidR="009A24B6" w:rsidRDefault="009A24B6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24B6" w:rsidRPr="00D74565" w:rsidRDefault="009A24B6" w:rsidP="00E3738D">
    <w:pPr>
      <w:pStyle w:val="a7"/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97387303"/>
      <w:docPartObj>
        <w:docPartGallery w:val="Page Numbers (Top of Page)"/>
        <w:docPartUnique/>
      </w:docPartObj>
    </w:sdtPr>
    <w:sdtContent>
      <w:p w:rsidR="009A24B6" w:rsidRDefault="005A1DAA">
        <w:pPr>
          <w:pStyle w:val="a7"/>
          <w:jc w:val="center"/>
        </w:pPr>
        <w:fldSimple w:instr=" PAGE   \* MERGEFORMAT ">
          <w:r w:rsidR="009A24B6">
            <w:rPr>
              <w:noProof/>
            </w:rPr>
            <w:t>12</w:t>
          </w:r>
        </w:fldSimple>
      </w:p>
    </w:sdtContent>
  </w:sdt>
  <w:p w:rsidR="009A24B6" w:rsidRDefault="009A24B6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47B52"/>
    <w:multiLevelType w:val="hybridMultilevel"/>
    <w:tmpl w:val="9BD6C844"/>
    <w:lvl w:ilvl="0" w:tplc="4EB25D16">
      <w:start w:val="4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12C2C44"/>
    <w:multiLevelType w:val="hybridMultilevel"/>
    <w:tmpl w:val="B1B88EC6"/>
    <w:lvl w:ilvl="0" w:tplc="49D27C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2A469C"/>
    <w:multiLevelType w:val="hybridMultilevel"/>
    <w:tmpl w:val="B19AEC56"/>
    <w:lvl w:ilvl="0" w:tplc="B21081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DBB680D"/>
    <w:multiLevelType w:val="hybridMultilevel"/>
    <w:tmpl w:val="B82C09BE"/>
    <w:lvl w:ilvl="0" w:tplc="477E427A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151756D5"/>
    <w:multiLevelType w:val="hybridMultilevel"/>
    <w:tmpl w:val="08AE5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A723D"/>
    <w:multiLevelType w:val="multilevel"/>
    <w:tmpl w:val="C576BF5C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0A0D04"/>
    <w:multiLevelType w:val="hybridMultilevel"/>
    <w:tmpl w:val="A3A47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EC1C2C"/>
    <w:multiLevelType w:val="hybridMultilevel"/>
    <w:tmpl w:val="08AE5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BD7693"/>
    <w:multiLevelType w:val="multilevel"/>
    <w:tmpl w:val="4DCCED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abstractNum w:abstractNumId="9">
    <w:nsid w:val="2BA763DA"/>
    <w:multiLevelType w:val="hybridMultilevel"/>
    <w:tmpl w:val="BF408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223B48"/>
    <w:multiLevelType w:val="hybridMultilevel"/>
    <w:tmpl w:val="02F492E6"/>
    <w:lvl w:ilvl="0" w:tplc="49D27C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CF5A56"/>
    <w:multiLevelType w:val="singleLevel"/>
    <w:tmpl w:val="BA8654E8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</w:abstractNum>
  <w:abstractNum w:abstractNumId="12">
    <w:nsid w:val="37642608"/>
    <w:multiLevelType w:val="hybridMultilevel"/>
    <w:tmpl w:val="39584956"/>
    <w:lvl w:ilvl="0" w:tplc="36BC16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A3F3285"/>
    <w:multiLevelType w:val="hybridMultilevel"/>
    <w:tmpl w:val="9DB6DB32"/>
    <w:lvl w:ilvl="0" w:tplc="28E6833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1CF5235"/>
    <w:multiLevelType w:val="hybridMultilevel"/>
    <w:tmpl w:val="111259C4"/>
    <w:lvl w:ilvl="0" w:tplc="49D27C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4E27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494C2B64"/>
    <w:multiLevelType w:val="hybridMultilevel"/>
    <w:tmpl w:val="5BBEF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46713B"/>
    <w:multiLevelType w:val="hybridMultilevel"/>
    <w:tmpl w:val="536EFBB6"/>
    <w:lvl w:ilvl="0" w:tplc="A3CC5566">
      <w:start w:val="1"/>
      <w:numFmt w:val="decimal"/>
      <w:lvlText w:val="%1."/>
      <w:legacy w:legacy="1" w:legacySpace="0" w:legacyIndent="332"/>
      <w:lvlJc w:val="left"/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4EF2513"/>
    <w:multiLevelType w:val="hybridMultilevel"/>
    <w:tmpl w:val="8B38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860088"/>
    <w:multiLevelType w:val="singleLevel"/>
    <w:tmpl w:val="42AE8B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>
    <w:nsid w:val="58B566EF"/>
    <w:multiLevelType w:val="singleLevel"/>
    <w:tmpl w:val="5F2217A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>
    <w:nsid w:val="58DE04C4"/>
    <w:multiLevelType w:val="hybridMultilevel"/>
    <w:tmpl w:val="042C74EA"/>
    <w:lvl w:ilvl="0" w:tplc="49D27C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571EFF"/>
    <w:multiLevelType w:val="hybridMultilevel"/>
    <w:tmpl w:val="C576B96E"/>
    <w:lvl w:ilvl="0" w:tplc="4542534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02A82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48A46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3EE5E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B8ABBC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CCC25E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7E037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10E007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C6EDBA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33D786B"/>
    <w:multiLevelType w:val="hybridMultilevel"/>
    <w:tmpl w:val="AC34D862"/>
    <w:lvl w:ilvl="0" w:tplc="BA306232">
      <w:start w:val="3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4">
    <w:nsid w:val="6388296C"/>
    <w:multiLevelType w:val="hybridMultilevel"/>
    <w:tmpl w:val="993E48D8"/>
    <w:lvl w:ilvl="0" w:tplc="49D27C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E30965"/>
    <w:multiLevelType w:val="hybridMultilevel"/>
    <w:tmpl w:val="2C08A018"/>
    <w:lvl w:ilvl="0" w:tplc="49D27C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DD6BE3"/>
    <w:multiLevelType w:val="hybridMultilevel"/>
    <w:tmpl w:val="B8308D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CF1FF0"/>
    <w:multiLevelType w:val="hybridMultilevel"/>
    <w:tmpl w:val="952C4C06"/>
    <w:lvl w:ilvl="0" w:tplc="0F7A14C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3380776"/>
    <w:multiLevelType w:val="hybridMultilevel"/>
    <w:tmpl w:val="ABC6572E"/>
    <w:lvl w:ilvl="0" w:tplc="B37876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6393BCE"/>
    <w:multiLevelType w:val="hybridMultilevel"/>
    <w:tmpl w:val="1E7CE910"/>
    <w:lvl w:ilvl="0" w:tplc="B210817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7A4F75B3"/>
    <w:multiLevelType w:val="hybridMultilevel"/>
    <w:tmpl w:val="4224E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D2B32F2"/>
    <w:multiLevelType w:val="hybridMultilevel"/>
    <w:tmpl w:val="7C8219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CB1903"/>
    <w:multiLevelType w:val="hybridMultilevel"/>
    <w:tmpl w:val="862E0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0"/>
  </w:num>
  <w:num w:numId="3">
    <w:abstractNumId w:val="11"/>
  </w:num>
  <w:num w:numId="4">
    <w:abstractNumId w:val="17"/>
  </w:num>
  <w:num w:numId="5">
    <w:abstractNumId w:val="12"/>
  </w:num>
  <w:num w:numId="6">
    <w:abstractNumId w:val="6"/>
  </w:num>
  <w:num w:numId="7">
    <w:abstractNumId w:val="18"/>
  </w:num>
  <w:num w:numId="8">
    <w:abstractNumId w:val="32"/>
  </w:num>
  <w:num w:numId="9">
    <w:abstractNumId w:val="28"/>
  </w:num>
  <w:num w:numId="10">
    <w:abstractNumId w:val="27"/>
  </w:num>
  <w:num w:numId="11">
    <w:abstractNumId w:val="0"/>
  </w:num>
  <w:num w:numId="12">
    <w:abstractNumId w:val="22"/>
  </w:num>
  <w:num w:numId="13">
    <w:abstractNumId w:val="3"/>
  </w:num>
  <w:num w:numId="14">
    <w:abstractNumId w:val="23"/>
  </w:num>
  <w:num w:numId="15">
    <w:abstractNumId w:val="26"/>
  </w:num>
  <w:num w:numId="16">
    <w:abstractNumId w:val="31"/>
  </w:num>
  <w:num w:numId="17">
    <w:abstractNumId w:val="30"/>
  </w:num>
  <w:num w:numId="18">
    <w:abstractNumId w:val="8"/>
  </w:num>
  <w:num w:numId="19">
    <w:abstractNumId w:val="13"/>
  </w:num>
  <w:num w:numId="20">
    <w:abstractNumId w:val="4"/>
  </w:num>
  <w:num w:numId="21">
    <w:abstractNumId w:val="7"/>
  </w:num>
  <w:num w:numId="22">
    <w:abstractNumId w:val="24"/>
  </w:num>
  <w:num w:numId="23">
    <w:abstractNumId w:val="14"/>
  </w:num>
  <w:num w:numId="24">
    <w:abstractNumId w:val="1"/>
  </w:num>
  <w:num w:numId="25">
    <w:abstractNumId w:val="25"/>
  </w:num>
  <w:num w:numId="26">
    <w:abstractNumId w:val="21"/>
  </w:num>
  <w:num w:numId="27">
    <w:abstractNumId w:val="10"/>
  </w:num>
  <w:num w:numId="28">
    <w:abstractNumId w:val="15"/>
  </w:num>
  <w:num w:numId="29">
    <w:abstractNumId w:val="5"/>
  </w:num>
  <w:num w:numId="30">
    <w:abstractNumId w:val="9"/>
  </w:num>
  <w:num w:numId="31">
    <w:abstractNumId w:val="2"/>
  </w:num>
  <w:num w:numId="32">
    <w:abstractNumId w:val="29"/>
  </w:num>
  <w:num w:numId="33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20"/>
  <w:drawingGridHorizontalSpacing w:val="80"/>
  <w:displayHorizontalDrawingGridEvery w:val="0"/>
  <w:displayVerticalDrawingGridEvery w:val="0"/>
  <w:noPunctuationKerning/>
  <w:characterSpacingControl w:val="doNotCompress"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03CCF"/>
    <w:rsid w:val="00005661"/>
    <w:rsid w:val="00010B43"/>
    <w:rsid w:val="00011B22"/>
    <w:rsid w:val="00014D8D"/>
    <w:rsid w:val="000175F0"/>
    <w:rsid w:val="000207C0"/>
    <w:rsid w:val="00020EB6"/>
    <w:rsid w:val="00021188"/>
    <w:rsid w:val="000223AA"/>
    <w:rsid w:val="00022AF9"/>
    <w:rsid w:val="00023126"/>
    <w:rsid w:val="00023945"/>
    <w:rsid w:val="00026228"/>
    <w:rsid w:val="00031AA7"/>
    <w:rsid w:val="000320E9"/>
    <w:rsid w:val="00036D05"/>
    <w:rsid w:val="00037BA6"/>
    <w:rsid w:val="0004115A"/>
    <w:rsid w:val="000420E8"/>
    <w:rsid w:val="00045802"/>
    <w:rsid w:val="00046CC5"/>
    <w:rsid w:val="00050427"/>
    <w:rsid w:val="00051FBA"/>
    <w:rsid w:val="00054DE6"/>
    <w:rsid w:val="0005688E"/>
    <w:rsid w:val="00057E27"/>
    <w:rsid w:val="00062CA7"/>
    <w:rsid w:val="00062EF4"/>
    <w:rsid w:val="000652A9"/>
    <w:rsid w:val="00067EB7"/>
    <w:rsid w:val="000700DF"/>
    <w:rsid w:val="00070A46"/>
    <w:rsid w:val="0007466E"/>
    <w:rsid w:val="00075D32"/>
    <w:rsid w:val="00077BDA"/>
    <w:rsid w:val="00084438"/>
    <w:rsid w:val="00084A1A"/>
    <w:rsid w:val="000851CB"/>
    <w:rsid w:val="000902EF"/>
    <w:rsid w:val="00090682"/>
    <w:rsid w:val="000920C1"/>
    <w:rsid w:val="00092D22"/>
    <w:rsid w:val="00093E6E"/>
    <w:rsid w:val="00093FC4"/>
    <w:rsid w:val="000A04E7"/>
    <w:rsid w:val="000A12B7"/>
    <w:rsid w:val="000A2A3C"/>
    <w:rsid w:val="000A337C"/>
    <w:rsid w:val="000A33FB"/>
    <w:rsid w:val="000A35F5"/>
    <w:rsid w:val="000A3C3A"/>
    <w:rsid w:val="000A402B"/>
    <w:rsid w:val="000A530B"/>
    <w:rsid w:val="000B09F6"/>
    <w:rsid w:val="000B116F"/>
    <w:rsid w:val="000B3E53"/>
    <w:rsid w:val="000B3EC5"/>
    <w:rsid w:val="000B4F3F"/>
    <w:rsid w:val="000B523F"/>
    <w:rsid w:val="000C5B54"/>
    <w:rsid w:val="000C70A3"/>
    <w:rsid w:val="000D213E"/>
    <w:rsid w:val="000D2493"/>
    <w:rsid w:val="000D44AB"/>
    <w:rsid w:val="000D4950"/>
    <w:rsid w:val="000D6E29"/>
    <w:rsid w:val="000D7071"/>
    <w:rsid w:val="000D73F0"/>
    <w:rsid w:val="000F5D10"/>
    <w:rsid w:val="000F6437"/>
    <w:rsid w:val="000F75E1"/>
    <w:rsid w:val="000F79F5"/>
    <w:rsid w:val="00100542"/>
    <w:rsid w:val="001007CA"/>
    <w:rsid w:val="001013BC"/>
    <w:rsid w:val="00102DFF"/>
    <w:rsid w:val="00103873"/>
    <w:rsid w:val="00107D77"/>
    <w:rsid w:val="00110081"/>
    <w:rsid w:val="00110EEC"/>
    <w:rsid w:val="00112282"/>
    <w:rsid w:val="00113DE9"/>
    <w:rsid w:val="00115C9A"/>
    <w:rsid w:val="00116A81"/>
    <w:rsid w:val="001200C6"/>
    <w:rsid w:val="00120183"/>
    <w:rsid w:val="00120B08"/>
    <w:rsid w:val="00124A22"/>
    <w:rsid w:val="00126F3B"/>
    <w:rsid w:val="0012711E"/>
    <w:rsid w:val="00134625"/>
    <w:rsid w:val="00134FB0"/>
    <w:rsid w:val="00135898"/>
    <w:rsid w:val="001371FA"/>
    <w:rsid w:val="00141A2E"/>
    <w:rsid w:val="00141E11"/>
    <w:rsid w:val="0014265D"/>
    <w:rsid w:val="001429A7"/>
    <w:rsid w:val="001479DA"/>
    <w:rsid w:val="001513F3"/>
    <w:rsid w:val="001552D4"/>
    <w:rsid w:val="001565D6"/>
    <w:rsid w:val="0015674C"/>
    <w:rsid w:val="00156E0F"/>
    <w:rsid w:val="00163690"/>
    <w:rsid w:val="00164C6E"/>
    <w:rsid w:val="0016599E"/>
    <w:rsid w:val="00170DDC"/>
    <w:rsid w:val="00171EA9"/>
    <w:rsid w:val="00173207"/>
    <w:rsid w:val="0017357B"/>
    <w:rsid w:val="00174697"/>
    <w:rsid w:val="001750CC"/>
    <w:rsid w:val="00175A29"/>
    <w:rsid w:val="00176EB6"/>
    <w:rsid w:val="00180226"/>
    <w:rsid w:val="0018182A"/>
    <w:rsid w:val="00183F76"/>
    <w:rsid w:val="0018536C"/>
    <w:rsid w:val="001876E4"/>
    <w:rsid w:val="0019170E"/>
    <w:rsid w:val="0019229F"/>
    <w:rsid w:val="001951BF"/>
    <w:rsid w:val="0019589E"/>
    <w:rsid w:val="00197ED4"/>
    <w:rsid w:val="001A36AE"/>
    <w:rsid w:val="001A3B59"/>
    <w:rsid w:val="001B019A"/>
    <w:rsid w:val="001B0F4A"/>
    <w:rsid w:val="001B153D"/>
    <w:rsid w:val="001B171D"/>
    <w:rsid w:val="001B1AAA"/>
    <w:rsid w:val="001B2BF9"/>
    <w:rsid w:val="001B374C"/>
    <w:rsid w:val="001B6A9F"/>
    <w:rsid w:val="001B7844"/>
    <w:rsid w:val="001C128C"/>
    <w:rsid w:val="001C3BD1"/>
    <w:rsid w:val="001C4DCD"/>
    <w:rsid w:val="001C4F4D"/>
    <w:rsid w:val="001D0689"/>
    <w:rsid w:val="001D1769"/>
    <w:rsid w:val="001D6D1C"/>
    <w:rsid w:val="001E1E78"/>
    <w:rsid w:val="001E1ECA"/>
    <w:rsid w:val="001E2E19"/>
    <w:rsid w:val="001E553F"/>
    <w:rsid w:val="001E7ACE"/>
    <w:rsid w:val="001F584A"/>
    <w:rsid w:val="002006BA"/>
    <w:rsid w:val="00201AC2"/>
    <w:rsid w:val="002042DB"/>
    <w:rsid w:val="00206276"/>
    <w:rsid w:val="00210E00"/>
    <w:rsid w:val="0021101A"/>
    <w:rsid w:val="002115CA"/>
    <w:rsid w:val="002129F1"/>
    <w:rsid w:val="0021344E"/>
    <w:rsid w:val="002157B7"/>
    <w:rsid w:val="00215F2A"/>
    <w:rsid w:val="00216220"/>
    <w:rsid w:val="00216BE2"/>
    <w:rsid w:val="00220EED"/>
    <w:rsid w:val="00221548"/>
    <w:rsid w:val="002225B2"/>
    <w:rsid w:val="00223133"/>
    <w:rsid w:val="0022496B"/>
    <w:rsid w:val="0022637A"/>
    <w:rsid w:val="00230819"/>
    <w:rsid w:val="00232163"/>
    <w:rsid w:val="002344CB"/>
    <w:rsid w:val="0023557D"/>
    <w:rsid w:val="00236F8D"/>
    <w:rsid w:val="002420DA"/>
    <w:rsid w:val="002434D5"/>
    <w:rsid w:val="00246459"/>
    <w:rsid w:val="002504F1"/>
    <w:rsid w:val="0025052B"/>
    <w:rsid w:val="00254841"/>
    <w:rsid w:val="00255BE5"/>
    <w:rsid w:val="00260C77"/>
    <w:rsid w:val="00260E20"/>
    <w:rsid w:val="00265815"/>
    <w:rsid w:val="00265A22"/>
    <w:rsid w:val="00266F18"/>
    <w:rsid w:val="00267A2F"/>
    <w:rsid w:val="0027027D"/>
    <w:rsid w:val="002749EB"/>
    <w:rsid w:val="0027608B"/>
    <w:rsid w:val="00277903"/>
    <w:rsid w:val="00282B3E"/>
    <w:rsid w:val="00283265"/>
    <w:rsid w:val="0028330E"/>
    <w:rsid w:val="002840CE"/>
    <w:rsid w:val="00284F68"/>
    <w:rsid w:val="00287D3B"/>
    <w:rsid w:val="002962B9"/>
    <w:rsid w:val="00297647"/>
    <w:rsid w:val="00297EA2"/>
    <w:rsid w:val="002A0579"/>
    <w:rsid w:val="002A5AFC"/>
    <w:rsid w:val="002A5F4A"/>
    <w:rsid w:val="002A65FF"/>
    <w:rsid w:val="002A7EB9"/>
    <w:rsid w:val="002B098C"/>
    <w:rsid w:val="002B223E"/>
    <w:rsid w:val="002B46E9"/>
    <w:rsid w:val="002B535B"/>
    <w:rsid w:val="002B54C3"/>
    <w:rsid w:val="002C20ED"/>
    <w:rsid w:val="002C51B9"/>
    <w:rsid w:val="002C6791"/>
    <w:rsid w:val="002C7A39"/>
    <w:rsid w:val="002D00FB"/>
    <w:rsid w:val="002D0725"/>
    <w:rsid w:val="002D0C78"/>
    <w:rsid w:val="002D2A03"/>
    <w:rsid w:val="002D5DAC"/>
    <w:rsid w:val="002D688A"/>
    <w:rsid w:val="002E167B"/>
    <w:rsid w:val="002E178C"/>
    <w:rsid w:val="002E1B5C"/>
    <w:rsid w:val="002E5C1F"/>
    <w:rsid w:val="002F0B3F"/>
    <w:rsid w:val="002F18E4"/>
    <w:rsid w:val="002F1E69"/>
    <w:rsid w:val="002F764C"/>
    <w:rsid w:val="0030091E"/>
    <w:rsid w:val="00303E1A"/>
    <w:rsid w:val="0030504C"/>
    <w:rsid w:val="00305108"/>
    <w:rsid w:val="00307B26"/>
    <w:rsid w:val="00307FAA"/>
    <w:rsid w:val="00311AFB"/>
    <w:rsid w:val="00315317"/>
    <w:rsid w:val="0031624B"/>
    <w:rsid w:val="0031646E"/>
    <w:rsid w:val="0031716E"/>
    <w:rsid w:val="00320335"/>
    <w:rsid w:val="00323380"/>
    <w:rsid w:val="00327951"/>
    <w:rsid w:val="00327B32"/>
    <w:rsid w:val="00327C84"/>
    <w:rsid w:val="003305B1"/>
    <w:rsid w:val="00331CE5"/>
    <w:rsid w:val="00331F79"/>
    <w:rsid w:val="0033205D"/>
    <w:rsid w:val="00333174"/>
    <w:rsid w:val="00333CCF"/>
    <w:rsid w:val="003347EA"/>
    <w:rsid w:val="00334D64"/>
    <w:rsid w:val="003362B5"/>
    <w:rsid w:val="00340B97"/>
    <w:rsid w:val="003418AE"/>
    <w:rsid w:val="00341E1A"/>
    <w:rsid w:val="00342A7D"/>
    <w:rsid w:val="00342E00"/>
    <w:rsid w:val="00343501"/>
    <w:rsid w:val="00343B79"/>
    <w:rsid w:val="00345284"/>
    <w:rsid w:val="0035176A"/>
    <w:rsid w:val="003555CC"/>
    <w:rsid w:val="003578BA"/>
    <w:rsid w:val="00362F9E"/>
    <w:rsid w:val="00363F20"/>
    <w:rsid w:val="00364255"/>
    <w:rsid w:val="00364CEF"/>
    <w:rsid w:val="00365115"/>
    <w:rsid w:val="00366583"/>
    <w:rsid w:val="00366A1F"/>
    <w:rsid w:val="0037162F"/>
    <w:rsid w:val="00377129"/>
    <w:rsid w:val="00377D90"/>
    <w:rsid w:val="00382F1C"/>
    <w:rsid w:val="00383BEE"/>
    <w:rsid w:val="00383F0D"/>
    <w:rsid w:val="003876BE"/>
    <w:rsid w:val="00392816"/>
    <w:rsid w:val="00395A0F"/>
    <w:rsid w:val="00396C4C"/>
    <w:rsid w:val="003978C6"/>
    <w:rsid w:val="003A2559"/>
    <w:rsid w:val="003A2767"/>
    <w:rsid w:val="003A2C7B"/>
    <w:rsid w:val="003A3177"/>
    <w:rsid w:val="003A6FDA"/>
    <w:rsid w:val="003B1667"/>
    <w:rsid w:val="003B320D"/>
    <w:rsid w:val="003B6898"/>
    <w:rsid w:val="003B7A53"/>
    <w:rsid w:val="003C0D77"/>
    <w:rsid w:val="003C23BA"/>
    <w:rsid w:val="003C2A7A"/>
    <w:rsid w:val="003C5424"/>
    <w:rsid w:val="003C61F4"/>
    <w:rsid w:val="003C6B11"/>
    <w:rsid w:val="003C74FF"/>
    <w:rsid w:val="003C750A"/>
    <w:rsid w:val="003D1B38"/>
    <w:rsid w:val="003D255F"/>
    <w:rsid w:val="003D2B6F"/>
    <w:rsid w:val="003D2FA7"/>
    <w:rsid w:val="003D5372"/>
    <w:rsid w:val="003D7FB3"/>
    <w:rsid w:val="003E0E86"/>
    <w:rsid w:val="003E2A10"/>
    <w:rsid w:val="003E59E0"/>
    <w:rsid w:val="003E6506"/>
    <w:rsid w:val="003E675B"/>
    <w:rsid w:val="003E6AC8"/>
    <w:rsid w:val="003E7C5A"/>
    <w:rsid w:val="003F24FA"/>
    <w:rsid w:val="003F4807"/>
    <w:rsid w:val="003F5D89"/>
    <w:rsid w:val="003F67BA"/>
    <w:rsid w:val="00400260"/>
    <w:rsid w:val="00401807"/>
    <w:rsid w:val="00402633"/>
    <w:rsid w:val="00404095"/>
    <w:rsid w:val="00404DA2"/>
    <w:rsid w:val="00407029"/>
    <w:rsid w:val="004116EA"/>
    <w:rsid w:val="00411710"/>
    <w:rsid w:val="00411A41"/>
    <w:rsid w:val="0041290C"/>
    <w:rsid w:val="0041405E"/>
    <w:rsid w:val="0041474B"/>
    <w:rsid w:val="004150B6"/>
    <w:rsid w:val="00420391"/>
    <w:rsid w:val="00420C13"/>
    <w:rsid w:val="00426E8D"/>
    <w:rsid w:val="00431481"/>
    <w:rsid w:val="00431896"/>
    <w:rsid w:val="00433AB4"/>
    <w:rsid w:val="00437959"/>
    <w:rsid w:val="004404A6"/>
    <w:rsid w:val="00446C3D"/>
    <w:rsid w:val="00450961"/>
    <w:rsid w:val="00452F0D"/>
    <w:rsid w:val="004553A8"/>
    <w:rsid w:val="00457E20"/>
    <w:rsid w:val="0046160F"/>
    <w:rsid w:val="004629F7"/>
    <w:rsid w:val="0046386D"/>
    <w:rsid w:val="0046409F"/>
    <w:rsid w:val="004660A6"/>
    <w:rsid w:val="004672F3"/>
    <w:rsid w:val="004709BE"/>
    <w:rsid w:val="00471739"/>
    <w:rsid w:val="0047191A"/>
    <w:rsid w:val="00472840"/>
    <w:rsid w:val="00473A14"/>
    <w:rsid w:val="0047452C"/>
    <w:rsid w:val="0047455B"/>
    <w:rsid w:val="0047471F"/>
    <w:rsid w:val="00477EED"/>
    <w:rsid w:val="004816EA"/>
    <w:rsid w:val="004833ED"/>
    <w:rsid w:val="0048473E"/>
    <w:rsid w:val="004870E6"/>
    <w:rsid w:val="00487546"/>
    <w:rsid w:val="00490B92"/>
    <w:rsid w:val="00493F63"/>
    <w:rsid w:val="004A62B4"/>
    <w:rsid w:val="004A64E2"/>
    <w:rsid w:val="004A75F7"/>
    <w:rsid w:val="004B011B"/>
    <w:rsid w:val="004B315F"/>
    <w:rsid w:val="004B4465"/>
    <w:rsid w:val="004B48F1"/>
    <w:rsid w:val="004B5D3F"/>
    <w:rsid w:val="004C6250"/>
    <w:rsid w:val="004C6A67"/>
    <w:rsid w:val="004D0CE3"/>
    <w:rsid w:val="004D1039"/>
    <w:rsid w:val="004D1B6A"/>
    <w:rsid w:val="004D5738"/>
    <w:rsid w:val="004D6880"/>
    <w:rsid w:val="004D6B8A"/>
    <w:rsid w:val="004D7D75"/>
    <w:rsid w:val="004E14DC"/>
    <w:rsid w:val="004E23D2"/>
    <w:rsid w:val="004E3271"/>
    <w:rsid w:val="004E5132"/>
    <w:rsid w:val="004E513E"/>
    <w:rsid w:val="004E61A5"/>
    <w:rsid w:val="004E65A4"/>
    <w:rsid w:val="004F247D"/>
    <w:rsid w:val="004F2B35"/>
    <w:rsid w:val="004F6657"/>
    <w:rsid w:val="004F6D0C"/>
    <w:rsid w:val="0050256E"/>
    <w:rsid w:val="0050483E"/>
    <w:rsid w:val="0050488D"/>
    <w:rsid w:val="005110CC"/>
    <w:rsid w:val="00514ED6"/>
    <w:rsid w:val="00515DD7"/>
    <w:rsid w:val="00517C00"/>
    <w:rsid w:val="00517E45"/>
    <w:rsid w:val="00522BE6"/>
    <w:rsid w:val="00524110"/>
    <w:rsid w:val="00532291"/>
    <w:rsid w:val="00532976"/>
    <w:rsid w:val="00535014"/>
    <w:rsid w:val="00535063"/>
    <w:rsid w:val="00537DB8"/>
    <w:rsid w:val="0054000C"/>
    <w:rsid w:val="0054229B"/>
    <w:rsid w:val="00543597"/>
    <w:rsid w:val="00543DD7"/>
    <w:rsid w:val="00545957"/>
    <w:rsid w:val="00545D70"/>
    <w:rsid w:val="00547C2C"/>
    <w:rsid w:val="00551B77"/>
    <w:rsid w:val="005520FF"/>
    <w:rsid w:val="005529A9"/>
    <w:rsid w:val="0055324C"/>
    <w:rsid w:val="005541A8"/>
    <w:rsid w:val="0055519E"/>
    <w:rsid w:val="005556F4"/>
    <w:rsid w:val="00556034"/>
    <w:rsid w:val="00557594"/>
    <w:rsid w:val="00557CBB"/>
    <w:rsid w:val="00561028"/>
    <w:rsid w:val="0056149D"/>
    <w:rsid w:val="0056169D"/>
    <w:rsid w:val="005617EC"/>
    <w:rsid w:val="00565B00"/>
    <w:rsid w:val="005704F4"/>
    <w:rsid w:val="005757E9"/>
    <w:rsid w:val="00575BEB"/>
    <w:rsid w:val="00576319"/>
    <w:rsid w:val="005765AA"/>
    <w:rsid w:val="00581553"/>
    <w:rsid w:val="00582691"/>
    <w:rsid w:val="00583009"/>
    <w:rsid w:val="00583892"/>
    <w:rsid w:val="00583A9C"/>
    <w:rsid w:val="00583F6D"/>
    <w:rsid w:val="00584E51"/>
    <w:rsid w:val="0058509E"/>
    <w:rsid w:val="00586394"/>
    <w:rsid w:val="005865DF"/>
    <w:rsid w:val="0058760D"/>
    <w:rsid w:val="005923ED"/>
    <w:rsid w:val="00592B1A"/>
    <w:rsid w:val="00593B80"/>
    <w:rsid w:val="005A015F"/>
    <w:rsid w:val="005A1DAA"/>
    <w:rsid w:val="005A502E"/>
    <w:rsid w:val="005A7BBB"/>
    <w:rsid w:val="005B0D8B"/>
    <w:rsid w:val="005B1C8C"/>
    <w:rsid w:val="005B350E"/>
    <w:rsid w:val="005C0808"/>
    <w:rsid w:val="005C28AF"/>
    <w:rsid w:val="005C4642"/>
    <w:rsid w:val="005C4C3B"/>
    <w:rsid w:val="005C4CAC"/>
    <w:rsid w:val="005C56CC"/>
    <w:rsid w:val="005C788B"/>
    <w:rsid w:val="005C7BF6"/>
    <w:rsid w:val="005D0A26"/>
    <w:rsid w:val="005D0DCC"/>
    <w:rsid w:val="005D1A27"/>
    <w:rsid w:val="005D42F0"/>
    <w:rsid w:val="005D4BD0"/>
    <w:rsid w:val="005D4CD1"/>
    <w:rsid w:val="005D78B8"/>
    <w:rsid w:val="005D7D0C"/>
    <w:rsid w:val="005E242E"/>
    <w:rsid w:val="005E6B85"/>
    <w:rsid w:val="005E7E05"/>
    <w:rsid w:val="005F0467"/>
    <w:rsid w:val="005F51EC"/>
    <w:rsid w:val="00600896"/>
    <w:rsid w:val="00600CD3"/>
    <w:rsid w:val="0060171B"/>
    <w:rsid w:val="00605347"/>
    <w:rsid w:val="006106EF"/>
    <w:rsid w:val="006170E9"/>
    <w:rsid w:val="00617B38"/>
    <w:rsid w:val="006215EC"/>
    <w:rsid w:val="0062165D"/>
    <w:rsid w:val="00627B2F"/>
    <w:rsid w:val="00627D18"/>
    <w:rsid w:val="006317CF"/>
    <w:rsid w:val="00631E02"/>
    <w:rsid w:val="006340EC"/>
    <w:rsid w:val="006352BC"/>
    <w:rsid w:val="006356DD"/>
    <w:rsid w:val="00635EBD"/>
    <w:rsid w:val="00637454"/>
    <w:rsid w:val="00641DB4"/>
    <w:rsid w:val="00642020"/>
    <w:rsid w:val="006433D0"/>
    <w:rsid w:val="00643558"/>
    <w:rsid w:val="00644747"/>
    <w:rsid w:val="006508E2"/>
    <w:rsid w:val="00651A80"/>
    <w:rsid w:val="006534EF"/>
    <w:rsid w:val="006621A0"/>
    <w:rsid w:val="00662461"/>
    <w:rsid w:val="0066524A"/>
    <w:rsid w:val="00670913"/>
    <w:rsid w:val="00675DD7"/>
    <w:rsid w:val="006770CA"/>
    <w:rsid w:val="00677BFA"/>
    <w:rsid w:val="00677E03"/>
    <w:rsid w:val="00682402"/>
    <w:rsid w:val="00683E5A"/>
    <w:rsid w:val="006843A7"/>
    <w:rsid w:val="0068761D"/>
    <w:rsid w:val="00690379"/>
    <w:rsid w:val="00690443"/>
    <w:rsid w:val="00691154"/>
    <w:rsid w:val="006925BD"/>
    <w:rsid w:val="0069464D"/>
    <w:rsid w:val="00695DA0"/>
    <w:rsid w:val="00697494"/>
    <w:rsid w:val="006A0457"/>
    <w:rsid w:val="006A075A"/>
    <w:rsid w:val="006A13BD"/>
    <w:rsid w:val="006A174C"/>
    <w:rsid w:val="006A178C"/>
    <w:rsid w:val="006A4201"/>
    <w:rsid w:val="006A5ECB"/>
    <w:rsid w:val="006A67DB"/>
    <w:rsid w:val="006A737E"/>
    <w:rsid w:val="006A7519"/>
    <w:rsid w:val="006A7D39"/>
    <w:rsid w:val="006B1DF5"/>
    <w:rsid w:val="006B4CFA"/>
    <w:rsid w:val="006B65DD"/>
    <w:rsid w:val="006B74E6"/>
    <w:rsid w:val="006C014F"/>
    <w:rsid w:val="006C4248"/>
    <w:rsid w:val="006C5FEF"/>
    <w:rsid w:val="006D018F"/>
    <w:rsid w:val="006D0EEE"/>
    <w:rsid w:val="006D1100"/>
    <w:rsid w:val="006D32CF"/>
    <w:rsid w:val="006D3FD2"/>
    <w:rsid w:val="006D5257"/>
    <w:rsid w:val="006D642C"/>
    <w:rsid w:val="006E1CA0"/>
    <w:rsid w:val="006E1D3A"/>
    <w:rsid w:val="006E4371"/>
    <w:rsid w:val="006E501B"/>
    <w:rsid w:val="006E7B1B"/>
    <w:rsid w:val="006E7E11"/>
    <w:rsid w:val="007038FA"/>
    <w:rsid w:val="007059BD"/>
    <w:rsid w:val="00707C49"/>
    <w:rsid w:val="00712AEE"/>
    <w:rsid w:val="00721F92"/>
    <w:rsid w:val="00727EFB"/>
    <w:rsid w:val="00731D1B"/>
    <w:rsid w:val="007323BA"/>
    <w:rsid w:val="00733C67"/>
    <w:rsid w:val="0073472F"/>
    <w:rsid w:val="00736D4B"/>
    <w:rsid w:val="00737D2C"/>
    <w:rsid w:val="00740847"/>
    <w:rsid w:val="00742707"/>
    <w:rsid w:val="007434B8"/>
    <w:rsid w:val="007438B8"/>
    <w:rsid w:val="00743BAB"/>
    <w:rsid w:val="00745385"/>
    <w:rsid w:val="007464A4"/>
    <w:rsid w:val="00752074"/>
    <w:rsid w:val="00753156"/>
    <w:rsid w:val="00754686"/>
    <w:rsid w:val="0075476C"/>
    <w:rsid w:val="00755B66"/>
    <w:rsid w:val="007662F3"/>
    <w:rsid w:val="00766A00"/>
    <w:rsid w:val="00766BFC"/>
    <w:rsid w:val="0077280A"/>
    <w:rsid w:val="00774133"/>
    <w:rsid w:val="007758F1"/>
    <w:rsid w:val="00776802"/>
    <w:rsid w:val="007774C7"/>
    <w:rsid w:val="007838BC"/>
    <w:rsid w:val="007862D5"/>
    <w:rsid w:val="00786FA0"/>
    <w:rsid w:val="00790874"/>
    <w:rsid w:val="00794D9F"/>
    <w:rsid w:val="00795015"/>
    <w:rsid w:val="00796FCA"/>
    <w:rsid w:val="00797F7F"/>
    <w:rsid w:val="007A230F"/>
    <w:rsid w:val="007A2814"/>
    <w:rsid w:val="007A3B21"/>
    <w:rsid w:val="007A496E"/>
    <w:rsid w:val="007A629E"/>
    <w:rsid w:val="007A6EF0"/>
    <w:rsid w:val="007A71D4"/>
    <w:rsid w:val="007C0068"/>
    <w:rsid w:val="007C0436"/>
    <w:rsid w:val="007C051E"/>
    <w:rsid w:val="007C142B"/>
    <w:rsid w:val="007C167B"/>
    <w:rsid w:val="007C25CA"/>
    <w:rsid w:val="007C2AD2"/>
    <w:rsid w:val="007C50DB"/>
    <w:rsid w:val="007C70A2"/>
    <w:rsid w:val="007C7339"/>
    <w:rsid w:val="007D002A"/>
    <w:rsid w:val="007D0AC3"/>
    <w:rsid w:val="007D2B52"/>
    <w:rsid w:val="007D5F1E"/>
    <w:rsid w:val="007D70CB"/>
    <w:rsid w:val="007E03F7"/>
    <w:rsid w:val="007E3A08"/>
    <w:rsid w:val="007E3C5D"/>
    <w:rsid w:val="007E3F3D"/>
    <w:rsid w:val="007E498E"/>
    <w:rsid w:val="007E7776"/>
    <w:rsid w:val="007F0B0A"/>
    <w:rsid w:val="007F114D"/>
    <w:rsid w:val="007F348E"/>
    <w:rsid w:val="007F4360"/>
    <w:rsid w:val="007F4540"/>
    <w:rsid w:val="007F5B8C"/>
    <w:rsid w:val="007F5CCA"/>
    <w:rsid w:val="007F6306"/>
    <w:rsid w:val="007F689D"/>
    <w:rsid w:val="007F7BAB"/>
    <w:rsid w:val="00800DCB"/>
    <w:rsid w:val="00803491"/>
    <w:rsid w:val="008034B7"/>
    <w:rsid w:val="00803A4A"/>
    <w:rsid w:val="00811206"/>
    <w:rsid w:val="00814687"/>
    <w:rsid w:val="00816638"/>
    <w:rsid w:val="0081672E"/>
    <w:rsid w:val="00820E84"/>
    <w:rsid w:val="00822890"/>
    <w:rsid w:val="00824051"/>
    <w:rsid w:val="00825C3C"/>
    <w:rsid w:val="00826385"/>
    <w:rsid w:val="00827120"/>
    <w:rsid w:val="00836FEE"/>
    <w:rsid w:val="00837150"/>
    <w:rsid w:val="00840646"/>
    <w:rsid w:val="00842E87"/>
    <w:rsid w:val="0084612E"/>
    <w:rsid w:val="00846AC1"/>
    <w:rsid w:val="00847091"/>
    <w:rsid w:val="0085327B"/>
    <w:rsid w:val="0085409D"/>
    <w:rsid w:val="00855568"/>
    <w:rsid w:val="008620ED"/>
    <w:rsid w:val="00862FB3"/>
    <w:rsid w:val="00864104"/>
    <w:rsid w:val="00865F19"/>
    <w:rsid w:val="00866386"/>
    <w:rsid w:val="00873AB9"/>
    <w:rsid w:val="0087516E"/>
    <w:rsid w:val="00876792"/>
    <w:rsid w:val="00876DDF"/>
    <w:rsid w:val="00877A3A"/>
    <w:rsid w:val="00882A34"/>
    <w:rsid w:val="00883423"/>
    <w:rsid w:val="00883625"/>
    <w:rsid w:val="0088459F"/>
    <w:rsid w:val="008851AE"/>
    <w:rsid w:val="008867F8"/>
    <w:rsid w:val="00887BA6"/>
    <w:rsid w:val="00893298"/>
    <w:rsid w:val="008950A5"/>
    <w:rsid w:val="0089532B"/>
    <w:rsid w:val="00895BDF"/>
    <w:rsid w:val="00895EF2"/>
    <w:rsid w:val="008A0841"/>
    <w:rsid w:val="008A158F"/>
    <w:rsid w:val="008A40E8"/>
    <w:rsid w:val="008A47BF"/>
    <w:rsid w:val="008B020A"/>
    <w:rsid w:val="008B1913"/>
    <w:rsid w:val="008B3E65"/>
    <w:rsid w:val="008B534A"/>
    <w:rsid w:val="008B54BD"/>
    <w:rsid w:val="008B5B7C"/>
    <w:rsid w:val="008B600E"/>
    <w:rsid w:val="008C0FF7"/>
    <w:rsid w:val="008C39DF"/>
    <w:rsid w:val="008C6912"/>
    <w:rsid w:val="008D146A"/>
    <w:rsid w:val="008D3CDF"/>
    <w:rsid w:val="008D6A79"/>
    <w:rsid w:val="008D737B"/>
    <w:rsid w:val="008E1AA7"/>
    <w:rsid w:val="008E3933"/>
    <w:rsid w:val="008F1C1B"/>
    <w:rsid w:val="008F3FE6"/>
    <w:rsid w:val="008F66B7"/>
    <w:rsid w:val="008F7D60"/>
    <w:rsid w:val="00900E50"/>
    <w:rsid w:val="00901DBA"/>
    <w:rsid w:val="00902C83"/>
    <w:rsid w:val="00903CCF"/>
    <w:rsid w:val="00906B7D"/>
    <w:rsid w:val="00911BBB"/>
    <w:rsid w:val="009144B0"/>
    <w:rsid w:val="0091572B"/>
    <w:rsid w:val="009163CC"/>
    <w:rsid w:val="00920471"/>
    <w:rsid w:val="00921642"/>
    <w:rsid w:val="0092222C"/>
    <w:rsid w:val="00923D33"/>
    <w:rsid w:val="00923FAF"/>
    <w:rsid w:val="00924132"/>
    <w:rsid w:val="009256F8"/>
    <w:rsid w:val="00926BD3"/>
    <w:rsid w:val="00927C98"/>
    <w:rsid w:val="00927DFF"/>
    <w:rsid w:val="0093014D"/>
    <w:rsid w:val="00930343"/>
    <w:rsid w:val="0093045C"/>
    <w:rsid w:val="00932167"/>
    <w:rsid w:val="00932269"/>
    <w:rsid w:val="00934882"/>
    <w:rsid w:val="009348FC"/>
    <w:rsid w:val="00935B33"/>
    <w:rsid w:val="00936A96"/>
    <w:rsid w:val="00936BBC"/>
    <w:rsid w:val="00936CD1"/>
    <w:rsid w:val="00940700"/>
    <w:rsid w:val="009412CA"/>
    <w:rsid w:val="00942E03"/>
    <w:rsid w:val="00945C59"/>
    <w:rsid w:val="00946B2B"/>
    <w:rsid w:val="00947FE1"/>
    <w:rsid w:val="009535C2"/>
    <w:rsid w:val="00954FF0"/>
    <w:rsid w:val="00956AD3"/>
    <w:rsid w:val="00960047"/>
    <w:rsid w:val="009614C4"/>
    <w:rsid w:val="0096207E"/>
    <w:rsid w:val="00964B24"/>
    <w:rsid w:val="009653BC"/>
    <w:rsid w:val="00966291"/>
    <w:rsid w:val="009663F0"/>
    <w:rsid w:val="0096784D"/>
    <w:rsid w:val="009745D2"/>
    <w:rsid w:val="00975FD6"/>
    <w:rsid w:val="00976DEA"/>
    <w:rsid w:val="0097711A"/>
    <w:rsid w:val="009802A7"/>
    <w:rsid w:val="009814BF"/>
    <w:rsid w:val="009833F5"/>
    <w:rsid w:val="009841FF"/>
    <w:rsid w:val="009852C8"/>
    <w:rsid w:val="009854B1"/>
    <w:rsid w:val="009903A9"/>
    <w:rsid w:val="009909C4"/>
    <w:rsid w:val="0099198F"/>
    <w:rsid w:val="00993382"/>
    <w:rsid w:val="00994BB5"/>
    <w:rsid w:val="009A0D47"/>
    <w:rsid w:val="009A105D"/>
    <w:rsid w:val="009A174D"/>
    <w:rsid w:val="009A1DE7"/>
    <w:rsid w:val="009A24B6"/>
    <w:rsid w:val="009A2A88"/>
    <w:rsid w:val="009A36F1"/>
    <w:rsid w:val="009B06B1"/>
    <w:rsid w:val="009B0F3D"/>
    <w:rsid w:val="009B1183"/>
    <w:rsid w:val="009B19AB"/>
    <w:rsid w:val="009B4BDB"/>
    <w:rsid w:val="009C0A74"/>
    <w:rsid w:val="009C6854"/>
    <w:rsid w:val="009D046F"/>
    <w:rsid w:val="009D0557"/>
    <w:rsid w:val="009D1233"/>
    <w:rsid w:val="009D12C0"/>
    <w:rsid w:val="009D1510"/>
    <w:rsid w:val="009D4D44"/>
    <w:rsid w:val="009D77DE"/>
    <w:rsid w:val="009E2422"/>
    <w:rsid w:val="009E5E05"/>
    <w:rsid w:val="009E65A0"/>
    <w:rsid w:val="009E7D9E"/>
    <w:rsid w:val="009F21C3"/>
    <w:rsid w:val="009F5D67"/>
    <w:rsid w:val="009F65DA"/>
    <w:rsid w:val="009F7D5E"/>
    <w:rsid w:val="00A01C76"/>
    <w:rsid w:val="00A02107"/>
    <w:rsid w:val="00A0330B"/>
    <w:rsid w:val="00A036A4"/>
    <w:rsid w:val="00A06126"/>
    <w:rsid w:val="00A0636F"/>
    <w:rsid w:val="00A0698F"/>
    <w:rsid w:val="00A06ACC"/>
    <w:rsid w:val="00A070BC"/>
    <w:rsid w:val="00A11E75"/>
    <w:rsid w:val="00A150C3"/>
    <w:rsid w:val="00A167B7"/>
    <w:rsid w:val="00A235B8"/>
    <w:rsid w:val="00A26DA4"/>
    <w:rsid w:val="00A26EFA"/>
    <w:rsid w:val="00A27042"/>
    <w:rsid w:val="00A27673"/>
    <w:rsid w:val="00A322C5"/>
    <w:rsid w:val="00A34ACD"/>
    <w:rsid w:val="00A37B92"/>
    <w:rsid w:val="00A404AA"/>
    <w:rsid w:val="00A4103B"/>
    <w:rsid w:val="00A42176"/>
    <w:rsid w:val="00A430A2"/>
    <w:rsid w:val="00A468EF"/>
    <w:rsid w:val="00A47400"/>
    <w:rsid w:val="00A47C10"/>
    <w:rsid w:val="00A532AD"/>
    <w:rsid w:val="00A541A5"/>
    <w:rsid w:val="00A550D9"/>
    <w:rsid w:val="00A62CEF"/>
    <w:rsid w:val="00A63E69"/>
    <w:rsid w:val="00A64655"/>
    <w:rsid w:val="00A649F1"/>
    <w:rsid w:val="00A7176D"/>
    <w:rsid w:val="00A736F2"/>
    <w:rsid w:val="00A74416"/>
    <w:rsid w:val="00A75599"/>
    <w:rsid w:val="00A76F58"/>
    <w:rsid w:val="00A82CCF"/>
    <w:rsid w:val="00A833ED"/>
    <w:rsid w:val="00A86077"/>
    <w:rsid w:val="00A90E87"/>
    <w:rsid w:val="00A9306E"/>
    <w:rsid w:val="00A93524"/>
    <w:rsid w:val="00A93AF9"/>
    <w:rsid w:val="00A93F31"/>
    <w:rsid w:val="00A9748D"/>
    <w:rsid w:val="00A975C4"/>
    <w:rsid w:val="00AA244C"/>
    <w:rsid w:val="00AA36EE"/>
    <w:rsid w:val="00AA37CC"/>
    <w:rsid w:val="00AA695E"/>
    <w:rsid w:val="00AA6F8F"/>
    <w:rsid w:val="00AA77CA"/>
    <w:rsid w:val="00AB5226"/>
    <w:rsid w:val="00AC00D3"/>
    <w:rsid w:val="00AC2816"/>
    <w:rsid w:val="00AC4748"/>
    <w:rsid w:val="00AC4F91"/>
    <w:rsid w:val="00AD035F"/>
    <w:rsid w:val="00AD3347"/>
    <w:rsid w:val="00AD3839"/>
    <w:rsid w:val="00AD721E"/>
    <w:rsid w:val="00AE46CE"/>
    <w:rsid w:val="00AE6B13"/>
    <w:rsid w:val="00AF14F6"/>
    <w:rsid w:val="00AF1965"/>
    <w:rsid w:val="00AF3065"/>
    <w:rsid w:val="00AF3AD8"/>
    <w:rsid w:val="00AF5E13"/>
    <w:rsid w:val="00AF61B9"/>
    <w:rsid w:val="00AF6BDD"/>
    <w:rsid w:val="00B00E43"/>
    <w:rsid w:val="00B01F95"/>
    <w:rsid w:val="00B0248C"/>
    <w:rsid w:val="00B06CB4"/>
    <w:rsid w:val="00B079E3"/>
    <w:rsid w:val="00B07BB0"/>
    <w:rsid w:val="00B11378"/>
    <w:rsid w:val="00B1186E"/>
    <w:rsid w:val="00B11E34"/>
    <w:rsid w:val="00B17DCF"/>
    <w:rsid w:val="00B20190"/>
    <w:rsid w:val="00B23F84"/>
    <w:rsid w:val="00B30C1B"/>
    <w:rsid w:val="00B31360"/>
    <w:rsid w:val="00B33BA2"/>
    <w:rsid w:val="00B34380"/>
    <w:rsid w:val="00B3604D"/>
    <w:rsid w:val="00B37199"/>
    <w:rsid w:val="00B41EB4"/>
    <w:rsid w:val="00B42CEB"/>
    <w:rsid w:val="00B45D49"/>
    <w:rsid w:val="00B468C7"/>
    <w:rsid w:val="00B469DF"/>
    <w:rsid w:val="00B47BA0"/>
    <w:rsid w:val="00B50B30"/>
    <w:rsid w:val="00B522EC"/>
    <w:rsid w:val="00B52455"/>
    <w:rsid w:val="00B5317D"/>
    <w:rsid w:val="00B548E9"/>
    <w:rsid w:val="00B54A6E"/>
    <w:rsid w:val="00B570D6"/>
    <w:rsid w:val="00B570F7"/>
    <w:rsid w:val="00B5722B"/>
    <w:rsid w:val="00B57519"/>
    <w:rsid w:val="00B57894"/>
    <w:rsid w:val="00B60121"/>
    <w:rsid w:val="00B601D6"/>
    <w:rsid w:val="00B60A4D"/>
    <w:rsid w:val="00B62F72"/>
    <w:rsid w:val="00B63EA8"/>
    <w:rsid w:val="00B659AD"/>
    <w:rsid w:val="00B65C7F"/>
    <w:rsid w:val="00B66100"/>
    <w:rsid w:val="00B70785"/>
    <w:rsid w:val="00B713E7"/>
    <w:rsid w:val="00B715A5"/>
    <w:rsid w:val="00B71DD7"/>
    <w:rsid w:val="00B73487"/>
    <w:rsid w:val="00B73D9A"/>
    <w:rsid w:val="00B7521D"/>
    <w:rsid w:val="00B760F0"/>
    <w:rsid w:val="00B8030C"/>
    <w:rsid w:val="00B8086D"/>
    <w:rsid w:val="00B8089A"/>
    <w:rsid w:val="00B83068"/>
    <w:rsid w:val="00B84E53"/>
    <w:rsid w:val="00B92221"/>
    <w:rsid w:val="00B9362C"/>
    <w:rsid w:val="00B936D9"/>
    <w:rsid w:val="00B9397C"/>
    <w:rsid w:val="00BA0C4B"/>
    <w:rsid w:val="00BA15B5"/>
    <w:rsid w:val="00BA19F5"/>
    <w:rsid w:val="00BA3C97"/>
    <w:rsid w:val="00BA3CDB"/>
    <w:rsid w:val="00BA45E6"/>
    <w:rsid w:val="00BA4C95"/>
    <w:rsid w:val="00BA4D9B"/>
    <w:rsid w:val="00BA68DB"/>
    <w:rsid w:val="00BB0CD2"/>
    <w:rsid w:val="00BB1824"/>
    <w:rsid w:val="00BB2E5C"/>
    <w:rsid w:val="00BB4090"/>
    <w:rsid w:val="00BB52A4"/>
    <w:rsid w:val="00BB595F"/>
    <w:rsid w:val="00BC1311"/>
    <w:rsid w:val="00BC1D0C"/>
    <w:rsid w:val="00BC1D22"/>
    <w:rsid w:val="00BC1D9C"/>
    <w:rsid w:val="00BC46F4"/>
    <w:rsid w:val="00BC7501"/>
    <w:rsid w:val="00BC7C31"/>
    <w:rsid w:val="00BD4442"/>
    <w:rsid w:val="00BE0F58"/>
    <w:rsid w:val="00BE393F"/>
    <w:rsid w:val="00BE4121"/>
    <w:rsid w:val="00BE429B"/>
    <w:rsid w:val="00BE7B1B"/>
    <w:rsid w:val="00BF2A81"/>
    <w:rsid w:val="00BF2B09"/>
    <w:rsid w:val="00BF34E6"/>
    <w:rsid w:val="00BF4E87"/>
    <w:rsid w:val="00BF6B9E"/>
    <w:rsid w:val="00C04BE1"/>
    <w:rsid w:val="00C0599F"/>
    <w:rsid w:val="00C10130"/>
    <w:rsid w:val="00C1257F"/>
    <w:rsid w:val="00C135F2"/>
    <w:rsid w:val="00C13622"/>
    <w:rsid w:val="00C14D90"/>
    <w:rsid w:val="00C1656A"/>
    <w:rsid w:val="00C17712"/>
    <w:rsid w:val="00C202E2"/>
    <w:rsid w:val="00C20FA9"/>
    <w:rsid w:val="00C211EA"/>
    <w:rsid w:val="00C214A9"/>
    <w:rsid w:val="00C21676"/>
    <w:rsid w:val="00C27C23"/>
    <w:rsid w:val="00C30BE6"/>
    <w:rsid w:val="00C30C6A"/>
    <w:rsid w:val="00C313F6"/>
    <w:rsid w:val="00C35F99"/>
    <w:rsid w:val="00C42F20"/>
    <w:rsid w:val="00C42F9B"/>
    <w:rsid w:val="00C4303C"/>
    <w:rsid w:val="00C4332D"/>
    <w:rsid w:val="00C4357C"/>
    <w:rsid w:val="00C4687B"/>
    <w:rsid w:val="00C513BF"/>
    <w:rsid w:val="00C54839"/>
    <w:rsid w:val="00C55EB2"/>
    <w:rsid w:val="00C5684B"/>
    <w:rsid w:val="00C57F8F"/>
    <w:rsid w:val="00C615FC"/>
    <w:rsid w:val="00C66A4A"/>
    <w:rsid w:val="00C703FF"/>
    <w:rsid w:val="00C70AD9"/>
    <w:rsid w:val="00C70F36"/>
    <w:rsid w:val="00C716F4"/>
    <w:rsid w:val="00C71EF9"/>
    <w:rsid w:val="00C745FA"/>
    <w:rsid w:val="00C76BB8"/>
    <w:rsid w:val="00C822D6"/>
    <w:rsid w:val="00C84457"/>
    <w:rsid w:val="00C850F7"/>
    <w:rsid w:val="00C85C4C"/>
    <w:rsid w:val="00C867A5"/>
    <w:rsid w:val="00C87176"/>
    <w:rsid w:val="00C93AC8"/>
    <w:rsid w:val="00C93B3E"/>
    <w:rsid w:val="00CA03EE"/>
    <w:rsid w:val="00CA6679"/>
    <w:rsid w:val="00CB56F8"/>
    <w:rsid w:val="00CB5E14"/>
    <w:rsid w:val="00CB76CD"/>
    <w:rsid w:val="00CC09A0"/>
    <w:rsid w:val="00CC2892"/>
    <w:rsid w:val="00CC2ADE"/>
    <w:rsid w:val="00CC579B"/>
    <w:rsid w:val="00CD179A"/>
    <w:rsid w:val="00CD34A6"/>
    <w:rsid w:val="00CD5149"/>
    <w:rsid w:val="00CD6043"/>
    <w:rsid w:val="00CD6189"/>
    <w:rsid w:val="00CD6234"/>
    <w:rsid w:val="00CD6AC6"/>
    <w:rsid w:val="00CD6E6A"/>
    <w:rsid w:val="00CD7175"/>
    <w:rsid w:val="00CE0C0F"/>
    <w:rsid w:val="00CE16B6"/>
    <w:rsid w:val="00CE179A"/>
    <w:rsid w:val="00CE3BF9"/>
    <w:rsid w:val="00CE4923"/>
    <w:rsid w:val="00CE499D"/>
    <w:rsid w:val="00CE7D71"/>
    <w:rsid w:val="00CF30C1"/>
    <w:rsid w:val="00CF4AB7"/>
    <w:rsid w:val="00CF5CE9"/>
    <w:rsid w:val="00CF75BF"/>
    <w:rsid w:val="00CF7DAF"/>
    <w:rsid w:val="00CF7E63"/>
    <w:rsid w:val="00D014C1"/>
    <w:rsid w:val="00D016F0"/>
    <w:rsid w:val="00D0190C"/>
    <w:rsid w:val="00D03D23"/>
    <w:rsid w:val="00D0630B"/>
    <w:rsid w:val="00D06399"/>
    <w:rsid w:val="00D06FC3"/>
    <w:rsid w:val="00D125B4"/>
    <w:rsid w:val="00D13782"/>
    <w:rsid w:val="00D14370"/>
    <w:rsid w:val="00D16124"/>
    <w:rsid w:val="00D206FB"/>
    <w:rsid w:val="00D21CEE"/>
    <w:rsid w:val="00D23369"/>
    <w:rsid w:val="00D2396E"/>
    <w:rsid w:val="00D273F4"/>
    <w:rsid w:val="00D27B4F"/>
    <w:rsid w:val="00D30424"/>
    <w:rsid w:val="00D31A1A"/>
    <w:rsid w:val="00D31F0A"/>
    <w:rsid w:val="00D32B26"/>
    <w:rsid w:val="00D33C5E"/>
    <w:rsid w:val="00D378A9"/>
    <w:rsid w:val="00D434AA"/>
    <w:rsid w:val="00D44D97"/>
    <w:rsid w:val="00D45B9D"/>
    <w:rsid w:val="00D4685A"/>
    <w:rsid w:val="00D468F8"/>
    <w:rsid w:val="00D52BC5"/>
    <w:rsid w:val="00D531C7"/>
    <w:rsid w:val="00D54A23"/>
    <w:rsid w:val="00D63FA6"/>
    <w:rsid w:val="00D65F4B"/>
    <w:rsid w:val="00D66925"/>
    <w:rsid w:val="00D66BBE"/>
    <w:rsid w:val="00D700F2"/>
    <w:rsid w:val="00D72632"/>
    <w:rsid w:val="00D73047"/>
    <w:rsid w:val="00D748CE"/>
    <w:rsid w:val="00D74C3F"/>
    <w:rsid w:val="00D75F7E"/>
    <w:rsid w:val="00D82DBA"/>
    <w:rsid w:val="00D844B8"/>
    <w:rsid w:val="00D84A00"/>
    <w:rsid w:val="00D85901"/>
    <w:rsid w:val="00D85971"/>
    <w:rsid w:val="00D85A6F"/>
    <w:rsid w:val="00D85D7B"/>
    <w:rsid w:val="00D90439"/>
    <w:rsid w:val="00D90B04"/>
    <w:rsid w:val="00D90D5F"/>
    <w:rsid w:val="00D92E81"/>
    <w:rsid w:val="00D97E60"/>
    <w:rsid w:val="00DA0FCD"/>
    <w:rsid w:val="00DA101B"/>
    <w:rsid w:val="00DA2AF7"/>
    <w:rsid w:val="00DA3C90"/>
    <w:rsid w:val="00DA3CAE"/>
    <w:rsid w:val="00DB2BC9"/>
    <w:rsid w:val="00DB41C3"/>
    <w:rsid w:val="00DC1CC2"/>
    <w:rsid w:val="00DC4ABE"/>
    <w:rsid w:val="00DC6234"/>
    <w:rsid w:val="00DC68D9"/>
    <w:rsid w:val="00DC718D"/>
    <w:rsid w:val="00DC7A59"/>
    <w:rsid w:val="00DD15AA"/>
    <w:rsid w:val="00DD1EC9"/>
    <w:rsid w:val="00DD512C"/>
    <w:rsid w:val="00DD6EA6"/>
    <w:rsid w:val="00DE2B36"/>
    <w:rsid w:val="00DE451F"/>
    <w:rsid w:val="00DE6FF0"/>
    <w:rsid w:val="00DF3C9D"/>
    <w:rsid w:val="00DF3DC6"/>
    <w:rsid w:val="00DF5DA5"/>
    <w:rsid w:val="00E01A37"/>
    <w:rsid w:val="00E05ECD"/>
    <w:rsid w:val="00E069B6"/>
    <w:rsid w:val="00E07832"/>
    <w:rsid w:val="00E113DD"/>
    <w:rsid w:val="00E117CE"/>
    <w:rsid w:val="00E127B3"/>
    <w:rsid w:val="00E155D3"/>
    <w:rsid w:val="00E17D2C"/>
    <w:rsid w:val="00E22510"/>
    <w:rsid w:val="00E260C5"/>
    <w:rsid w:val="00E266D2"/>
    <w:rsid w:val="00E30A4D"/>
    <w:rsid w:val="00E31918"/>
    <w:rsid w:val="00E31D01"/>
    <w:rsid w:val="00E33B0C"/>
    <w:rsid w:val="00E34950"/>
    <w:rsid w:val="00E3738D"/>
    <w:rsid w:val="00E37AA1"/>
    <w:rsid w:val="00E40FBF"/>
    <w:rsid w:val="00E4233A"/>
    <w:rsid w:val="00E43BBB"/>
    <w:rsid w:val="00E458F8"/>
    <w:rsid w:val="00E45A6D"/>
    <w:rsid w:val="00E45F73"/>
    <w:rsid w:val="00E46F22"/>
    <w:rsid w:val="00E47D3C"/>
    <w:rsid w:val="00E5078C"/>
    <w:rsid w:val="00E52C13"/>
    <w:rsid w:val="00E55A5A"/>
    <w:rsid w:val="00E57EF1"/>
    <w:rsid w:val="00E632D2"/>
    <w:rsid w:val="00E64969"/>
    <w:rsid w:val="00E65709"/>
    <w:rsid w:val="00E661A7"/>
    <w:rsid w:val="00E67BD3"/>
    <w:rsid w:val="00E7172C"/>
    <w:rsid w:val="00E73249"/>
    <w:rsid w:val="00E767FC"/>
    <w:rsid w:val="00E76CE8"/>
    <w:rsid w:val="00E77C7D"/>
    <w:rsid w:val="00E80E53"/>
    <w:rsid w:val="00E81D97"/>
    <w:rsid w:val="00E8214D"/>
    <w:rsid w:val="00E8332D"/>
    <w:rsid w:val="00E8420E"/>
    <w:rsid w:val="00E85A98"/>
    <w:rsid w:val="00E9149A"/>
    <w:rsid w:val="00E91AC0"/>
    <w:rsid w:val="00E92645"/>
    <w:rsid w:val="00E960CA"/>
    <w:rsid w:val="00E96ADB"/>
    <w:rsid w:val="00E97C55"/>
    <w:rsid w:val="00E97F39"/>
    <w:rsid w:val="00EA2924"/>
    <w:rsid w:val="00EA33A5"/>
    <w:rsid w:val="00EA43F8"/>
    <w:rsid w:val="00EA4CB6"/>
    <w:rsid w:val="00EA4CC2"/>
    <w:rsid w:val="00EA6437"/>
    <w:rsid w:val="00EA745D"/>
    <w:rsid w:val="00EA7944"/>
    <w:rsid w:val="00EB2526"/>
    <w:rsid w:val="00EB2E5D"/>
    <w:rsid w:val="00EB5645"/>
    <w:rsid w:val="00EB57BC"/>
    <w:rsid w:val="00EB649A"/>
    <w:rsid w:val="00EC672A"/>
    <w:rsid w:val="00ED0479"/>
    <w:rsid w:val="00ED0594"/>
    <w:rsid w:val="00ED1950"/>
    <w:rsid w:val="00ED1D22"/>
    <w:rsid w:val="00ED447A"/>
    <w:rsid w:val="00ED4981"/>
    <w:rsid w:val="00ED508A"/>
    <w:rsid w:val="00ED5669"/>
    <w:rsid w:val="00ED66AA"/>
    <w:rsid w:val="00EE126A"/>
    <w:rsid w:val="00EE2EAF"/>
    <w:rsid w:val="00EE67E6"/>
    <w:rsid w:val="00EE7DF6"/>
    <w:rsid w:val="00EF0309"/>
    <w:rsid w:val="00EF4EDC"/>
    <w:rsid w:val="00EF51AF"/>
    <w:rsid w:val="00EF7BA9"/>
    <w:rsid w:val="00F05B4A"/>
    <w:rsid w:val="00F06CB6"/>
    <w:rsid w:val="00F0725B"/>
    <w:rsid w:val="00F11ADD"/>
    <w:rsid w:val="00F12000"/>
    <w:rsid w:val="00F12286"/>
    <w:rsid w:val="00F13CA3"/>
    <w:rsid w:val="00F1443F"/>
    <w:rsid w:val="00F153AD"/>
    <w:rsid w:val="00F15E75"/>
    <w:rsid w:val="00F16528"/>
    <w:rsid w:val="00F16E86"/>
    <w:rsid w:val="00F21E7A"/>
    <w:rsid w:val="00F220B1"/>
    <w:rsid w:val="00F24E90"/>
    <w:rsid w:val="00F2652A"/>
    <w:rsid w:val="00F32BC7"/>
    <w:rsid w:val="00F352CF"/>
    <w:rsid w:val="00F404F8"/>
    <w:rsid w:val="00F40D3B"/>
    <w:rsid w:val="00F440BF"/>
    <w:rsid w:val="00F452D3"/>
    <w:rsid w:val="00F46E27"/>
    <w:rsid w:val="00F47676"/>
    <w:rsid w:val="00F51CD9"/>
    <w:rsid w:val="00F53E2E"/>
    <w:rsid w:val="00F54248"/>
    <w:rsid w:val="00F54B45"/>
    <w:rsid w:val="00F54CB1"/>
    <w:rsid w:val="00F5603A"/>
    <w:rsid w:val="00F65276"/>
    <w:rsid w:val="00F65B1B"/>
    <w:rsid w:val="00F65B70"/>
    <w:rsid w:val="00F66C9A"/>
    <w:rsid w:val="00F737AC"/>
    <w:rsid w:val="00F73F5C"/>
    <w:rsid w:val="00F7630E"/>
    <w:rsid w:val="00F81125"/>
    <w:rsid w:val="00F8119D"/>
    <w:rsid w:val="00F83752"/>
    <w:rsid w:val="00F83782"/>
    <w:rsid w:val="00F879B6"/>
    <w:rsid w:val="00F91F6A"/>
    <w:rsid w:val="00F92530"/>
    <w:rsid w:val="00F93549"/>
    <w:rsid w:val="00F944C2"/>
    <w:rsid w:val="00F94C94"/>
    <w:rsid w:val="00F94DD1"/>
    <w:rsid w:val="00FA0696"/>
    <w:rsid w:val="00FA2694"/>
    <w:rsid w:val="00FA4945"/>
    <w:rsid w:val="00FA624B"/>
    <w:rsid w:val="00FA6294"/>
    <w:rsid w:val="00FA744A"/>
    <w:rsid w:val="00FA7BA5"/>
    <w:rsid w:val="00FB2211"/>
    <w:rsid w:val="00FB299D"/>
    <w:rsid w:val="00FB373E"/>
    <w:rsid w:val="00FB66C2"/>
    <w:rsid w:val="00FB72AE"/>
    <w:rsid w:val="00FC22AF"/>
    <w:rsid w:val="00FC341A"/>
    <w:rsid w:val="00FC3990"/>
    <w:rsid w:val="00FC61D5"/>
    <w:rsid w:val="00FD40DA"/>
    <w:rsid w:val="00FD55D4"/>
    <w:rsid w:val="00FE03CE"/>
    <w:rsid w:val="00FE2B97"/>
    <w:rsid w:val="00FE6213"/>
    <w:rsid w:val="00FE7111"/>
    <w:rsid w:val="00FE7375"/>
    <w:rsid w:val="00FE74D0"/>
    <w:rsid w:val="00FE7FFA"/>
    <w:rsid w:val="00FF5E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algun Gothic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599F"/>
    <w:rPr>
      <w:rFonts w:ascii="Lucida Console" w:hAnsi="Lucida Console"/>
      <w:sz w:val="16"/>
    </w:rPr>
  </w:style>
  <w:style w:type="paragraph" w:styleId="1">
    <w:name w:val="heading 1"/>
    <w:basedOn w:val="a"/>
    <w:next w:val="a"/>
    <w:link w:val="10"/>
    <w:uiPriority w:val="9"/>
    <w:qFormat/>
    <w:rsid w:val="00C0599F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link w:val="20"/>
    <w:qFormat/>
    <w:rsid w:val="00C0599F"/>
    <w:pPr>
      <w:keepNext/>
      <w:outlineLvl w:val="1"/>
    </w:pPr>
    <w:rPr>
      <w:rFonts w:ascii="Times New Roman" w:hAnsi="Times New Roman"/>
      <w:sz w:val="28"/>
    </w:rPr>
  </w:style>
  <w:style w:type="paragraph" w:styleId="3">
    <w:name w:val="heading 3"/>
    <w:basedOn w:val="a"/>
    <w:next w:val="a"/>
    <w:link w:val="30"/>
    <w:qFormat/>
    <w:rsid w:val="00C0599F"/>
    <w:pPr>
      <w:keepNext/>
      <w:jc w:val="both"/>
      <w:outlineLvl w:val="2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3068"/>
    <w:rPr>
      <w:b/>
      <w:sz w:val="28"/>
    </w:rPr>
  </w:style>
  <w:style w:type="character" w:customStyle="1" w:styleId="20">
    <w:name w:val="Заголовок 2 Знак"/>
    <w:basedOn w:val="a0"/>
    <w:link w:val="2"/>
    <w:rsid w:val="00B83068"/>
    <w:rPr>
      <w:sz w:val="28"/>
    </w:rPr>
  </w:style>
  <w:style w:type="paragraph" w:customStyle="1" w:styleId="a3">
    <w:name w:val="Заявление"/>
    <w:basedOn w:val="a"/>
    <w:next w:val="a4"/>
    <w:rsid w:val="00C0599F"/>
  </w:style>
  <w:style w:type="paragraph" w:styleId="a4">
    <w:name w:val="envelope address"/>
    <w:basedOn w:val="a"/>
    <w:rsid w:val="00C0599F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5">
    <w:name w:val="Заявление (служебка)"/>
    <w:basedOn w:val="a"/>
    <w:next w:val="a"/>
    <w:rsid w:val="00C0599F"/>
    <w:pPr>
      <w:spacing w:before="120" w:after="120"/>
      <w:ind w:firstLine="720"/>
      <w:jc w:val="right"/>
    </w:pPr>
    <w:rPr>
      <w:rFonts w:ascii="Arial" w:hAnsi="Arial"/>
      <w:sz w:val="24"/>
    </w:rPr>
  </w:style>
  <w:style w:type="paragraph" w:customStyle="1" w:styleId="a6">
    <w:name w:val="Заголовок центр"/>
    <w:basedOn w:val="a"/>
    <w:next w:val="a"/>
    <w:rsid w:val="00C0599F"/>
    <w:pPr>
      <w:spacing w:before="120" w:after="120"/>
      <w:ind w:firstLine="720"/>
      <w:jc w:val="center"/>
    </w:pPr>
    <w:rPr>
      <w:rFonts w:ascii="Arial" w:hAnsi="Arial"/>
      <w:b/>
      <w:sz w:val="32"/>
    </w:rPr>
  </w:style>
  <w:style w:type="paragraph" w:styleId="a7">
    <w:name w:val="header"/>
    <w:basedOn w:val="a"/>
    <w:link w:val="a8"/>
    <w:uiPriority w:val="99"/>
    <w:rsid w:val="00C0599F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833F5"/>
    <w:rPr>
      <w:rFonts w:ascii="Lucida Console" w:hAnsi="Lucida Console"/>
      <w:sz w:val="16"/>
    </w:rPr>
  </w:style>
  <w:style w:type="character" w:styleId="a9">
    <w:name w:val="page number"/>
    <w:basedOn w:val="a0"/>
    <w:rsid w:val="00C0599F"/>
  </w:style>
  <w:style w:type="paragraph" w:styleId="aa">
    <w:name w:val="Body Text"/>
    <w:basedOn w:val="a"/>
    <w:link w:val="ab"/>
    <w:rsid w:val="00C0599F"/>
    <w:rPr>
      <w:rFonts w:ascii="Times New Roman" w:hAnsi="Times New Roman"/>
      <w:sz w:val="28"/>
    </w:rPr>
  </w:style>
  <w:style w:type="paragraph" w:styleId="21">
    <w:name w:val="Body Text 2"/>
    <w:basedOn w:val="a"/>
    <w:link w:val="22"/>
    <w:rsid w:val="00C0599F"/>
    <w:pPr>
      <w:jc w:val="both"/>
    </w:pPr>
    <w:rPr>
      <w:rFonts w:ascii="Times New Roman" w:hAnsi="Times New Roman"/>
      <w:sz w:val="28"/>
    </w:rPr>
  </w:style>
  <w:style w:type="paragraph" w:styleId="ac">
    <w:name w:val="footer"/>
    <w:basedOn w:val="a"/>
    <w:link w:val="ad"/>
    <w:uiPriority w:val="99"/>
    <w:rsid w:val="00C0599F"/>
    <w:pPr>
      <w:tabs>
        <w:tab w:val="center" w:pos="4153"/>
        <w:tab w:val="right" w:pos="8306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522EC"/>
    <w:rPr>
      <w:rFonts w:ascii="Lucida Console" w:hAnsi="Lucida Console"/>
      <w:sz w:val="16"/>
    </w:rPr>
  </w:style>
  <w:style w:type="paragraph" w:styleId="ae">
    <w:name w:val="Body Text Indent"/>
    <w:basedOn w:val="a"/>
    <w:link w:val="af"/>
    <w:rsid w:val="00C0599F"/>
    <w:pPr>
      <w:ind w:firstLine="720"/>
      <w:jc w:val="both"/>
    </w:pPr>
    <w:rPr>
      <w:rFonts w:ascii="Times New Roman" w:hAnsi="Times New Roman"/>
      <w:sz w:val="28"/>
    </w:rPr>
  </w:style>
  <w:style w:type="character" w:customStyle="1" w:styleId="af">
    <w:name w:val="Основной текст с отступом Знак"/>
    <w:basedOn w:val="a0"/>
    <w:link w:val="ae"/>
    <w:rsid w:val="00B83068"/>
    <w:rPr>
      <w:sz w:val="28"/>
    </w:rPr>
  </w:style>
  <w:style w:type="paragraph" w:styleId="31">
    <w:name w:val="Body Text 3"/>
    <w:basedOn w:val="a"/>
    <w:link w:val="32"/>
    <w:rsid w:val="00C0599F"/>
    <w:pPr>
      <w:framePr w:w="4401" w:h="1873" w:hSpace="180" w:wrap="around" w:vAnchor="text" w:hAnchor="page" w:x="4321" w:y="103"/>
      <w:jc w:val="center"/>
    </w:pPr>
    <w:rPr>
      <w:rFonts w:ascii="Times New Roman" w:hAnsi="Times New Roman"/>
      <w:b/>
    </w:rPr>
  </w:style>
  <w:style w:type="paragraph" w:styleId="af0">
    <w:name w:val="Balloon Text"/>
    <w:basedOn w:val="a"/>
    <w:link w:val="af1"/>
    <w:uiPriority w:val="99"/>
    <w:semiHidden/>
    <w:rsid w:val="00556034"/>
    <w:rPr>
      <w:rFonts w:ascii="Tahoma" w:hAnsi="Tahoma" w:cs="Tahoma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83068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B63EA8"/>
    <w:pPr>
      <w:widowControl w:val="0"/>
    </w:pPr>
    <w:rPr>
      <w:rFonts w:ascii="Arial" w:hAnsi="Arial"/>
      <w:b/>
      <w:sz w:val="16"/>
    </w:rPr>
  </w:style>
  <w:style w:type="paragraph" w:styleId="af2">
    <w:name w:val="List Paragraph"/>
    <w:basedOn w:val="a"/>
    <w:link w:val="af3"/>
    <w:uiPriority w:val="34"/>
    <w:qFormat/>
    <w:rsid w:val="00B522E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3">
    <w:name w:val="Абзац списка Знак"/>
    <w:link w:val="af2"/>
    <w:uiPriority w:val="34"/>
    <w:locked/>
    <w:rsid w:val="00B522EC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7434B8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2F764C"/>
    <w:pPr>
      <w:widowControl w:val="0"/>
      <w:suppressAutoHyphens/>
      <w:spacing w:line="100" w:lineRule="atLeast"/>
    </w:pPr>
    <w:rPr>
      <w:rFonts w:ascii="Calibri" w:eastAsia="SimSun" w:hAnsi="Calibri" w:cs="font428"/>
      <w:b/>
      <w:bCs/>
      <w:kern w:val="1"/>
      <w:sz w:val="22"/>
      <w:szCs w:val="22"/>
      <w:lang w:eastAsia="ar-SA"/>
    </w:rPr>
  </w:style>
  <w:style w:type="paragraph" w:customStyle="1" w:styleId="ConsPlusCell">
    <w:name w:val="ConsPlusCell"/>
    <w:uiPriority w:val="99"/>
    <w:rsid w:val="00A06ACC"/>
    <w:pPr>
      <w:widowControl w:val="0"/>
      <w:suppressAutoHyphens/>
      <w:spacing w:line="100" w:lineRule="atLeast"/>
    </w:pPr>
    <w:rPr>
      <w:rFonts w:ascii="Calibri" w:eastAsia="SimSun" w:hAnsi="Calibri" w:cs="font428"/>
      <w:kern w:val="1"/>
      <w:sz w:val="22"/>
      <w:szCs w:val="22"/>
      <w:lang w:eastAsia="ar-SA"/>
    </w:rPr>
  </w:style>
  <w:style w:type="character" w:styleId="af4">
    <w:name w:val="Hyperlink"/>
    <w:basedOn w:val="a0"/>
    <w:uiPriority w:val="99"/>
    <w:unhideWhenUsed/>
    <w:rsid w:val="00F54B45"/>
    <w:rPr>
      <w:color w:val="0000FF"/>
      <w:u w:val="single"/>
    </w:rPr>
  </w:style>
  <w:style w:type="character" w:styleId="af5">
    <w:name w:val="FollowedHyperlink"/>
    <w:basedOn w:val="a0"/>
    <w:uiPriority w:val="99"/>
    <w:unhideWhenUsed/>
    <w:rsid w:val="00F54B45"/>
    <w:rPr>
      <w:color w:val="800080"/>
      <w:u w:val="single"/>
    </w:rPr>
  </w:style>
  <w:style w:type="paragraph" w:customStyle="1" w:styleId="xl98">
    <w:name w:val="xl98"/>
    <w:basedOn w:val="a"/>
    <w:rsid w:val="00F54B45"/>
    <w:pPr>
      <w:spacing w:before="100" w:beforeAutospacing="1" w:after="100" w:afterAutospacing="1"/>
    </w:pPr>
    <w:rPr>
      <w:rFonts w:ascii="Arial CYR" w:eastAsia="Times New Roman" w:hAnsi="Arial CYR" w:cs="Arial CYR"/>
      <w:color w:val="000000"/>
      <w:sz w:val="20"/>
    </w:rPr>
  </w:style>
  <w:style w:type="paragraph" w:customStyle="1" w:styleId="xl99">
    <w:name w:val="xl99"/>
    <w:basedOn w:val="a"/>
    <w:rsid w:val="00F54B45"/>
    <w:pPr>
      <w:spacing w:before="100" w:beforeAutospacing="1" w:after="100" w:afterAutospacing="1"/>
    </w:pPr>
    <w:rPr>
      <w:rFonts w:ascii="Arial CYR" w:eastAsia="Times New Roman" w:hAnsi="Arial CYR" w:cs="Arial CYR"/>
      <w:color w:val="000000"/>
      <w:sz w:val="20"/>
    </w:rPr>
  </w:style>
  <w:style w:type="paragraph" w:customStyle="1" w:styleId="xl100">
    <w:name w:val="xl100"/>
    <w:basedOn w:val="a"/>
    <w:rsid w:val="00F54B45"/>
    <w:pPr>
      <w:spacing w:before="100" w:beforeAutospacing="1" w:after="100" w:afterAutospacing="1"/>
      <w:jc w:val="right"/>
    </w:pPr>
    <w:rPr>
      <w:rFonts w:ascii="Arial CYR" w:eastAsia="Times New Roman" w:hAnsi="Arial CYR" w:cs="Arial CYR"/>
      <w:color w:val="000000"/>
      <w:sz w:val="20"/>
    </w:rPr>
  </w:style>
  <w:style w:type="paragraph" w:customStyle="1" w:styleId="xl101">
    <w:name w:val="xl101"/>
    <w:basedOn w:val="a"/>
    <w:rsid w:val="00F54B45"/>
    <w:pPr>
      <w:pBdr>
        <w:left w:val="single" w:sz="4" w:space="0" w:color="000000"/>
      </w:pBdr>
      <w:spacing w:before="100" w:beforeAutospacing="1" w:after="100" w:afterAutospacing="1"/>
    </w:pPr>
    <w:rPr>
      <w:rFonts w:ascii="Arial CYR" w:eastAsia="Times New Roman" w:hAnsi="Arial CYR" w:cs="Arial CYR"/>
      <w:color w:val="000000"/>
      <w:sz w:val="20"/>
    </w:rPr>
  </w:style>
  <w:style w:type="paragraph" w:customStyle="1" w:styleId="xl102">
    <w:name w:val="xl102"/>
    <w:basedOn w:val="a"/>
    <w:rsid w:val="00F54B4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color w:val="000000"/>
      <w:sz w:val="20"/>
    </w:rPr>
  </w:style>
  <w:style w:type="paragraph" w:customStyle="1" w:styleId="xl103">
    <w:name w:val="xl103"/>
    <w:basedOn w:val="a"/>
    <w:rsid w:val="00F54B4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eastAsia="Times New Roman" w:hAnsi="Arial CYR" w:cs="Arial CYR"/>
      <w:color w:val="000000"/>
      <w:sz w:val="20"/>
    </w:rPr>
  </w:style>
  <w:style w:type="paragraph" w:customStyle="1" w:styleId="xl104">
    <w:name w:val="xl104"/>
    <w:basedOn w:val="a"/>
    <w:rsid w:val="00F54B45"/>
    <w:pPr>
      <w:pBdr>
        <w:top w:val="single" w:sz="4" w:space="0" w:color="000000"/>
      </w:pBdr>
      <w:spacing w:before="100" w:beforeAutospacing="1" w:after="100" w:afterAutospacing="1"/>
    </w:pPr>
    <w:rPr>
      <w:rFonts w:ascii="Arial CYR" w:eastAsia="Times New Roman" w:hAnsi="Arial CYR" w:cs="Arial CYR"/>
      <w:color w:val="000000"/>
      <w:sz w:val="20"/>
    </w:rPr>
  </w:style>
  <w:style w:type="paragraph" w:customStyle="1" w:styleId="xl105">
    <w:name w:val="xl105"/>
    <w:basedOn w:val="a"/>
    <w:rsid w:val="00F54B4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eastAsia="Times New Roman" w:hAnsi="Arial CYR" w:cs="Arial CYR"/>
      <w:color w:val="000000"/>
      <w:sz w:val="20"/>
    </w:rPr>
  </w:style>
  <w:style w:type="paragraph" w:customStyle="1" w:styleId="xl106">
    <w:name w:val="xl106"/>
    <w:basedOn w:val="a"/>
    <w:rsid w:val="00F54B4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 CYR" w:eastAsia="Times New Roman" w:hAnsi="Arial CYR" w:cs="Arial CYR"/>
      <w:color w:val="000000"/>
      <w:sz w:val="20"/>
    </w:rPr>
  </w:style>
  <w:style w:type="paragraph" w:customStyle="1" w:styleId="xl107">
    <w:name w:val="xl107"/>
    <w:basedOn w:val="a"/>
    <w:rsid w:val="00F54B45"/>
    <w:pPr>
      <w:pBdr>
        <w:top w:val="single" w:sz="4" w:space="0" w:color="000000"/>
      </w:pBdr>
      <w:shd w:val="clear" w:color="000000" w:fill="FFFFFF"/>
      <w:spacing w:before="100" w:beforeAutospacing="1" w:after="100" w:afterAutospacing="1"/>
    </w:pPr>
    <w:rPr>
      <w:rFonts w:ascii="Arial CYR" w:eastAsia="Times New Roman" w:hAnsi="Arial CYR" w:cs="Arial CYR"/>
      <w:color w:val="000000"/>
      <w:sz w:val="20"/>
    </w:rPr>
  </w:style>
  <w:style w:type="paragraph" w:customStyle="1" w:styleId="xl108">
    <w:name w:val="xl108"/>
    <w:basedOn w:val="a"/>
    <w:rsid w:val="00F54B45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xl109">
    <w:name w:val="xl109"/>
    <w:basedOn w:val="a"/>
    <w:rsid w:val="00F54B45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color w:val="000000"/>
      <w:sz w:val="20"/>
    </w:rPr>
  </w:style>
  <w:style w:type="paragraph" w:customStyle="1" w:styleId="xl110">
    <w:name w:val="xl110"/>
    <w:basedOn w:val="a"/>
    <w:rsid w:val="00F54B45"/>
    <w:pPr>
      <w:spacing w:before="100" w:beforeAutospacing="1" w:after="100" w:afterAutospacing="1"/>
    </w:pPr>
    <w:rPr>
      <w:rFonts w:ascii="Arial CYR" w:eastAsia="Times New Roman" w:hAnsi="Arial CYR" w:cs="Arial CYR"/>
      <w:color w:val="000000"/>
      <w:sz w:val="20"/>
    </w:rPr>
  </w:style>
  <w:style w:type="paragraph" w:customStyle="1" w:styleId="xl111">
    <w:name w:val="xl111"/>
    <w:basedOn w:val="a"/>
    <w:rsid w:val="00F54B4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 CYR" w:eastAsia="Times New Roman" w:hAnsi="Arial CYR" w:cs="Arial CYR"/>
      <w:color w:val="000000"/>
      <w:sz w:val="20"/>
    </w:rPr>
  </w:style>
  <w:style w:type="paragraph" w:customStyle="1" w:styleId="xl112">
    <w:name w:val="xl112"/>
    <w:basedOn w:val="a"/>
    <w:rsid w:val="00F54B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color w:val="000000"/>
      <w:sz w:val="20"/>
    </w:rPr>
  </w:style>
  <w:style w:type="paragraph" w:customStyle="1" w:styleId="xl113">
    <w:name w:val="xl113"/>
    <w:basedOn w:val="a"/>
    <w:rsid w:val="00F54B45"/>
    <w:pPr>
      <w:spacing w:before="100" w:beforeAutospacing="1" w:after="100" w:afterAutospacing="1"/>
      <w:textAlignment w:val="top"/>
    </w:pPr>
    <w:rPr>
      <w:rFonts w:ascii="Arial CYR" w:eastAsia="Times New Roman" w:hAnsi="Arial CYR" w:cs="Arial CYR"/>
      <w:color w:val="000000"/>
      <w:sz w:val="20"/>
    </w:rPr>
  </w:style>
  <w:style w:type="paragraph" w:customStyle="1" w:styleId="xl114">
    <w:name w:val="xl114"/>
    <w:basedOn w:val="a"/>
    <w:rsid w:val="00F54B45"/>
    <w:pPr>
      <w:spacing w:before="100" w:beforeAutospacing="1" w:after="100" w:afterAutospacing="1"/>
      <w:textAlignment w:val="top"/>
    </w:pPr>
    <w:rPr>
      <w:rFonts w:ascii="Arial CYR" w:eastAsia="Times New Roman" w:hAnsi="Arial CYR" w:cs="Arial CYR"/>
      <w:color w:val="000000"/>
      <w:sz w:val="20"/>
    </w:rPr>
  </w:style>
  <w:style w:type="paragraph" w:customStyle="1" w:styleId="xl115">
    <w:name w:val="xl115"/>
    <w:basedOn w:val="a"/>
    <w:rsid w:val="00F54B45"/>
    <w:pPr>
      <w:spacing w:before="100" w:beforeAutospacing="1" w:after="100" w:afterAutospacing="1"/>
    </w:pPr>
    <w:rPr>
      <w:rFonts w:ascii="Arial CYR" w:eastAsia="Times New Roman" w:hAnsi="Arial CYR" w:cs="Arial CYR"/>
      <w:b/>
      <w:bCs/>
      <w:color w:val="000000"/>
      <w:sz w:val="24"/>
      <w:szCs w:val="24"/>
    </w:rPr>
  </w:style>
  <w:style w:type="paragraph" w:customStyle="1" w:styleId="xl116">
    <w:name w:val="xl116"/>
    <w:basedOn w:val="a"/>
    <w:rsid w:val="00F54B45"/>
    <w:pPr>
      <w:spacing w:before="100" w:beforeAutospacing="1" w:after="100" w:afterAutospacing="1"/>
    </w:pPr>
    <w:rPr>
      <w:rFonts w:ascii="Arial CYR" w:eastAsia="Times New Roman" w:hAnsi="Arial CYR" w:cs="Arial CYR"/>
      <w:b/>
      <w:bCs/>
      <w:color w:val="000000"/>
      <w:sz w:val="24"/>
      <w:szCs w:val="24"/>
    </w:rPr>
  </w:style>
  <w:style w:type="paragraph" w:customStyle="1" w:styleId="xl117">
    <w:name w:val="xl117"/>
    <w:basedOn w:val="a"/>
    <w:rsid w:val="00F54B45"/>
    <w:pPr>
      <w:spacing w:before="100" w:beforeAutospacing="1" w:after="100" w:afterAutospacing="1"/>
    </w:pPr>
    <w:rPr>
      <w:rFonts w:ascii="Arial CYR" w:eastAsia="Times New Roman" w:hAnsi="Arial CYR" w:cs="Arial CYR"/>
      <w:b/>
      <w:bCs/>
      <w:color w:val="000000"/>
      <w:sz w:val="24"/>
      <w:szCs w:val="24"/>
    </w:rPr>
  </w:style>
  <w:style w:type="paragraph" w:customStyle="1" w:styleId="xl118">
    <w:name w:val="xl118"/>
    <w:basedOn w:val="a"/>
    <w:rsid w:val="00F54B45"/>
    <w:pPr>
      <w:spacing w:before="100" w:beforeAutospacing="1" w:after="100" w:afterAutospacing="1"/>
    </w:pPr>
    <w:rPr>
      <w:rFonts w:ascii="Arial CYR" w:eastAsia="Times New Roman" w:hAnsi="Arial CYR" w:cs="Arial CYR"/>
      <w:b/>
      <w:bCs/>
      <w:color w:val="000000"/>
      <w:sz w:val="24"/>
      <w:szCs w:val="24"/>
    </w:rPr>
  </w:style>
  <w:style w:type="paragraph" w:customStyle="1" w:styleId="xl119">
    <w:name w:val="xl119"/>
    <w:basedOn w:val="a"/>
    <w:rsid w:val="00F54B45"/>
    <w:pPr>
      <w:spacing w:before="100" w:beforeAutospacing="1" w:after="100" w:afterAutospacing="1"/>
    </w:pPr>
    <w:rPr>
      <w:rFonts w:ascii="Arial CYR" w:eastAsia="Times New Roman" w:hAnsi="Arial CYR" w:cs="Arial CYR"/>
      <w:color w:val="000000"/>
      <w:sz w:val="20"/>
    </w:rPr>
  </w:style>
  <w:style w:type="paragraph" w:customStyle="1" w:styleId="xl120">
    <w:name w:val="xl120"/>
    <w:basedOn w:val="a"/>
    <w:rsid w:val="00F54B45"/>
    <w:pPr>
      <w:spacing w:before="100" w:beforeAutospacing="1" w:after="100" w:afterAutospacing="1"/>
    </w:pPr>
    <w:rPr>
      <w:rFonts w:ascii="Arial CYR" w:eastAsia="Times New Roman" w:hAnsi="Arial CYR" w:cs="Arial CYR"/>
      <w:color w:val="000000"/>
      <w:sz w:val="20"/>
    </w:rPr>
  </w:style>
  <w:style w:type="paragraph" w:customStyle="1" w:styleId="xl121">
    <w:name w:val="xl121"/>
    <w:basedOn w:val="a"/>
    <w:rsid w:val="00F54B45"/>
    <w:pPr>
      <w:spacing w:before="100" w:beforeAutospacing="1" w:after="100" w:afterAutospacing="1"/>
      <w:textAlignment w:val="top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xl122">
    <w:name w:val="xl122"/>
    <w:basedOn w:val="a"/>
    <w:rsid w:val="00F54B45"/>
    <w:pPr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color w:val="000000"/>
      <w:sz w:val="24"/>
      <w:szCs w:val="24"/>
    </w:rPr>
  </w:style>
  <w:style w:type="paragraph" w:customStyle="1" w:styleId="xl123">
    <w:name w:val="xl123"/>
    <w:basedOn w:val="a"/>
    <w:rsid w:val="00F54B4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xl124">
    <w:name w:val="xl124"/>
    <w:basedOn w:val="a"/>
    <w:rsid w:val="00F54B45"/>
    <w:pPr>
      <w:spacing w:before="100" w:beforeAutospacing="1" w:after="100" w:afterAutospacing="1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xl125">
    <w:name w:val="xl125"/>
    <w:basedOn w:val="a"/>
    <w:rsid w:val="00F54B4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xl127">
    <w:name w:val="xl127"/>
    <w:basedOn w:val="a"/>
    <w:rsid w:val="00F54B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color w:val="000000"/>
      <w:sz w:val="20"/>
    </w:rPr>
  </w:style>
  <w:style w:type="paragraph" w:customStyle="1" w:styleId="xl128">
    <w:name w:val="xl128"/>
    <w:basedOn w:val="a"/>
    <w:rsid w:val="00F54B45"/>
    <w:pPr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color w:val="000000"/>
      <w:sz w:val="24"/>
      <w:szCs w:val="24"/>
    </w:rPr>
  </w:style>
  <w:style w:type="paragraph" w:customStyle="1" w:styleId="xl129">
    <w:name w:val="xl129"/>
    <w:basedOn w:val="a"/>
    <w:rsid w:val="00F54B4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color w:val="000000"/>
      <w:sz w:val="20"/>
    </w:rPr>
  </w:style>
  <w:style w:type="paragraph" w:customStyle="1" w:styleId="xl130">
    <w:name w:val="xl130"/>
    <w:basedOn w:val="a"/>
    <w:rsid w:val="00F54B45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color w:val="000000"/>
      <w:sz w:val="20"/>
    </w:rPr>
  </w:style>
  <w:style w:type="table" w:styleId="af6">
    <w:name w:val="Table Grid"/>
    <w:basedOn w:val="a1"/>
    <w:rsid w:val="00F54B45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 Знак Знак Знак Знак Знак Знак Знак Знак"/>
    <w:basedOn w:val="a"/>
    <w:rsid w:val="00B83068"/>
    <w:pPr>
      <w:widowControl w:val="0"/>
      <w:adjustRightInd w:val="0"/>
      <w:spacing w:line="360" w:lineRule="atLeast"/>
      <w:jc w:val="both"/>
      <w:textAlignment w:val="baseline"/>
    </w:pPr>
    <w:rPr>
      <w:rFonts w:ascii="Verdana" w:eastAsia="Times New Roman" w:hAnsi="Verdana" w:cs="Verdana"/>
      <w:sz w:val="20"/>
      <w:lang w:val="en-US" w:eastAsia="en-US"/>
    </w:rPr>
  </w:style>
  <w:style w:type="paragraph" w:styleId="af8">
    <w:name w:val="No Spacing"/>
    <w:uiPriority w:val="1"/>
    <w:qFormat/>
    <w:rsid w:val="00B8306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Указатель1"/>
    <w:basedOn w:val="a"/>
    <w:rsid w:val="00B83068"/>
    <w:pPr>
      <w:suppressLineNumbers/>
      <w:suppressAutoHyphens/>
      <w:spacing w:after="200" w:line="276" w:lineRule="auto"/>
    </w:pPr>
    <w:rPr>
      <w:rFonts w:ascii="Calibri" w:eastAsia="SimSun" w:hAnsi="Calibri" w:cs="Mangal"/>
      <w:kern w:val="1"/>
      <w:sz w:val="22"/>
      <w:szCs w:val="22"/>
      <w:lang w:eastAsia="ar-SA"/>
    </w:rPr>
  </w:style>
  <w:style w:type="paragraph" w:customStyle="1" w:styleId="ConsPlusNormal">
    <w:name w:val="ConsPlusNormal"/>
    <w:rsid w:val="00B8306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xl96">
    <w:name w:val="xl96"/>
    <w:basedOn w:val="a"/>
    <w:rsid w:val="00B83068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97">
    <w:name w:val="xl97"/>
    <w:basedOn w:val="a"/>
    <w:rsid w:val="00B83068"/>
    <w:pP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26">
    <w:name w:val="xl126"/>
    <w:basedOn w:val="a"/>
    <w:rsid w:val="00B8306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 CYR" w:eastAsia="Times New Roman" w:hAnsi="Arial CYR" w:cs="Arial CYR"/>
      <w:sz w:val="20"/>
    </w:rPr>
  </w:style>
  <w:style w:type="paragraph" w:customStyle="1" w:styleId="ConsNonformat">
    <w:name w:val="ConsNonformat"/>
    <w:rsid w:val="00B8306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Default">
    <w:name w:val="Default"/>
    <w:rsid w:val="00B83068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character" w:styleId="af9">
    <w:name w:val="footnote reference"/>
    <w:basedOn w:val="a0"/>
    <w:uiPriority w:val="99"/>
    <w:unhideWhenUsed/>
    <w:rsid w:val="00B83068"/>
    <w:rPr>
      <w:vertAlign w:val="superscript"/>
    </w:rPr>
  </w:style>
  <w:style w:type="paragraph" w:styleId="afa">
    <w:name w:val="Normal (Web)"/>
    <w:basedOn w:val="a"/>
    <w:uiPriority w:val="99"/>
    <w:rsid w:val="00B83068"/>
    <w:pPr>
      <w:spacing w:after="223"/>
      <w:jc w:val="both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B83068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fb">
    <w:name w:val="footnote text"/>
    <w:basedOn w:val="a"/>
    <w:link w:val="afc"/>
    <w:uiPriority w:val="99"/>
    <w:unhideWhenUsed/>
    <w:rsid w:val="00545957"/>
    <w:rPr>
      <w:rFonts w:ascii="Calibri" w:eastAsia="Calibri" w:hAnsi="Calibri"/>
      <w:sz w:val="20"/>
      <w:lang w:eastAsia="en-US"/>
    </w:rPr>
  </w:style>
  <w:style w:type="character" w:customStyle="1" w:styleId="afc">
    <w:name w:val="Текст сноски Знак"/>
    <w:basedOn w:val="a0"/>
    <w:link w:val="afb"/>
    <w:uiPriority w:val="99"/>
    <w:rsid w:val="00545957"/>
    <w:rPr>
      <w:rFonts w:ascii="Calibri" w:eastAsia="Calibri" w:hAnsi="Calibri"/>
      <w:lang w:eastAsia="en-US"/>
    </w:rPr>
  </w:style>
  <w:style w:type="character" w:styleId="afd">
    <w:name w:val="Placeholder Text"/>
    <w:basedOn w:val="a0"/>
    <w:uiPriority w:val="99"/>
    <w:semiHidden/>
    <w:rsid w:val="00277903"/>
    <w:rPr>
      <w:color w:val="808080"/>
    </w:rPr>
  </w:style>
  <w:style w:type="character" w:customStyle="1" w:styleId="32">
    <w:name w:val="Основной текст 3 Знак"/>
    <w:basedOn w:val="a0"/>
    <w:link w:val="31"/>
    <w:rsid w:val="000B09F6"/>
    <w:rPr>
      <w:b/>
      <w:sz w:val="16"/>
    </w:rPr>
  </w:style>
  <w:style w:type="character" w:customStyle="1" w:styleId="30">
    <w:name w:val="Заголовок 3 Знак"/>
    <w:basedOn w:val="a0"/>
    <w:link w:val="3"/>
    <w:rsid w:val="00F2652A"/>
    <w:rPr>
      <w:sz w:val="28"/>
    </w:rPr>
  </w:style>
  <w:style w:type="character" w:customStyle="1" w:styleId="ab">
    <w:name w:val="Основной текст Знак"/>
    <w:basedOn w:val="a0"/>
    <w:link w:val="aa"/>
    <w:rsid w:val="00F2652A"/>
    <w:rPr>
      <w:sz w:val="28"/>
    </w:rPr>
  </w:style>
  <w:style w:type="character" w:customStyle="1" w:styleId="22">
    <w:name w:val="Основной текст 2 Знак"/>
    <w:basedOn w:val="a0"/>
    <w:link w:val="21"/>
    <w:rsid w:val="00F2652A"/>
    <w:rPr>
      <w:sz w:val="28"/>
    </w:rPr>
  </w:style>
  <w:style w:type="paragraph" w:customStyle="1" w:styleId="xl67">
    <w:name w:val="xl67"/>
    <w:basedOn w:val="a"/>
    <w:rsid w:val="00F265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xl68">
    <w:name w:val="xl68"/>
    <w:basedOn w:val="a"/>
    <w:rsid w:val="00F2652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69">
    <w:name w:val="xl69"/>
    <w:basedOn w:val="a"/>
    <w:rsid w:val="00F2652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70">
    <w:name w:val="xl70"/>
    <w:basedOn w:val="a"/>
    <w:rsid w:val="00F265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71">
    <w:name w:val="xl71"/>
    <w:basedOn w:val="a"/>
    <w:rsid w:val="00F265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72">
    <w:name w:val="xl72"/>
    <w:basedOn w:val="a"/>
    <w:rsid w:val="00F265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64">
    <w:name w:val="xl64"/>
    <w:basedOn w:val="a"/>
    <w:rsid w:val="00F265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0"/>
    </w:rPr>
  </w:style>
  <w:style w:type="paragraph" w:customStyle="1" w:styleId="xl65">
    <w:name w:val="xl65"/>
    <w:basedOn w:val="a"/>
    <w:rsid w:val="00F2652A"/>
    <w:pPr>
      <w:spacing w:before="100" w:beforeAutospacing="1" w:after="100" w:afterAutospacing="1"/>
    </w:pPr>
    <w:rPr>
      <w:rFonts w:ascii="Times New Roman" w:eastAsia="Times New Roman" w:hAnsi="Times New Roman"/>
      <w:sz w:val="20"/>
    </w:rPr>
  </w:style>
  <w:style w:type="paragraph" w:customStyle="1" w:styleId="xl66">
    <w:name w:val="xl66"/>
    <w:basedOn w:val="a"/>
    <w:rsid w:val="00F265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0"/>
    </w:rPr>
  </w:style>
  <w:style w:type="paragraph" w:customStyle="1" w:styleId="xl73">
    <w:name w:val="xl73"/>
    <w:basedOn w:val="a"/>
    <w:rsid w:val="00F265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0"/>
    </w:rPr>
  </w:style>
  <w:style w:type="paragraph" w:customStyle="1" w:styleId="xl74">
    <w:name w:val="xl74"/>
    <w:basedOn w:val="a"/>
    <w:rsid w:val="00F265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0"/>
    </w:rPr>
  </w:style>
  <w:style w:type="paragraph" w:customStyle="1" w:styleId="xl75">
    <w:name w:val="xl75"/>
    <w:basedOn w:val="a"/>
    <w:rsid w:val="00F265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20"/>
    </w:rPr>
  </w:style>
  <w:style w:type="paragraph" w:customStyle="1" w:styleId="xl76">
    <w:name w:val="xl76"/>
    <w:basedOn w:val="a"/>
    <w:rsid w:val="00F265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20"/>
    </w:rPr>
  </w:style>
  <w:style w:type="paragraph" w:customStyle="1" w:styleId="xl77">
    <w:name w:val="xl77"/>
    <w:basedOn w:val="a"/>
    <w:rsid w:val="00F265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0"/>
    </w:rPr>
  </w:style>
  <w:style w:type="paragraph" w:customStyle="1" w:styleId="xl78">
    <w:name w:val="xl78"/>
    <w:basedOn w:val="a"/>
    <w:rsid w:val="00F265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color w:val="000000"/>
      <w:sz w:val="20"/>
    </w:rPr>
  </w:style>
  <w:style w:type="paragraph" w:customStyle="1" w:styleId="xl79">
    <w:name w:val="xl79"/>
    <w:basedOn w:val="a"/>
    <w:rsid w:val="00F265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20"/>
    </w:rPr>
  </w:style>
  <w:style w:type="paragraph" w:customStyle="1" w:styleId="xl80">
    <w:name w:val="xl80"/>
    <w:basedOn w:val="a"/>
    <w:rsid w:val="00F265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eastAsia="Times New Roman" w:hAnsi="Times New Roman"/>
      <w:sz w:val="20"/>
    </w:rPr>
  </w:style>
  <w:style w:type="paragraph" w:customStyle="1" w:styleId="xl81">
    <w:name w:val="xl81"/>
    <w:basedOn w:val="a"/>
    <w:rsid w:val="00F265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0"/>
    </w:rPr>
  </w:style>
  <w:style w:type="paragraph" w:customStyle="1" w:styleId="xl82">
    <w:name w:val="xl82"/>
    <w:basedOn w:val="a"/>
    <w:rsid w:val="00F265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83">
    <w:name w:val="xl83"/>
    <w:basedOn w:val="a"/>
    <w:rsid w:val="00F265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84">
    <w:name w:val="xl84"/>
    <w:basedOn w:val="a"/>
    <w:rsid w:val="00F265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85">
    <w:name w:val="xl85"/>
    <w:basedOn w:val="a"/>
    <w:rsid w:val="00F265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xl86">
    <w:name w:val="xl86"/>
    <w:basedOn w:val="a"/>
    <w:rsid w:val="00F265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xl87">
    <w:name w:val="xl87"/>
    <w:basedOn w:val="a"/>
    <w:rsid w:val="00F2652A"/>
    <w:pP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88">
    <w:name w:val="xl88"/>
    <w:basedOn w:val="a"/>
    <w:rsid w:val="00F2652A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12">
    <w:name w:val="Обычный1"/>
    <w:rsid w:val="00F2652A"/>
    <w:pPr>
      <w:spacing w:after="160" w:line="259" w:lineRule="auto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2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3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4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3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0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5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1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9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3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3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5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8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8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02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0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5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7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1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1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3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0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2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7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6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1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7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2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9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4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50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49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1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1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6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9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ig26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94F974-A767-4373-9B56-49F765256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2735</Words>
  <Characters>15591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adm-26</Company>
  <LinksUpToDate>false</LinksUpToDate>
  <CharactersWithSpaces>18290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Бутова Оля</dc:creator>
  <cp:lastModifiedBy>kovalev</cp:lastModifiedBy>
  <cp:revision>2</cp:revision>
  <cp:lastPrinted>2026-04-16T08:26:00Z</cp:lastPrinted>
  <dcterms:created xsi:type="dcterms:W3CDTF">2026-04-17T08:30:00Z</dcterms:created>
  <dcterms:modified xsi:type="dcterms:W3CDTF">2026-04-17T08:30:00Z</dcterms:modified>
</cp:coreProperties>
</file>